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20F6" w14:textId="27C3701B" w:rsidR="00A53183" w:rsidRPr="00E13CE7" w:rsidRDefault="00EE068C">
      <w:pPr>
        <w:pStyle w:val="Heading1"/>
        <w:spacing w:beforeLines="50" w:before="120" w:afterLines="50" w:after="120" w:line="240" w:lineRule="auto"/>
        <w:ind w:right="-846"/>
        <w:jc w:val="center"/>
        <w:rPr>
          <w:rFonts w:ascii="Times New Roman" w:eastAsia="SimSun" w:hAnsi="Times New Roman" w:cs="Times New Roman"/>
          <w:color w:val="333333"/>
          <w:sz w:val="28"/>
          <w:szCs w:val="28"/>
          <w:bdr w:val="single" w:sz="2" w:space="0" w:color="E2E8F0"/>
          <w:shd w:val="clear" w:color="auto" w:fill="F8F8F8"/>
        </w:rPr>
      </w:pPr>
      <w:r>
        <w:rPr>
          <w:rFonts w:ascii="Times New Roman" w:eastAsia="SimSun" w:hAnsi="Times New Roman" w:cs="Times New Roman"/>
          <w:b/>
          <w:bCs/>
          <w:color w:val="7030A0"/>
          <w:shd w:val="clear" w:color="auto" w:fill="F8F8F8"/>
          <w:lang w:val="en-US"/>
        </w:rPr>
        <w:t xml:space="preserve"> </w:t>
      </w:r>
      <w:r w:rsidR="002E0DE0">
        <w:rPr>
          <w:rFonts w:ascii="Times New Roman" w:eastAsia="SimSun" w:hAnsi="Times New Roman" w:cs="Times New Roman"/>
          <w:b/>
          <w:bCs/>
          <w:color w:val="7030A0"/>
          <w:shd w:val="clear" w:color="auto" w:fill="F8F8F8"/>
          <w:lang w:val="en-US"/>
        </w:rPr>
        <w:t>Chương VII</w:t>
      </w:r>
      <w:r w:rsidR="002E0DE0" w:rsidRPr="00E13CE7">
        <w:rPr>
          <w:rFonts w:ascii="Times New Roman" w:eastAsia="SimSun" w:hAnsi="Times New Roman" w:cs="Times New Roman"/>
          <w:b/>
          <w:bCs/>
          <w:color w:val="7030A0"/>
          <w:shd w:val="clear" w:color="auto" w:fill="F8F8F8"/>
        </w:rPr>
        <w:t xml:space="preserve">: </w:t>
      </w:r>
      <w:r w:rsidR="002E0DE0">
        <w:rPr>
          <w:rFonts w:ascii="Times New Roman" w:eastAsia="SimSun" w:hAnsi="Times New Roman" w:cs="Times New Roman"/>
          <w:b/>
          <w:bCs/>
          <w:color w:val="7030A0"/>
          <w:shd w:val="clear" w:color="auto" w:fill="F8F8F8"/>
          <w:lang w:val="en-US"/>
        </w:rPr>
        <w:t xml:space="preserve">SINH HỌC </w:t>
      </w:r>
      <w:r w:rsidR="00820702" w:rsidRPr="00E13CE7">
        <w:rPr>
          <w:rFonts w:ascii="Times New Roman" w:eastAsia="SimSun" w:hAnsi="Times New Roman" w:cs="Times New Roman"/>
          <w:b/>
          <w:bCs/>
          <w:color w:val="7030A0"/>
          <w:shd w:val="clear" w:color="auto" w:fill="F8F8F8"/>
          <w:lang w:val="en-US"/>
        </w:rPr>
        <w:t>CƠ THỂ NGƯỜI</w:t>
      </w:r>
    </w:p>
    <w:p w14:paraId="4EA24154" w14:textId="00CD3149" w:rsidR="00A53183" w:rsidRPr="00653DCD" w:rsidRDefault="009D18E7">
      <w:pPr>
        <w:pStyle w:val="Heading1"/>
        <w:spacing w:beforeLines="50" w:before="120" w:afterLines="50" w:after="120" w:line="240" w:lineRule="auto"/>
        <w:ind w:right="-846"/>
        <w:jc w:val="center"/>
        <w:rPr>
          <w:rFonts w:ascii="Times New Roman" w:hAnsi="Times New Roman" w:cs="Times New Roman"/>
          <w:b/>
          <w:color w:val="0000FF"/>
          <w:sz w:val="28"/>
          <w:szCs w:val="28"/>
        </w:rPr>
      </w:pPr>
      <w:r>
        <w:rPr>
          <w:rFonts w:ascii="Times New Roman" w:eastAsia="SimSun" w:hAnsi="Times New Roman" w:cs="Times New Roman"/>
          <w:b/>
          <w:bCs/>
          <w:color w:val="0000FF"/>
          <w:shd w:val="clear" w:color="auto" w:fill="F8F8F8"/>
        </w:rPr>
        <w:t xml:space="preserve">BÀI </w:t>
      </w:r>
      <w:r w:rsidR="006E0C5A" w:rsidRPr="00653DCD">
        <w:rPr>
          <w:rFonts w:ascii="Times New Roman" w:eastAsia="SimSun" w:hAnsi="Times New Roman" w:cs="Times New Roman"/>
          <w:b/>
          <w:bCs/>
          <w:color w:val="0000FF"/>
          <w:shd w:val="clear" w:color="auto" w:fill="F8F8F8"/>
        </w:rPr>
        <w:t>38</w:t>
      </w:r>
      <w:r>
        <w:rPr>
          <w:rFonts w:ascii="Times New Roman" w:eastAsia="SimSun" w:hAnsi="Times New Roman" w:cs="Times New Roman"/>
          <w:b/>
          <w:bCs/>
          <w:color w:val="0000FF"/>
          <w:shd w:val="clear" w:color="auto" w:fill="F8F8F8"/>
        </w:rPr>
        <w:t xml:space="preserve">: </w:t>
      </w:r>
      <w:r w:rsidR="002E0DE0" w:rsidRPr="00653DCD">
        <w:rPr>
          <w:rFonts w:ascii="Times New Roman" w:eastAsia="SimSun" w:hAnsi="Times New Roman" w:cs="Times New Roman"/>
          <w:b/>
          <w:bCs/>
          <w:color w:val="0000FF"/>
          <w:shd w:val="clear" w:color="auto" w:fill="F8F8F8"/>
        </w:rPr>
        <w:t xml:space="preserve">HỆ </w:t>
      </w:r>
      <w:r w:rsidR="006E0C5A" w:rsidRPr="00653DCD">
        <w:rPr>
          <w:rFonts w:ascii="Times New Roman" w:eastAsia="SimSun" w:hAnsi="Times New Roman" w:cs="Times New Roman"/>
          <w:b/>
          <w:bCs/>
          <w:color w:val="0000FF"/>
          <w:shd w:val="clear" w:color="auto" w:fill="F8F8F8"/>
        </w:rPr>
        <w:t>NỘI</w:t>
      </w:r>
      <w:r w:rsidR="00887AC9" w:rsidRPr="00653DCD">
        <w:rPr>
          <w:rFonts w:ascii="Times New Roman" w:eastAsia="SimSun" w:hAnsi="Times New Roman" w:cs="Times New Roman"/>
          <w:b/>
          <w:bCs/>
          <w:color w:val="0000FF"/>
          <w:shd w:val="clear" w:color="auto" w:fill="F8F8F8"/>
        </w:rPr>
        <w:t xml:space="preserve"> TIẾT</w:t>
      </w:r>
      <w:r w:rsidR="00820702" w:rsidRPr="00653DCD">
        <w:rPr>
          <w:rFonts w:ascii="Times New Roman" w:eastAsia="SimSun" w:hAnsi="Times New Roman" w:cs="Times New Roman"/>
          <w:b/>
          <w:bCs/>
          <w:color w:val="0000FF"/>
          <w:shd w:val="clear" w:color="auto" w:fill="F8F8F8"/>
        </w:rPr>
        <w:t xml:space="preserve"> Ở NGƯỜI</w:t>
      </w:r>
    </w:p>
    <w:p w14:paraId="0D9E2C39" w14:textId="05130D06" w:rsidR="00A53183" w:rsidRPr="00653DCD" w:rsidRDefault="009D18E7" w:rsidP="00BF47B6">
      <w:pPr>
        <w:spacing w:beforeLines="50" w:before="120" w:afterLines="50" w:after="120" w:line="240" w:lineRule="auto"/>
        <w:jc w:val="center"/>
        <w:rPr>
          <w:rFonts w:ascii="Times New Roman" w:hAnsi="Times New Roman" w:cs="Times New Roman"/>
          <w:b/>
          <w:color w:val="FF0000"/>
          <w:sz w:val="28"/>
          <w:szCs w:val="28"/>
        </w:rPr>
      </w:pPr>
      <w:r w:rsidRPr="00653DCD">
        <w:rPr>
          <w:rFonts w:ascii="Times New Roman" w:hAnsi="Times New Roman" w:cs="Times New Roman"/>
          <w:b/>
          <w:color w:val="FF0000"/>
          <w:sz w:val="28"/>
          <w:szCs w:val="28"/>
        </w:rPr>
        <w:t xml:space="preserve">Thời gian thực hiện: </w:t>
      </w:r>
      <w:r w:rsidR="0057178D" w:rsidRPr="00653DCD">
        <w:rPr>
          <w:rFonts w:ascii="Times New Roman" w:hAnsi="Times New Roman" w:cs="Times New Roman"/>
          <w:b/>
          <w:color w:val="FF0000"/>
          <w:sz w:val="28"/>
          <w:szCs w:val="28"/>
        </w:rPr>
        <w:t>0</w:t>
      </w:r>
      <w:r w:rsidR="00887AC9" w:rsidRPr="00653DCD">
        <w:rPr>
          <w:rFonts w:ascii="Times New Roman" w:hAnsi="Times New Roman" w:cs="Times New Roman"/>
          <w:b/>
          <w:color w:val="FF0000"/>
          <w:sz w:val="28"/>
          <w:szCs w:val="28"/>
        </w:rPr>
        <w:t>2</w:t>
      </w:r>
      <w:r w:rsidRPr="00653DCD">
        <w:rPr>
          <w:rFonts w:ascii="Times New Roman" w:hAnsi="Times New Roman" w:cs="Times New Roman"/>
          <w:b/>
          <w:color w:val="FF0000"/>
          <w:sz w:val="28"/>
          <w:szCs w:val="28"/>
        </w:rPr>
        <w:t xml:space="preserve"> tiết </w:t>
      </w:r>
    </w:p>
    <w:p w14:paraId="08134C65" w14:textId="77777777" w:rsidR="00A53183" w:rsidRPr="00653DCD" w:rsidRDefault="009D18E7">
      <w:pPr>
        <w:spacing w:beforeLines="50" w:before="120" w:afterLines="50" w:after="120" w:line="240" w:lineRule="auto"/>
        <w:rPr>
          <w:rFonts w:ascii="Times New Roman" w:hAnsi="Times New Roman" w:cs="Times New Roman"/>
          <w:b/>
          <w:color w:val="0070C0"/>
          <w:sz w:val="28"/>
          <w:szCs w:val="28"/>
        </w:rPr>
      </w:pPr>
      <w:r w:rsidRPr="00653DCD">
        <w:rPr>
          <w:rFonts w:ascii="Times New Roman" w:hAnsi="Times New Roman" w:cs="Times New Roman"/>
          <w:b/>
          <w:color w:val="0070C0"/>
          <w:sz w:val="28"/>
          <w:szCs w:val="28"/>
        </w:rPr>
        <w:t>I. MỤC TIÊU</w:t>
      </w:r>
    </w:p>
    <w:p w14:paraId="67666F51" w14:textId="77777777" w:rsidR="00A53183" w:rsidRPr="00653DCD" w:rsidRDefault="009D18E7">
      <w:pPr>
        <w:spacing w:beforeLines="50" w:before="120" w:afterLines="50" w:after="120" w:line="240" w:lineRule="auto"/>
        <w:rPr>
          <w:rFonts w:ascii="Times New Roman" w:hAnsi="Times New Roman" w:cs="Times New Roman"/>
          <w:b/>
          <w:color w:val="00B050"/>
          <w:sz w:val="28"/>
          <w:szCs w:val="28"/>
        </w:rPr>
      </w:pPr>
      <w:r w:rsidRPr="00653DCD">
        <w:rPr>
          <w:rFonts w:ascii="Times New Roman" w:hAnsi="Times New Roman" w:cs="Times New Roman"/>
          <w:b/>
          <w:color w:val="00B050"/>
          <w:sz w:val="28"/>
          <w:szCs w:val="28"/>
        </w:rPr>
        <w:t>1. Về kiến thức</w:t>
      </w:r>
    </w:p>
    <w:p w14:paraId="5FC97235" w14:textId="50547E18" w:rsidR="00A53183" w:rsidRDefault="009D18E7" w:rsidP="00E363C2">
      <w:pPr>
        <w:spacing w:before="120" w:after="120" w:line="240" w:lineRule="auto"/>
        <w:ind w:firstLine="284"/>
        <w:jc w:val="both"/>
        <w:rPr>
          <w:rFonts w:ascii="Times New Roman" w:hAnsi="Times New Roman" w:cs="Times New Roman"/>
          <w:sz w:val="28"/>
          <w:szCs w:val="28"/>
        </w:rPr>
      </w:pPr>
      <w:r w:rsidRPr="00653DCD">
        <w:rPr>
          <w:rFonts w:ascii="Times New Roman" w:hAnsi="Times New Roman" w:cs="Times New Roman"/>
          <w:sz w:val="28"/>
          <w:szCs w:val="28"/>
        </w:rPr>
        <w:t xml:space="preserve">- </w:t>
      </w:r>
      <w:r w:rsidR="00820702" w:rsidRPr="00653DCD">
        <w:rPr>
          <w:rFonts w:ascii="Times New Roman" w:hAnsi="Times New Roman" w:cs="Times New Roman"/>
          <w:sz w:val="28"/>
          <w:szCs w:val="28"/>
        </w:rPr>
        <w:t xml:space="preserve">Nêu được </w:t>
      </w:r>
      <w:r w:rsidR="006E0C5A">
        <w:rPr>
          <w:rFonts w:ascii="Times New Roman" w:hAnsi="Times New Roman" w:cs="Times New Roman"/>
          <w:sz w:val="28"/>
          <w:szCs w:val="28"/>
        </w:rPr>
        <w:t>tên và chức năng của các tuyến nội tiết.</w:t>
      </w:r>
    </w:p>
    <w:p w14:paraId="32D57660" w14:textId="504A610F" w:rsidR="00820702" w:rsidRDefault="00623E6B" w:rsidP="00E363C2">
      <w:pPr>
        <w:spacing w:before="12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Nêu được một số bệnh về </w:t>
      </w:r>
      <w:r w:rsidR="00887AC9" w:rsidRPr="00653DCD">
        <w:rPr>
          <w:rFonts w:ascii="Times New Roman" w:hAnsi="Times New Roman" w:cs="Times New Roman"/>
          <w:sz w:val="28"/>
          <w:szCs w:val="28"/>
        </w:rPr>
        <w:t xml:space="preserve">hệ </w:t>
      </w:r>
      <w:r w:rsidR="006E0C5A" w:rsidRPr="00653DCD">
        <w:rPr>
          <w:rFonts w:ascii="Times New Roman" w:hAnsi="Times New Roman" w:cs="Times New Roman"/>
          <w:sz w:val="28"/>
          <w:szCs w:val="28"/>
        </w:rPr>
        <w:t>nội</w:t>
      </w:r>
      <w:r w:rsidR="00887AC9" w:rsidRPr="00653DCD">
        <w:rPr>
          <w:rFonts w:ascii="Times New Roman" w:hAnsi="Times New Roman" w:cs="Times New Roman"/>
          <w:sz w:val="28"/>
          <w:szCs w:val="28"/>
        </w:rPr>
        <w:t xml:space="preserve"> tiết</w:t>
      </w:r>
      <w:r>
        <w:rPr>
          <w:rFonts w:ascii="Times New Roman" w:hAnsi="Times New Roman" w:cs="Times New Roman"/>
          <w:sz w:val="28"/>
          <w:szCs w:val="28"/>
        </w:rPr>
        <w:t xml:space="preserve"> và cách phòng chống bệnh</w:t>
      </w:r>
      <w:r w:rsidR="006E0C5A">
        <w:rPr>
          <w:rFonts w:ascii="Times New Roman" w:hAnsi="Times New Roman" w:cs="Times New Roman"/>
          <w:sz w:val="28"/>
          <w:szCs w:val="28"/>
        </w:rPr>
        <w:t xml:space="preserve"> các bệnh đó</w:t>
      </w:r>
      <w:r w:rsidR="007D2266">
        <w:rPr>
          <w:rFonts w:ascii="Times New Roman" w:hAnsi="Times New Roman" w:cs="Times New Roman"/>
          <w:sz w:val="28"/>
          <w:szCs w:val="28"/>
        </w:rPr>
        <w:t>;</w:t>
      </w:r>
      <w:r>
        <w:rPr>
          <w:rFonts w:ascii="Times New Roman" w:hAnsi="Times New Roman" w:cs="Times New Roman"/>
          <w:sz w:val="28"/>
          <w:szCs w:val="28"/>
        </w:rPr>
        <w:t xml:space="preserve"> Vận dụng </w:t>
      </w:r>
      <w:r w:rsidR="00887AC9" w:rsidRPr="00653DCD">
        <w:rPr>
          <w:rFonts w:ascii="Times New Roman" w:hAnsi="Times New Roman" w:cs="Times New Roman"/>
          <w:sz w:val="28"/>
          <w:szCs w:val="28"/>
        </w:rPr>
        <w:t xml:space="preserve">kiến thức về </w:t>
      </w:r>
      <w:r w:rsidR="006E0C5A" w:rsidRPr="00653DCD">
        <w:rPr>
          <w:rFonts w:ascii="Times New Roman" w:hAnsi="Times New Roman" w:cs="Times New Roman"/>
          <w:sz w:val="28"/>
          <w:szCs w:val="28"/>
        </w:rPr>
        <w:t>các</w:t>
      </w:r>
      <w:r w:rsidR="006E0C5A">
        <w:rPr>
          <w:rFonts w:ascii="Times New Roman" w:hAnsi="Times New Roman" w:cs="Times New Roman"/>
          <w:sz w:val="28"/>
          <w:szCs w:val="28"/>
        </w:rPr>
        <w:t xml:space="preserve"> tuyến nội </w:t>
      </w:r>
      <w:r w:rsidR="00887AC9" w:rsidRPr="00653DCD">
        <w:rPr>
          <w:rFonts w:ascii="Times New Roman" w:hAnsi="Times New Roman" w:cs="Times New Roman"/>
          <w:sz w:val="28"/>
          <w:szCs w:val="28"/>
        </w:rPr>
        <w:t>tiết</w:t>
      </w:r>
      <w:r>
        <w:rPr>
          <w:rFonts w:ascii="Times New Roman" w:hAnsi="Times New Roman" w:cs="Times New Roman"/>
          <w:sz w:val="28"/>
          <w:szCs w:val="28"/>
        </w:rPr>
        <w:t xml:space="preserve"> để bảo vệ </w:t>
      </w:r>
      <w:r w:rsidR="00887AC9" w:rsidRPr="00653DCD">
        <w:rPr>
          <w:rFonts w:ascii="Times New Roman" w:hAnsi="Times New Roman" w:cs="Times New Roman"/>
          <w:sz w:val="28"/>
          <w:szCs w:val="28"/>
        </w:rPr>
        <w:t>sức khỏe</w:t>
      </w:r>
      <w:r w:rsidR="006E0C5A">
        <w:rPr>
          <w:rFonts w:ascii="Times New Roman" w:hAnsi="Times New Roman" w:cs="Times New Roman"/>
          <w:sz w:val="28"/>
          <w:szCs w:val="28"/>
        </w:rPr>
        <w:t xml:space="preserve"> bản thân và người thân trong gia đình</w:t>
      </w:r>
      <w:r>
        <w:rPr>
          <w:rFonts w:ascii="Times New Roman" w:hAnsi="Times New Roman" w:cs="Times New Roman"/>
          <w:sz w:val="28"/>
          <w:szCs w:val="28"/>
        </w:rPr>
        <w:t>.</w:t>
      </w:r>
    </w:p>
    <w:p w14:paraId="3012A46D" w14:textId="387E51C5" w:rsidR="00623E6B" w:rsidRPr="008455F7" w:rsidRDefault="00623E6B" w:rsidP="00E363C2">
      <w:pPr>
        <w:spacing w:before="120" w:after="120" w:line="240" w:lineRule="auto"/>
        <w:ind w:firstLine="284"/>
        <w:jc w:val="both"/>
        <w:rPr>
          <w:rFonts w:ascii="Times New Roman" w:hAnsi="Times New Roman" w:cs="Times New Roman"/>
          <w:spacing w:val="-10"/>
          <w:sz w:val="28"/>
          <w:szCs w:val="28"/>
        </w:rPr>
      </w:pPr>
      <w:r w:rsidRPr="008455F7">
        <w:rPr>
          <w:rFonts w:ascii="Times New Roman" w:hAnsi="Times New Roman" w:cs="Times New Roman"/>
          <w:spacing w:val="-10"/>
          <w:sz w:val="28"/>
          <w:szCs w:val="28"/>
        </w:rPr>
        <w:t xml:space="preserve">- </w:t>
      </w:r>
      <w:r w:rsidR="006E0C5A" w:rsidRPr="008455F7">
        <w:rPr>
          <w:rFonts w:ascii="Times New Roman" w:hAnsi="Times New Roman" w:cs="Times New Roman"/>
          <w:spacing w:val="-10"/>
          <w:sz w:val="28"/>
          <w:szCs w:val="28"/>
        </w:rPr>
        <w:t xml:space="preserve">Tìm hiểu được các bệnh nội tiết ở </w:t>
      </w:r>
      <w:r w:rsidR="00887AC9" w:rsidRPr="00653DCD">
        <w:rPr>
          <w:rFonts w:ascii="Times New Roman" w:hAnsi="Times New Roman" w:cs="Times New Roman"/>
          <w:spacing w:val="-10"/>
          <w:sz w:val="28"/>
          <w:szCs w:val="28"/>
        </w:rPr>
        <w:t>địa phương</w:t>
      </w:r>
      <w:r w:rsidR="006E0C5A" w:rsidRPr="008455F7">
        <w:rPr>
          <w:rFonts w:ascii="Times New Roman" w:hAnsi="Times New Roman" w:cs="Times New Roman"/>
          <w:spacing w:val="-10"/>
          <w:sz w:val="28"/>
          <w:szCs w:val="28"/>
        </w:rPr>
        <w:t xml:space="preserve"> (tiểu đường, bướu cổ do thiếu iodine..</w:t>
      </w:r>
      <w:r w:rsidR="00887AC9" w:rsidRPr="00653DCD">
        <w:rPr>
          <w:rFonts w:ascii="Times New Roman" w:hAnsi="Times New Roman" w:cs="Times New Roman"/>
          <w:spacing w:val="-10"/>
          <w:sz w:val="28"/>
          <w:szCs w:val="28"/>
        </w:rPr>
        <w:t>.</w:t>
      </w:r>
      <w:r w:rsidR="006E0C5A" w:rsidRPr="008455F7">
        <w:rPr>
          <w:rFonts w:ascii="Times New Roman" w:hAnsi="Times New Roman" w:cs="Times New Roman"/>
          <w:spacing w:val="-10"/>
          <w:sz w:val="28"/>
          <w:szCs w:val="28"/>
        </w:rPr>
        <w:t>)</w:t>
      </w:r>
    </w:p>
    <w:p w14:paraId="047C26BD" w14:textId="77777777" w:rsidR="00A53183" w:rsidRDefault="009D18E7">
      <w:pPr>
        <w:spacing w:beforeLines="50" w:before="120" w:afterLines="50" w:after="120" w:line="240" w:lineRule="auto"/>
        <w:jc w:val="both"/>
        <w:rPr>
          <w:rFonts w:ascii="Times New Roman" w:hAnsi="Times New Roman" w:cs="Times New Roman"/>
          <w:b/>
          <w:color w:val="00B050"/>
          <w:sz w:val="28"/>
          <w:szCs w:val="28"/>
          <w:lang w:val="en-US"/>
        </w:rPr>
      </w:pPr>
      <w:r>
        <w:rPr>
          <w:rFonts w:ascii="Times New Roman" w:hAnsi="Times New Roman" w:cs="Times New Roman"/>
          <w:b/>
          <w:color w:val="00B050"/>
          <w:sz w:val="28"/>
          <w:szCs w:val="28"/>
          <w:lang w:val="en-US"/>
        </w:rPr>
        <w:t>2. Về năng lực</w:t>
      </w:r>
    </w:p>
    <w:p w14:paraId="29E6D8C8" w14:textId="77777777" w:rsidR="00A53183" w:rsidRDefault="009D18E7">
      <w:pPr>
        <w:spacing w:beforeLines="50" w:before="120" w:afterLines="50" w:after="12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 Năng lực chung</w:t>
      </w:r>
    </w:p>
    <w:p w14:paraId="18174C5F" w14:textId="0C0AE1FB" w:rsidR="00A53183" w:rsidRPr="002E0DE0" w:rsidRDefault="009D18E7" w:rsidP="00E363C2">
      <w:pPr>
        <w:spacing w:beforeLines="50" w:before="120" w:afterLines="50" w:after="120" w:line="240" w:lineRule="auto"/>
        <w:ind w:firstLine="284"/>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Tự chủ và tự học: Chủ động, tự tìm hiểu </w:t>
      </w:r>
      <w:r w:rsidR="001E564F">
        <w:rPr>
          <w:rFonts w:ascii="Times New Roman" w:hAnsi="Times New Roman" w:cs="Times New Roman"/>
          <w:sz w:val="28"/>
          <w:szCs w:val="28"/>
          <w:lang w:val="en-US"/>
        </w:rPr>
        <w:t>về</w:t>
      </w:r>
      <w:r>
        <w:rPr>
          <w:rFonts w:ascii="Times New Roman" w:hAnsi="Times New Roman" w:cs="Times New Roman"/>
          <w:sz w:val="28"/>
          <w:szCs w:val="28"/>
          <w:lang w:val="en-US"/>
        </w:rPr>
        <w:t xml:space="preserve"> </w:t>
      </w:r>
      <w:r w:rsidR="002E0DE0">
        <w:rPr>
          <w:rFonts w:ascii="Times New Roman" w:hAnsi="Times New Roman" w:cs="Times New Roman"/>
          <w:sz w:val="28"/>
          <w:szCs w:val="28"/>
          <w:lang w:val="en-US"/>
        </w:rPr>
        <w:t>h</w:t>
      </w:r>
      <w:r w:rsidR="002E0DE0" w:rsidRPr="002E0DE0">
        <w:rPr>
          <w:rFonts w:ascii="Times New Roman" w:hAnsi="Times New Roman" w:cs="Times New Roman"/>
          <w:sz w:val="28"/>
          <w:szCs w:val="28"/>
        </w:rPr>
        <w:t xml:space="preserve">ệ </w:t>
      </w:r>
      <w:r w:rsidR="00233C16">
        <w:rPr>
          <w:rFonts w:ascii="Times New Roman" w:hAnsi="Times New Roman" w:cs="Times New Roman"/>
          <w:sz w:val="28"/>
          <w:szCs w:val="28"/>
        </w:rPr>
        <w:t xml:space="preserve">nội tiết </w:t>
      </w:r>
      <w:r w:rsidR="002E0DE0" w:rsidRPr="002E0DE0">
        <w:rPr>
          <w:rFonts w:ascii="Times New Roman" w:hAnsi="Times New Roman" w:cs="Times New Roman"/>
          <w:sz w:val="28"/>
          <w:szCs w:val="28"/>
        </w:rPr>
        <w:t>của cơ thể người</w:t>
      </w:r>
      <w:r w:rsidR="002E0DE0">
        <w:rPr>
          <w:rFonts w:ascii="Times New Roman" w:hAnsi="Times New Roman" w:cs="Times New Roman"/>
          <w:sz w:val="28"/>
          <w:szCs w:val="28"/>
          <w:lang w:val="en-US"/>
        </w:rPr>
        <w:t>.</w:t>
      </w:r>
    </w:p>
    <w:p w14:paraId="50D99893" w14:textId="77777777" w:rsidR="00A53183" w:rsidRDefault="009D18E7" w:rsidP="00E363C2">
      <w:pPr>
        <w:spacing w:beforeLines="50" w:before="120" w:afterLines="50" w:after="12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Giao tiếp và hợp tác: </w:t>
      </w:r>
    </w:p>
    <w:p w14:paraId="46BF24DB" w14:textId="309AE146" w:rsidR="00A53183" w:rsidRPr="002E0DE0" w:rsidRDefault="009D18E7" w:rsidP="00E363C2">
      <w:pPr>
        <w:spacing w:beforeLines="50" w:before="120" w:afterLines="50" w:after="120" w:line="240" w:lineRule="auto"/>
        <w:ind w:firstLineChars="157" w:firstLine="440"/>
        <w:jc w:val="both"/>
        <w:rPr>
          <w:rFonts w:ascii="Times New Roman" w:hAnsi="Times New Roman" w:cs="Times New Roman"/>
          <w:sz w:val="28"/>
          <w:szCs w:val="28"/>
          <w:lang w:val="en-US"/>
        </w:rPr>
      </w:pPr>
      <w:r>
        <w:rPr>
          <w:rFonts w:ascii="Times New Roman" w:hAnsi="Times New Roman" w:cs="Times New Roman"/>
          <w:sz w:val="28"/>
          <w:szCs w:val="28"/>
        </w:rPr>
        <w:t xml:space="preserve">+ Sử dụng ngôn ngữ khoa học để diễn đạt về </w:t>
      </w:r>
      <w:r w:rsidR="002E0DE0" w:rsidRPr="002E0DE0">
        <w:rPr>
          <w:rFonts w:ascii="Times New Roman" w:hAnsi="Times New Roman" w:cs="Times New Roman"/>
          <w:sz w:val="28"/>
          <w:szCs w:val="28"/>
        </w:rPr>
        <w:t xml:space="preserve">hệ </w:t>
      </w:r>
      <w:r w:rsidR="00233C16">
        <w:rPr>
          <w:rFonts w:ascii="Times New Roman" w:hAnsi="Times New Roman" w:cs="Times New Roman"/>
          <w:sz w:val="28"/>
          <w:szCs w:val="28"/>
        </w:rPr>
        <w:t>nội tiết</w:t>
      </w:r>
      <w:r w:rsidR="002E0DE0">
        <w:rPr>
          <w:rFonts w:ascii="Times New Roman" w:hAnsi="Times New Roman" w:cs="Times New Roman"/>
          <w:sz w:val="28"/>
          <w:szCs w:val="28"/>
          <w:lang w:val="en-US"/>
        </w:rPr>
        <w:t>.</w:t>
      </w:r>
    </w:p>
    <w:p w14:paraId="2DF5BD27" w14:textId="041834FB" w:rsidR="00A53183" w:rsidRDefault="009D18E7" w:rsidP="00E363C2">
      <w:pPr>
        <w:spacing w:beforeLines="50" w:before="120" w:afterLines="50" w:after="12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Hoạt động nhóm một cách hiệu quả theo đúng yêu cầu của GV trong khi thảo luận về </w:t>
      </w:r>
      <w:r w:rsidR="00623E6B">
        <w:rPr>
          <w:rFonts w:ascii="Times New Roman" w:hAnsi="Times New Roman" w:cs="Times New Roman"/>
          <w:sz w:val="28"/>
          <w:szCs w:val="28"/>
        </w:rPr>
        <w:t xml:space="preserve">hệ </w:t>
      </w:r>
      <w:r w:rsidR="00233C16">
        <w:rPr>
          <w:rFonts w:ascii="Times New Roman" w:hAnsi="Times New Roman" w:cs="Times New Roman"/>
          <w:sz w:val="28"/>
          <w:szCs w:val="28"/>
        </w:rPr>
        <w:t>nội tiết</w:t>
      </w:r>
      <w:r>
        <w:rPr>
          <w:rFonts w:ascii="Times New Roman" w:hAnsi="Times New Roman" w:cs="Times New Roman"/>
          <w:sz w:val="28"/>
          <w:szCs w:val="28"/>
          <w:lang w:val="en-US"/>
        </w:rPr>
        <w:t>, đảm bảo các thành viên trong nhóm đều được tham gia và trình bày báo cáo;</w:t>
      </w:r>
    </w:p>
    <w:p w14:paraId="4766419B" w14:textId="77777777" w:rsidR="00A53183" w:rsidRDefault="009D18E7" w:rsidP="00E363C2">
      <w:pPr>
        <w:spacing w:beforeLines="50" w:before="120" w:afterLines="50" w:after="120" w:line="240" w:lineRule="auto"/>
        <w:ind w:firstLine="284"/>
        <w:jc w:val="both"/>
        <w:rPr>
          <w:rFonts w:ascii="Times New Roman" w:hAnsi="Times New Roman" w:cs="Times New Roman"/>
          <w:sz w:val="28"/>
          <w:szCs w:val="28"/>
        </w:rPr>
      </w:pPr>
      <w:r w:rsidRPr="00653DCD">
        <w:rPr>
          <w:rFonts w:ascii="Times New Roman" w:hAnsi="Times New Roman" w:cs="Times New Roman"/>
          <w:sz w:val="28"/>
          <w:szCs w:val="28"/>
        </w:rPr>
        <w:t>- Giải quyết vấn đề và sáng tạo: Giải quyết vấn đề kịp thời với các thành viên trong nhóm để thảo luận hiệu quả</w:t>
      </w:r>
      <w:r>
        <w:rPr>
          <w:rFonts w:ascii="Times New Roman" w:hAnsi="Times New Roman" w:cs="Times New Roman"/>
          <w:sz w:val="28"/>
          <w:szCs w:val="28"/>
        </w:rPr>
        <w:t xml:space="preserve">, giải quyết các vấn đề trong bài học </w:t>
      </w:r>
      <w:r w:rsidRPr="00653DCD">
        <w:rPr>
          <w:rFonts w:ascii="Times New Roman" w:hAnsi="Times New Roman" w:cs="Times New Roman"/>
          <w:sz w:val="28"/>
          <w:szCs w:val="28"/>
        </w:rPr>
        <w:t xml:space="preserve">và hoàn thành các </w:t>
      </w:r>
      <w:r>
        <w:rPr>
          <w:rFonts w:ascii="Times New Roman" w:hAnsi="Times New Roman" w:cs="Times New Roman"/>
          <w:sz w:val="28"/>
          <w:szCs w:val="28"/>
        </w:rPr>
        <w:t>nhiệm vụ học tập.</w:t>
      </w:r>
    </w:p>
    <w:p w14:paraId="38EFB93E" w14:textId="77777777" w:rsidR="00A53183" w:rsidRDefault="009D18E7">
      <w:pPr>
        <w:spacing w:beforeLines="50" w:before="120" w:afterLines="50" w:after="120" w:line="240" w:lineRule="auto"/>
        <w:jc w:val="both"/>
        <w:rPr>
          <w:rFonts w:ascii="Times New Roman" w:hAnsi="Times New Roman" w:cs="Times New Roman"/>
          <w:b/>
          <w:sz w:val="28"/>
          <w:szCs w:val="28"/>
        </w:rPr>
      </w:pPr>
      <w:r w:rsidRPr="00653DCD">
        <w:rPr>
          <w:rFonts w:ascii="Times New Roman" w:hAnsi="Times New Roman" w:cs="Times New Roman"/>
          <w:b/>
          <w:sz w:val="28"/>
          <w:szCs w:val="28"/>
        </w:rPr>
        <w:t xml:space="preserve">b) Năng lực </w:t>
      </w:r>
      <w:r>
        <w:rPr>
          <w:rFonts w:ascii="Times New Roman" w:hAnsi="Times New Roman" w:cs="Times New Roman"/>
          <w:b/>
          <w:sz w:val="28"/>
          <w:szCs w:val="28"/>
        </w:rPr>
        <w:t>khoa học tự nhiên</w:t>
      </w:r>
    </w:p>
    <w:p w14:paraId="1E62707D" w14:textId="77777777" w:rsidR="005446C9" w:rsidRPr="00653DCD" w:rsidRDefault="009D18E7">
      <w:pPr>
        <w:spacing w:beforeLines="50" w:before="120" w:afterLines="50" w:after="120" w:line="240" w:lineRule="auto"/>
        <w:ind w:firstLineChars="78" w:firstLine="218"/>
        <w:jc w:val="both"/>
        <w:rPr>
          <w:rFonts w:ascii="Times New Roman" w:hAnsi="Times New Roman" w:cs="Times New Roman"/>
          <w:color w:val="000000" w:themeColor="text1"/>
          <w:sz w:val="28"/>
          <w:szCs w:val="28"/>
        </w:rPr>
      </w:pPr>
      <w:r w:rsidRPr="00653DCD">
        <w:rPr>
          <w:rFonts w:ascii="Times New Roman" w:hAnsi="Times New Roman" w:cs="Times New Roman"/>
          <w:color w:val="000000" w:themeColor="text1"/>
          <w:sz w:val="28"/>
          <w:szCs w:val="28"/>
        </w:rPr>
        <w:t xml:space="preserve">- Nhận thức khoa học tự nhiên: </w:t>
      </w:r>
    </w:p>
    <w:p w14:paraId="3032AD65" w14:textId="2CBD0C75" w:rsidR="00233C16" w:rsidRDefault="00233C16" w:rsidP="00233C16">
      <w:pPr>
        <w:spacing w:before="12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w:t>
      </w:r>
      <w:r w:rsidRPr="00653DCD">
        <w:rPr>
          <w:rFonts w:ascii="Times New Roman" w:hAnsi="Times New Roman" w:cs="Times New Roman"/>
          <w:sz w:val="28"/>
          <w:szCs w:val="28"/>
        </w:rPr>
        <w:t xml:space="preserve"> Nêu được </w:t>
      </w:r>
      <w:r>
        <w:rPr>
          <w:rFonts w:ascii="Times New Roman" w:hAnsi="Times New Roman" w:cs="Times New Roman"/>
          <w:sz w:val="28"/>
          <w:szCs w:val="28"/>
        </w:rPr>
        <w:t>tên và chức năng của các tuyến nội tiết.</w:t>
      </w:r>
    </w:p>
    <w:p w14:paraId="2332BA42" w14:textId="7D0EB874" w:rsidR="00233C16" w:rsidRDefault="00233C16" w:rsidP="00233C16">
      <w:pPr>
        <w:spacing w:before="12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Nêu được một số bệnh về </w:t>
      </w:r>
      <w:r w:rsidRPr="00653DCD">
        <w:rPr>
          <w:rFonts w:ascii="Times New Roman" w:hAnsi="Times New Roman" w:cs="Times New Roman"/>
          <w:sz w:val="28"/>
          <w:szCs w:val="28"/>
        </w:rPr>
        <w:t>hệ nội tiết</w:t>
      </w:r>
      <w:r>
        <w:rPr>
          <w:rFonts w:ascii="Times New Roman" w:hAnsi="Times New Roman" w:cs="Times New Roman"/>
          <w:sz w:val="28"/>
          <w:szCs w:val="28"/>
        </w:rPr>
        <w:t xml:space="preserve"> và cách phòng chống bệnh các bệnh đó. </w:t>
      </w:r>
    </w:p>
    <w:p w14:paraId="6EDE5DE6" w14:textId="691A05A1" w:rsidR="00A53183" w:rsidRDefault="009D18E7" w:rsidP="007D2266">
      <w:pPr>
        <w:spacing w:beforeLines="50" w:before="120" w:afterLines="50" w:after="120" w:line="240" w:lineRule="auto"/>
        <w:ind w:firstLineChars="101" w:firstLine="283"/>
        <w:jc w:val="both"/>
        <w:rPr>
          <w:rFonts w:ascii="Times New Roman" w:hAnsi="Times New Roman" w:cs="Times New Roman"/>
          <w:color w:val="000000" w:themeColor="text1"/>
          <w:sz w:val="28"/>
          <w:szCs w:val="28"/>
        </w:rPr>
      </w:pPr>
      <w:r w:rsidRPr="005446C9">
        <w:rPr>
          <w:rFonts w:ascii="Times New Roman" w:hAnsi="Times New Roman" w:cs="Times New Roman"/>
          <w:color w:val="000000" w:themeColor="text1"/>
          <w:sz w:val="28"/>
          <w:szCs w:val="28"/>
        </w:rPr>
        <w:t xml:space="preserve">- </w:t>
      </w:r>
      <w:r w:rsidRPr="00653DCD">
        <w:rPr>
          <w:rFonts w:ascii="Times New Roman" w:hAnsi="Times New Roman" w:cs="Times New Roman"/>
          <w:color w:val="000000" w:themeColor="text1"/>
          <w:sz w:val="28"/>
          <w:szCs w:val="28"/>
        </w:rPr>
        <w:t xml:space="preserve">Tìm hiểu tự nhiên: </w:t>
      </w:r>
    </w:p>
    <w:p w14:paraId="3ABB7A82" w14:textId="2292B6B7" w:rsidR="00233C16" w:rsidRPr="008455F7" w:rsidRDefault="00233C16" w:rsidP="00233C16">
      <w:pPr>
        <w:spacing w:before="120" w:after="120" w:line="240" w:lineRule="auto"/>
        <w:ind w:firstLine="284"/>
        <w:jc w:val="both"/>
        <w:rPr>
          <w:rFonts w:ascii="Times New Roman" w:hAnsi="Times New Roman" w:cs="Times New Roman"/>
          <w:spacing w:val="-10"/>
          <w:sz w:val="28"/>
          <w:szCs w:val="28"/>
        </w:rPr>
      </w:pPr>
      <w:r w:rsidRPr="008455F7">
        <w:rPr>
          <w:rFonts w:ascii="Times New Roman" w:hAnsi="Times New Roman" w:cs="Times New Roman"/>
          <w:spacing w:val="-10"/>
          <w:sz w:val="28"/>
          <w:szCs w:val="28"/>
        </w:rPr>
        <w:t xml:space="preserve">+ Tìm hiểu được các bệnh nội tiết ở </w:t>
      </w:r>
      <w:r w:rsidRPr="00653DCD">
        <w:rPr>
          <w:rFonts w:ascii="Times New Roman" w:hAnsi="Times New Roman" w:cs="Times New Roman"/>
          <w:spacing w:val="-10"/>
          <w:sz w:val="28"/>
          <w:szCs w:val="28"/>
        </w:rPr>
        <w:t>địa phương</w:t>
      </w:r>
      <w:r w:rsidRPr="008455F7">
        <w:rPr>
          <w:rFonts w:ascii="Times New Roman" w:hAnsi="Times New Roman" w:cs="Times New Roman"/>
          <w:spacing w:val="-10"/>
          <w:sz w:val="28"/>
          <w:szCs w:val="28"/>
        </w:rPr>
        <w:t xml:space="preserve"> (tiểu đường, bướu cổ do thiếu iodine..</w:t>
      </w:r>
      <w:r w:rsidRPr="00653DCD">
        <w:rPr>
          <w:rFonts w:ascii="Times New Roman" w:hAnsi="Times New Roman" w:cs="Times New Roman"/>
          <w:spacing w:val="-10"/>
          <w:sz w:val="28"/>
          <w:szCs w:val="28"/>
        </w:rPr>
        <w:t>.</w:t>
      </w:r>
      <w:r w:rsidRPr="008455F7">
        <w:rPr>
          <w:rFonts w:ascii="Times New Roman" w:hAnsi="Times New Roman" w:cs="Times New Roman"/>
          <w:spacing w:val="-10"/>
          <w:sz w:val="28"/>
          <w:szCs w:val="28"/>
        </w:rPr>
        <w:t>)</w:t>
      </w:r>
    </w:p>
    <w:p w14:paraId="63C5373D" w14:textId="4CFC6064" w:rsidR="00A53183" w:rsidRPr="007D2266" w:rsidRDefault="009D18E7" w:rsidP="007D2266">
      <w:pPr>
        <w:spacing w:before="120" w:after="120" w:line="240" w:lineRule="auto"/>
        <w:ind w:firstLine="284"/>
        <w:jc w:val="both"/>
        <w:rPr>
          <w:rFonts w:ascii="Times New Roman" w:hAnsi="Times New Roman" w:cs="Times New Roman"/>
          <w:sz w:val="28"/>
          <w:szCs w:val="28"/>
        </w:rPr>
      </w:pPr>
      <w:r w:rsidRPr="005446C9">
        <w:rPr>
          <w:rFonts w:ascii="Times New Roman" w:hAnsi="Times New Roman" w:cs="Times New Roman"/>
          <w:color w:val="000000" w:themeColor="text1"/>
          <w:sz w:val="28"/>
          <w:szCs w:val="28"/>
        </w:rPr>
        <w:t xml:space="preserve">- Vận dụng kiến thức, kĩ năng đã học: </w:t>
      </w:r>
      <w:r w:rsidR="00233C16">
        <w:rPr>
          <w:rFonts w:ascii="Times New Roman" w:hAnsi="Times New Roman" w:cs="Times New Roman"/>
          <w:sz w:val="28"/>
          <w:szCs w:val="28"/>
        </w:rPr>
        <w:t xml:space="preserve">Vận dụng </w:t>
      </w:r>
      <w:r w:rsidR="00233C16" w:rsidRPr="00653DCD">
        <w:rPr>
          <w:rFonts w:ascii="Times New Roman" w:hAnsi="Times New Roman" w:cs="Times New Roman"/>
          <w:sz w:val="28"/>
          <w:szCs w:val="28"/>
        </w:rPr>
        <w:t>kiến thức về các</w:t>
      </w:r>
      <w:r w:rsidR="00233C16">
        <w:rPr>
          <w:rFonts w:ascii="Times New Roman" w:hAnsi="Times New Roman" w:cs="Times New Roman"/>
          <w:sz w:val="28"/>
          <w:szCs w:val="28"/>
        </w:rPr>
        <w:t xml:space="preserve"> tuyến nội </w:t>
      </w:r>
      <w:r w:rsidR="00233C16" w:rsidRPr="00653DCD">
        <w:rPr>
          <w:rFonts w:ascii="Times New Roman" w:hAnsi="Times New Roman" w:cs="Times New Roman"/>
          <w:sz w:val="28"/>
          <w:szCs w:val="28"/>
        </w:rPr>
        <w:t>tiết</w:t>
      </w:r>
      <w:r w:rsidR="00233C16">
        <w:rPr>
          <w:rFonts w:ascii="Times New Roman" w:hAnsi="Times New Roman" w:cs="Times New Roman"/>
          <w:sz w:val="28"/>
          <w:szCs w:val="28"/>
        </w:rPr>
        <w:t xml:space="preserve"> để bảo vệ </w:t>
      </w:r>
      <w:r w:rsidR="00233C16" w:rsidRPr="00653DCD">
        <w:rPr>
          <w:rFonts w:ascii="Times New Roman" w:hAnsi="Times New Roman" w:cs="Times New Roman"/>
          <w:sz w:val="28"/>
          <w:szCs w:val="28"/>
        </w:rPr>
        <w:t>sức khỏe</w:t>
      </w:r>
      <w:r w:rsidR="00233C16">
        <w:rPr>
          <w:rFonts w:ascii="Times New Roman" w:hAnsi="Times New Roman" w:cs="Times New Roman"/>
          <w:sz w:val="28"/>
          <w:szCs w:val="28"/>
        </w:rPr>
        <w:t xml:space="preserve"> bản thân và người thân trong gia đình.</w:t>
      </w:r>
    </w:p>
    <w:p w14:paraId="1FE51493" w14:textId="77777777" w:rsidR="00A53183" w:rsidRPr="00653DCD" w:rsidRDefault="009D18E7">
      <w:pPr>
        <w:spacing w:beforeLines="50" w:before="120" w:afterLines="50" w:after="120" w:line="240" w:lineRule="auto"/>
        <w:jc w:val="both"/>
        <w:rPr>
          <w:rFonts w:ascii="Times New Roman" w:hAnsi="Times New Roman" w:cs="Times New Roman"/>
          <w:b/>
          <w:color w:val="00B050"/>
          <w:sz w:val="28"/>
          <w:szCs w:val="28"/>
        </w:rPr>
      </w:pPr>
      <w:r w:rsidRPr="00653DCD">
        <w:rPr>
          <w:rFonts w:ascii="Times New Roman" w:hAnsi="Times New Roman" w:cs="Times New Roman"/>
          <w:b/>
          <w:color w:val="00B050"/>
          <w:sz w:val="28"/>
          <w:szCs w:val="28"/>
        </w:rPr>
        <w:t>3. Về phẩm chất</w:t>
      </w:r>
    </w:p>
    <w:p w14:paraId="32531715" w14:textId="77777777" w:rsidR="00A53183" w:rsidRPr="00653DCD" w:rsidRDefault="009D18E7" w:rsidP="00E363C2">
      <w:pPr>
        <w:spacing w:beforeLines="50" w:before="120" w:afterLines="50" w:after="120" w:line="240" w:lineRule="auto"/>
        <w:ind w:firstLine="284"/>
        <w:jc w:val="both"/>
        <w:rPr>
          <w:rFonts w:ascii="Times New Roman" w:hAnsi="Times New Roman"/>
          <w:sz w:val="28"/>
          <w:szCs w:val="28"/>
        </w:rPr>
      </w:pPr>
      <w:r>
        <w:rPr>
          <w:rFonts w:ascii="Times New Roman" w:hAnsi="Times New Roman"/>
          <w:sz w:val="28"/>
          <w:szCs w:val="28"/>
        </w:rPr>
        <w:t xml:space="preserve">- </w:t>
      </w:r>
      <w:r w:rsidRPr="00653DCD">
        <w:rPr>
          <w:rFonts w:ascii="Times New Roman" w:hAnsi="Times New Roman"/>
          <w:sz w:val="28"/>
          <w:szCs w:val="28"/>
        </w:rPr>
        <w:t>Tham gia tích cực hoạt động nhóm phù hợp với khả năng của bản thân.</w:t>
      </w:r>
    </w:p>
    <w:p w14:paraId="38A945A3" w14:textId="090AAA8F" w:rsidR="00A53183" w:rsidRPr="00653DCD" w:rsidRDefault="009D18E7" w:rsidP="00E363C2">
      <w:pPr>
        <w:spacing w:beforeLines="50" w:before="120" w:afterLines="50" w:after="120" w:line="240" w:lineRule="auto"/>
        <w:ind w:firstLine="284"/>
        <w:jc w:val="both"/>
        <w:rPr>
          <w:rFonts w:ascii="Times New Roman" w:hAnsi="Times New Roman"/>
          <w:sz w:val="28"/>
          <w:szCs w:val="28"/>
        </w:rPr>
      </w:pPr>
      <w:r>
        <w:rPr>
          <w:rFonts w:ascii="Times New Roman" w:hAnsi="Times New Roman"/>
          <w:sz w:val="28"/>
          <w:szCs w:val="28"/>
        </w:rPr>
        <w:t xml:space="preserve">- </w:t>
      </w:r>
      <w:r w:rsidRPr="00653DCD">
        <w:rPr>
          <w:rFonts w:ascii="Times New Roman" w:hAnsi="Times New Roman"/>
          <w:sz w:val="28"/>
          <w:szCs w:val="28"/>
        </w:rPr>
        <w:t>Cẩn thận, trung thực và thực hiện các yêu cầu trong bài học.</w:t>
      </w:r>
    </w:p>
    <w:p w14:paraId="50E16338" w14:textId="77777777" w:rsidR="00A53183" w:rsidRPr="00653DCD" w:rsidRDefault="009D18E7" w:rsidP="00E363C2">
      <w:pPr>
        <w:spacing w:beforeLines="50" w:before="120" w:afterLines="50" w:after="120" w:line="240" w:lineRule="auto"/>
        <w:ind w:firstLine="284"/>
        <w:jc w:val="both"/>
        <w:rPr>
          <w:rFonts w:ascii="Times New Roman" w:hAnsi="Times New Roman"/>
          <w:sz w:val="28"/>
          <w:szCs w:val="28"/>
        </w:rPr>
      </w:pPr>
      <w:r>
        <w:rPr>
          <w:rFonts w:ascii="Times New Roman" w:hAnsi="Times New Roman"/>
          <w:sz w:val="28"/>
          <w:szCs w:val="28"/>
        </w:rPr>
        <w:t xml:space="preserve">- </w:t>
      </w:r>
      <w:r w:rsidRPr="00653DCD">
        <w:rPr>
          <w:rFonts w:ascii="Times New Roman" w:hAnsi="Times New Roman"/>
          <w:sz w:val="28"/>
          <w:szCs w:val="28"/>
        </w:rPr>
        <w:t xml:space="preserve"> Có niềm say mê, hứng thú với việc khám phá và học tập khoa học tự nhiên.</w:t>
      </w:r>
    </w:p>
    <w:p w14:paraId="71A82F7C" w14:textId="77777777" w:rsidR="00A53183" w:rsidRPr="00653DCD" w:rsidRDefault="009D18E7">
      <w:pPr>
        <w:spacing w:beforeLines="50" w:before="120" w:afterLines="50" w:after="120" w:line="240" w:lineRule="auto"/>
        <w:jc w:val="both"/>
        <w:rPr>
          <w:rFonts w:ascii="Times New Roman" w:hAnsi="Times New Roman" w:cs="Times New Roman"/>
          <w:b/>
          <w:color w:val="0070C0"/>
          <w:sz w:val="28"/>
          <w:szCs w:val="28"/>
        </w:rPr>
      </w:pPr>
      <w:r w:rsidRPr="00653DCD">
        <w:rPr>
          <w:rFonts w:ascii="Times New Roman" w:hAnsi="Times New Roman" w:cs="Times New Roman"/>
          <w:b/>
          <w:color w:val="0070C0"/>
          <w:sz w:val="28"/>
          <w:szCs w:val="28"/>
        </w:rPr>
        <w:t xml:space="preserve"> II. THIẾT BỊ DẠY HỌC VÀ HỌC LIỆU</w:t>
      </w:r>
    </w:p>
    <w:p w14:paraId="071DEDDA" w14:textId="3F1AFBE7" w:rsidR="00A53183" w:rsidRDefault="009D18E7">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lastRenderedPageBreak/>
        <w:t xml:space="preserve">- </w:t>
      </w:r>
      <w:r w:rsidR="008455F7" w:rsidRPr="00653DCD">
        <w:rPr>
          <w:rFonts w:ascii="Times New Roman" w:hAnsi="Times New Roman" w:cs="Times New Roman"/>
          <w:sz w:val="28"/>
          <w:szCs w:val="28"/>
        </w:rPr>
        <w:t>H</w:t>
      </w:r>
      <w:r w:rsidRPr="00653DCD">
        <w:rPr>
          <w:rFonts w:ascii="Times New Roman" w:hAnsi="Times New Roman" w:cs="Times New Roman"/>
          <w:sz w:val="28"/>
          <w:szCs w:val="28"/>
        </w:rPr>
        <w:t xml:space="preserve">ình ảnh </w:t>
      </w:r>
      <w:r w:rsidR="002D51DE" w:rsidRPr="00653DCD">
        <w:rPr>
          <w:rFonts w:ascii="Times New Roman" w:hAnsi="Times New Roman" w:cs="Times New Roman"/>
          <w:sz w:val="28"/>
          <w:szCs w:val="28"/>
        </w:rPr>
        <w:t>về</w:t>
      </w:r>
      <w:r w:rsidR="002D51DE">
        <w:rPr>
          <w:rFonts w:ascii="Times New Roman" w:hAnsi="Times New Roman" w:cs="Times New Roman"/>
          <w:sz w:val="28"/>
          <w:szCs w:val="28"/>
        </w:rPr>
        <w:t xml:space="preserve"> </w:t>
      </w:r>
      <w:r w:rsidR="008455F7" w:rsidRPr="00653DCD">
        <w:rPr>
          <w:rFonts w:ascii="Times New Roman" w:hAnsi="Times New Roman" w:cs="Times New Roman"/>
          <w:sz w:val="28"/>
          <w:szCs w:val="28"/>
        </w:rPr>
        <w:t>các tuyến nội tiết trong cơ thể người</w:t>
      </w:r>
      <w:r w:rsidR="00BB035B">
        <w:rPr>
          <w:rFonts w:ascii="Times New Roman" w:hAnsi="Times New Roman" w:cs="Times New Roman"/>
          <w:sz w:val="28"/>
          <w:szCs w:val="28"/>
        </w:rPr>
        <w:t>.</w:t>
      </w:r>
    </w:p>
    <w:p w14:paraId="72975C01" w14:textId="282D5B5B" w:rsidR="008455F7" w:rsidRDefault="008455F7" w:rsidP="008455F7">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xml:space="preserve">- </w:t>
      </w:r>
      <w:r>
        <w:rPr>
          <w:rFonts w:ascii="Times New Roman" w:hAnsi="Times New Roman" w:cs="Times New Roman"/>
          <w:sz w:val="28"/>
          <w:szCs w:val="28"/>
        </w:rPr>
        <w:t xml:space="preserve">Thông tin bổ sung về các bệnh </w:t>
      </w:r>
      <w:r w:rsidRPr="00653DCD">
        <w:rPr>
          <w:rFonts w:ascii="Times New Roman" w:hAnsi="Times New Roman" w:cs="Times New Roman"/>
          <w:sz w:val="28"/>
          <w:szCs w:val="28"/>
        </w:rPr>
        <w:t>liên quan đến</w:t>
      </w:r>
      <w:r>
        <w:rPr>
          <w:rFonts w:ascii="Times New Roman" w:hAnsi="Times New Roman" w:cs="Times New Roman"/>
          <w:sz w:val="28"/>
          <w:szCs w:val="28"/>
        </w:rPr>
        <w:t xml:space="preserve"> </w:t>
      </w:r>
      <w:r w:rsidRPr="00653DCD">
        <w:rPr>
          <w:rFonts w:ascii="Times New Roman" w:hAnsi="Times New Roman" w:cs="Times New Roman"/>
          <w:sz w:val="28"/>
          <w:szCs w:val="28"/>
        </w:rPr>
        <w:t>hệ</w:t>
      </w:r>
      <w:r>
        <w:rPr>
          <w:rFonts w:ascii="Times New Roman" w:hAnsi="Times New Roman" w:cs="Times New Roman"/>
          <w:sz w:val="28"/>
          <w:szCs w:val="28"/>
        </w:rPr>
        <w:t xml:space="preserve"> nội tiết: đái tháo đường, bướu cổ, lùn và khổng lồ, hội chứng Cushing, vô sinh….</w:t>
      </w:r>
    </w:p>
    <w:p w14:paraId="223A86CF" w14:textId="4E4130E4" w:rsidR="00A53183" w:rsidRPr="00653DCD" w:rsidRDefault="009D18E7">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Máy chiếu, bảng nhóm</w:t>
      </w:r>
      <w:r w:rsidR="008455F7" w:rsidRPr="00653DCD">
        <w:rPr>
          <w:rFonts w:ascii="Times New Roman" w:hAnsi="Times New Roman" w:cs="Times New Roman"/>
          <w:sz w:val="28"/>
          <w:szCs w:val="28"/>
        </w:rPr>
        <w:t>.</w:t>
      </w:r>
    </w:p>
    <w:p w14:paraId="4232FEC2" w14:textId="5452F7B9" w:rsidR="00FD3536" w:rsidRPr="00653DCD" w:rsidRDefault="00FD3536">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Phiếu học tập:</w:t>
      </w:r>
    </w:p>
    <w:tbl>
      <w:tblPr>
        <w:tblStyle w:val="TableGrid"/>
        <w:tblW w:w="0" w:type="auto"/>
        <w:tblLook w:val="04A0" w:firstRow="1" w:lastRow="0" w:firstColumn="1" w:lastColumn="0" w:noHBand="0" w:noVBand="1"/>
      </w:tblPr>
      <w:tblGrid>
        <w:gridCol w:w="9345"/>
      </w:tblGrid>
      <w:tr w:rsidR="008455F7" w14:paraId="2F89FC12" w14:textId="77777777" w:rsidTr="003E4541">
        <w:tc>
          <w:tcPr>
            <w:tcW w:w="9345" w:type="dxa"/>
          </w:tcPr>
          <w:p w14:paraId="6269E196" w14:textId="77777777" w:rsidR="008455F7" w:rsidRPr="00017849" w:rsidRDefault="008455F7" w:rsidP="003E4541">
            <w:pPr>
              <w:spacing w:beforeLines="50" w:before="120" w:afterLines="50" w:after="120" w:line="240" w:lineRule="auto"/>
              <w:jc w:val="center"/>
              <w:rPr>
                <w:rFonts w:ascii="Times New Roman" w:hAnsi="Times New Roman" w:cs="Times New Roman"/>
                <w:b/>
                <w:bCs/>
                <w:color w:val="C00000"/>
                <w:sz w:val="28"/>
                <w:szCs w:val="28"/>
              </w:rPr>
            </w:pPr>
            <w:r w:rsidRPr="00653DCD">
              <w:rPr>
                <w:rFonts w:ascii="Times New Roman" w:hAnsi="Times New Roman" w:cs="Times New Roman"/>
                <w:b/>
                <w:bCs/>
                <w:color w:val="C00000"/>
                <w:sz w:val="28"/>
                <w:szCs w:val="28"/>
              </w:rPr>
              <w:t>PHIẾU</w:t>
            </w:r>
            <w:r w:rsidRPr="00017849">
              <w:rPr>
                <w:rFonts w:ascii="Times New Roman" w:hAnsi="Times New Roman" w:cs="Times New Roman"/>
                <w:b/>
                <w:bCs/>
                <w:color w:val="C00000"/>
                <w:sz w:val="28"/>
                <w:szCs w:val="28"/>
              </w:rPr>
              <w:t xml:space="preserve"> HỌC TẬP SỐ 1</w:t>
            </w:r>
          </w:p>
          <w:p w14:paraId="1300106F" w14:textId="2E7F344F"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r w:rsidRPr="00017849">
              <w:rPr>
                <w:rFonts w:ascii="Times New Roman" w:hAnsi="Times New Roman" w:cs="Times New Roman"/>
                <w:b/>
                <w:bCs/>
                <w:sz w:val="28"/>
                <w:szCs w:val="28"/>
              </w:rPr>
              <w:t>Câu 1:</w:t>
            </w:r>
            <w:r w:rsidRPr="000E5A16">
              <w:rPr>
                <w:rFonts w:ascii="Times New Roman" w:eastAsia="Times New Roman" w:hAnsi="Times New Roman" w:cs="Times New Roman"/>
                <w:color w:val="000000"/>
                <w:sz w:val="28"/>
                <w:szCs w:val="28"/>
              </w:rPr>
              <w:t xml:space="preserve"> </w:t>
            </w:r>
            <w:bookmarkStart w:id="0" w:name="_Hlk138772013"/>
            <w:r w:rsidR="005B325A" w:rsidRPr="00653DCD">
              <w:rPr>
                <w:rFonts w:ascii="Times New Roman" w:eastAsia="Times New Roman" w:hAnsi="Times New Roman" w:cs="Times New Roman"/>
                <w:color w:val="000000"/>
                <w:sz w:val="28"/>
                <w:szCs w:val="28"/>
              </w:rPr>
              <w:t>Nghiên cứu thông tin SGK</w:t>
            </w:r>
            <w:r w:rsidR="00D02826" w:rsidRPr="00653DCD">
              <w:rPr>
                <w:rFonts w:ascii="Times New Roman" w:eastAsia="Times New Roman" w:hAnsi="Times New Roman" w:cs="Times New Roman"/>
                <w:color w:val="000000"/>
                <w:sz w:val="28"/>
                <w:szCs w:val="28"/>
              </w:rPr>
              <w:t xml:space="preserve"> mục I</w:t>
            </w:r>
            <w:r w:rsidR="005B325A" w:rsidRPr="00653DCD">
              <w:rPr>
                <w:rFonts w:ascii="Times New Roman" w:eastAsia="Times New Roman" w:hAnsi="Times New Roman" w:cs="Times New Roman"/>
                <w:color w:val="000000"/>
                <w:sz w:val="28"/>
                <w:szCs w:val="28"/>
              </w:rPr>
              <w:t>, trang 157 - 158</w:t>
            </w:r>
            <w:r w:rsidRPr="000E5A16">
              <w:rPr>
                <w:rFonts w:ascii="Times New Roman" w:eastAsia="Times New Roman" w:hAnsi="Times New Roman" w:cs="Times New Roman"/>
                <w:color w:val="000000"/>
                <w:sz w:val="28"/>
                <w:szCs w:val="28"/>
              </w:rPr>
              <w:t xml:space="preserve"> </w:t>
            </w:r>
            <w:bookmarkEnd w:id="0"/>
            <w:r w:rsidRPr="000E5A16">
              <w:rPr>
                <w:rFonts w:ascii="Times New Roman" w:eastAsia="Times New Roman" w:hAnsi="Times New Roman" w:cs="Times New Roman"/>
                <w:color w:val="000000"/>
                <w:sz w:val="28"/>
                <w:szCs w:val="28"/>
              </w:rPr>
              <w:t>và nêu vị trí, chức năng của các tuyến nội tiết trong cơ thể</w:t>
            </w:r>
            <w:r>
              <w:rPr>
                <w:rFonts w:ascii="Times New Roman" w:eastAsia="Times New Roman" w:hAnsi="Times New Roman" w:cs="Times New Roman"/>
                <w:color w:val="000000"/>
                <w:sz w:val="28"/>
                <w:szCs w:val="28"/>
              </w:rPr>
              <w:t xml:space="preserve"> bằng cách hoàn thành nội dung bảng sau:</w:t>
            </w:r>
          </w:p>
          <w:tbl>
            <w:tblPr>
              <w:tblStyle w:val="TableGrid"/>
              <w:tblW w:w="0" w:type="auto"/>
              <w:tblLook w:val="04A0" w:firstRow="1" w:lastRow="0" w:firstColumn="1" w:lastColumn="0" w:noHBand="0" w:noVBand="1"/>
            </w:tblPr>
            <w:tblGrid>
              <w:gridCol w:w="1565"/>
              <w:gridCol w:w="1842"/>
              <w:gridCol w:w="2410"/>
              <w:gridCol w:w="3302"/>
            </w:tblGrid>
            <w:tr w:rsidR="008455F7" w14:paraId="0D19C7B2" w14:textId="77777777" w:rsidTr="005B325A">
              <w:tc>
                <w:tcPr>
                  <w:tcW w:w="1565" w:type="dxa"/>
                  <w:shd w:val="clear" w:color="auto" w:fill="E5B8B7" w:themeFill="accent2" w:themeFillTint="66"/>
                  <w:vAlign w:val="center"/>
                </w:tcPr>
                <w:p w14:paraId="04833D1B" w14:textId="77777777" w:rsidR="008455F7" w:rsidRPr="00017849" w:rsidRDefault="008455F7" w:rsidP="003E4541">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Tuyến nội tiết</w:t>
                  </w:r>
                </w:p>
              </w:tc>
              <w:tc>
                <w:tcPr>
                  <w:tcW w:w="1842" w:type="dxa"/>
                  <w:shd w:val="clear" w:color="auto" w:fill="E5B8B7" w:themeFill="accent2" w:themeFillTint="66"/>
                  <w:vAlign w:val="center"/>
                </w:tcPr>
                <w:p w14:paraId="39CBF2ED" w14:textId="77777777" w:rsidR="008455F7" w:rsidRPr="00017849" w:rsidRDefault="008455F7" w:rsidP="003E4541">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Vị trí</w:t>
                  </w:r>
                </w:p>
              </w:tc>
              <w:tc>
                <w:tcPr>
                  <w:tcW w:w="2410" w:type="dxa"/>
                  <w:shd w:val="clear" w:color="auto" w:fill="E5B8B7" w:themeFill="accent2" w:themeFillTint="66"/>
                  <w:vAlign w:val="center"/>
                </w:tcPr>
                <w:p w14:paraId="603337D3" w14:textId="77777777" w:rsidR="008455F7" w:rsidRPr="00017849" w:rsidRDefault="008455F7" w:rsidP="003E4541">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Sản phẩm nội tiết (hormone)</w:t>
                  </w:r>
                </w:p>
              </w:tc>
              <w:tc>
                <w:tcPr>
                  <w:tcW w:w="3302" w:type="dxa"/>
                  <w:shd w:val="clear" w:color="auto" w:fill="E5B8B7" w:themeFill="accent2" w:themeFillTint="66"/>
                  <w:vAlign w:val="center"/>
                </w:tcPr>
                <w:p w14:paraId="27F18FAB" w14:textId="77777777" w:rsidR="008455F7" w:rsidRDefault="008455F7" w:rsidP="003E4541">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Chức năng</w:t>
                  </w:r>
                </w:p>
                <w:p w14:paraId="792149D1" w14:textId="77777777" w:rsidR="008455F7" w:rsidRPr="00017849" w:rsidRDefault="008455F7" w:rsidP="003E4541">
                  <w:pPr>
                    <w:spacing w:beforeLines="50" w:before="120" w:afterLines="50" w:after="120" w:line="240" w:lineRule="auto"/>
                    <w:jc w:val="center"/>
                    <w:rPr>
                      <w:rFonts w:ascii="Times New Roman" w:eastAsia="Times New Roman" w:hAnsi="Times New Roman" w:cs="Times New Roman"/>
                      <w:color w:val="000000"/>
                      <w:sz w:val="28"/>
                      <w:szCs w:val="28"/>
                    </w:rPr>
                  </w:pPr>
                  <w:r w:rsidRPr="00017849">
                    <w:rPr>
                      <w:rFonts w:ascii="Times New Roman" w:eastAsia="Times New Roman" w:hAnsi="Times New Roman" w:cs="Times New Roman"/>
                      <w:color w:val="000000"/>
                      <w:sz w:val="24"/>
                      <w:szCs w:val="24"/>
                    </w:rPr>
                    <w:t>(tương ứng với từng sản phẩm)</w:t>
                  </w:r>
                </w:p>
              </w:tc>
            </w:tr>
            <w:tr w:rsidR="008455F7" w14:paraId="4C0221C0" w14:textId="77777777" w:rsidTr="005B325A">
              <w:tc>
                <w:tcPr>
                  <w:tcW w:w="1565" w:type="dxa"/>
                </w:tcPr>
                <w:p w14:paraId="18267AFD"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yên</w:t>
                  </w:r>
                </w:p>
              </w:tc>
              <w:tc>
                <w:tcPr>
                  <w:tcW w:w="1842" w:type="dxa"/>
                </w:tcPr>
                <w:p w14:paraId="1748EFD7"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c>
                <w:tcPr>
                  <w:tcW w:w="2410" w:type="dxa"/>
                </w:tcPr>
                <w:p w14:paraId="6425B9DC"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c>
                <w:tcPr>
                  <w:tcW w:w="3302" w:type="dxa"/>
                </w:tcPr>
                <w:p w14:paraId="165813F3"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r>
            <w:tr w:rsidR="008455F7" w14:paraId="657D3C79" w14:textId="77777777" w:rsidTr="005B325A">
              <w:tc>
                <w:tcPr>
                  <w:tcW w:w="1565" w:type="dxa"/>
                </w:tcPr>
                <w:p w14:paraId="08D59FBD"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giáp</w:t>
                  </w:r>
                </w:p>
              </w:tc>
              <w:tc>
                <w:tcPr>
                  <w:tcW w:w="1842" w:type="dxa"/>
                </w:tcPr>
                <w:p w14:paraId="065DD919"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c>
                <w:tcPr>
                  <w:tcW w:w="2410" w:type="dxa"/>
                </w:tcPr>
                <w:p w14:paraId="595E59D7"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c>
                <w:tcPr>
                  <w:tcW w:w="3302" w:type="dxa"/>
                </w:tcPr>
                <w:p w14:paraId="13A96B12"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r>
            <w:tr w:rsidR="008455F7" w14:paraId="20FABA1F" w14:textId="77777777" w:rsidTr="005B325A">
              <w:tc>
                <w:tcPr>
                  <w:tcW w:w="1565" w:type="dxa"/>
                </w:tcPr>
                <w:p w14:paraId="7CAA2959"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tụy</w:t>
                  </w:r>
                </w:p>
              </w:tc>
              <w:tc>
                <w:tcPr>
                  <w:tcW w:w="1842" w:type="dxa"/>
                </w:tcPr>
                <w:p w14:paraId="270130BF"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c>
                <w:tcPr>
                  <w:tcW w:w="2410" w:type="dxa"/>
                </w:tcPr>
                <w:p w14:paraId="73B7DB23"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c>
                <w:tcPr>
                  <w:tcW w:w="3302" w:type="dxa"/>
                </w:tcPr>
                <w:p w14:paraId="6F5EC00E"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r>
            <w:tr w:rsidR="008455F7" w14:paraId="77E994CD" w14:textId="77777777" w:rsidTr="005B325A">
              <w:tc>
                <w:tcPr>
                  <w:tcW w:w="1565" w:type="dxa"/>
                </w:tcPr>
                <w:p w14:paraId="4DC2F36E"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trên thận</w:t>
                  </w:r>
                </w:p>
              </w:tc>
              <w:tc>
                <w:tcPr>
                  <w:tcW w:w="1842" w:type="dxa"/>
                </w:tcPr>
                <w:p w14:paraId="4B019754"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c>
                <w:tcPr>
                  <w:tcW w:w="2410" w:type="dxa"/>
                </w:tcPr>
                <w:p w14:paraId="17175F97"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c>
                <w:tcPr>
                  <w:tcW w:w="3302" w:type="dxa"/>
                </w:tcPr>
                <w:p w14:paraId="76BAD0CF"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r>
            <w:tr w:rsidR="008455F7" w14:paraId="6415B97F" w14:textId="77777777" w:rsidTr="005B325A">
              <w:tc>
                <w:tcPr>
                  <w:tcW w:w="1565" w:type="dxa"/>
                </w:tcPr>
                <w:p w14:paraId="56FE6333"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sinh dục</w:t>
                  </w:r>
                </w:p>
              </w:tc>
              <w:tc>
                <w:tcPr>
                  <w:tcW w:w="1842" w:type="dxa"/>
                </w:tcPr>
                <w:p w14:paraId="78307690"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c>
                <w:tcPr>
                  <w:tcW w:w="2410" w:type="dxa"/>
                </w:tcPr>
                <w:p w14:paraId="764166C0"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c>
                <w:tcPr>
                  <w:tcW w:w="3302" w:type="dxa"/>
                </w:tcPr>
                <w:p w14:paraId="460FB814"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p>
              </w:tc>
            </w:tr>
          </w:tbl>
          <w:p w14:paraId="307A1BFF" w14:textId="77777777" w:rsidR="008455F7" w:rsidRDefault="008455F7" w:rsidP="003E4541">
            <w:pPr>
              <w:spacing w:beforeLines="50" w:before="120" w:afterLines="50" w:after="120" w:line="240" w:lineRule="auto"/>
              <w:jc w:val="both"/>
              <w:rPr>
                <w:rFonts w:ascii="Times New Roman" w:eastAsia="Times New Roman" w:hAnsi="Times New Roman" w:cs="Times New Roman"/>
                <w:color w:val="000000"/>
                <w:sz w:val="28"/>
                <w:szCs w:val="28"/>
              </w:rPr>
            </w:pPr>
            <w:r w:rsidRPr="00017849">
              <w:rPr>
                <w:rFonts w:ascii="Times New Roman" w:eastAsia="Times New Roman" w:hAnsi="Times New Roman" w:cs="Times New Roman"/>
                <w:b/>
                <w:bCs/>
                <w:color w:val="000000"/>
                <w:sz w:val="28"/>
                <w:szCs w:val="28"/>
              </w:rPr>
              <w:t>Câu 2:</w:t>
            </w:r>
            <w:r w:rsidRPr="000E5A16">
              <w:rPr>
                <w:rFonts w:ascii="Times New Roman" w:eastAsia="Times New Roman" w:hAnsi="Times New Roman" w:cs="Times New Roman"/>
                <w:color w:val="000000"/>
                <w:sz w:val="28"/>
                <w:szCs w:val="28"/>
              </w:rPr>
              <w:t xml:space="preserve"> Hệ nội tiết là gì?</w:t>
            </w:r>
          </w:p>
          <w:p w14:paraId="5790DDD4" w14:textId="77777777" w:rsidR="008455F7" w:rsidRDefault="008455F7" w:rsidP="003E4541">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w:t>
            </w:r>
          </w:p>
          <w:p w14:paraId="6B9ADFD6" w14:textId="77777777" w:rsidR="008455F7" w:rsidRPr="000E5A16" w:rsidRDefault="008455F7" w:rsidP="003E4541">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w:t>
            </w:r>
          </w:p>
        </w:tc>
      </w:tr>
    </w:tbl>
    <w:p w14:paraId="39505A2B" w14:textId="77777777" w:rsidR="00731D6D" w:rsidRDefault="00731D6D">
      <w:pPr>
        <w:spacing w:beforeLines="50" w:before="120" w:afterLines="50" w:after="120" w:line="240" w:lineRule="auto"/>
        <w:rPr>
          <w:rFonts w:ascii="Times New Roman" w:hAnsi="Times New Roman" w:cs="Times New Roman"/>
          <w:b/>
          <w:color w:val="0070C0"/>
          <w:sz w:val="28"/>
          <w:szCs w:val="28"/>
          <w:lang w:val="en-US"/>
        </w:rPr>
      </w:pPr>
    </w:p>
    <w:tbl>
      <w:tblPr>
        <w:tblStyle w:val="TableGrid"/>
        <w:tblW w:w="0" w:type="auto"/>
        <w:tblLook w:val="04A0" w:firstRow="1" w:lastRow="0" w:firstColumn="1" w:lastColumn="0" w:noHBand="0" w:noVBand="1"/>
      </w:tblPr>
      <w:tblGrid>
        <w:gridCol w:w="9446"/>
      </w:tblGrid>
      <w:tr w:rsidR="00731D6D" w14:paraId="600D4CD7" w14:textId="77777777" w:rsidTr="00B90725">
        <w:tc>
          <w:tcPr>
            <w:tcW w:w="9322" w:type="dxa"/>
          </w:tcPr>
          <w:p w14:paraId="5CFEF578" w14:textId="77777777" w:rsidR="00B90725" w:rsidRDefault="00731D6D" w:rsidP="00B90725">
            <w:pPr>
              <w:spacing w:beforeLines="50" w:before="120" w:afterLines="50" w:after="120" w:line="240" w:lineRule="auto"/>
              <w:jc w:val="center"/>
              <w:rPr>
                <w:rFonts w:ascii="Times New Roman" w:hAnsi="Times New Roman" w:cs="Times New Roman"/>
                <w:b/>
                <w:bCs/>
                <w:color w:val="C00000"/>
                <w:sz w:val="28"/>
                <w:szCs w:val="28"/>
                <w:lang w:val="en-US"/>
              </w:rPr>
            </w:pPr>
            <w:r w:rsidRPr="00017849">
              <w:rPr>
                <w:rFonts w:ascii="Times New Roman" w:hAnsi="Times New Roman" w:cs="Times New Roman"/>
                <w:b/>
                <w:bCs/>
                <w:color w:val="C00000"/>
                <w:sz w:val="28"/>
                <w:szCs w:val="28"/>
                <w:lang w:val="en-US"/>
              </w:rPr>
              <w:t>PHIẾU</w:t>
            </w:r>
            <w:r w:rsidRPr="00017849">
              <w:rPr>
                <w:rFonts w:ascii="Times New Roman" w:hAnsi="Times New Roman" w:cs="Times New Roman"/>
                <w:b/>
                <w:bCs/>
                <w:color w:val="C00000"/>
                <w:sz w:val="28"/>
                <w:szCs w:val="28"/>
              </w:rPr>
              <w:t xml:space="preserve"> HỌC TẬP SỐ </w:t>
            </w:r>
            <w:r>
              <w:rPr>
                <w:rFonts w:ascii="Times New Roman" w:hAnsi="Times New Roman" w:cs="Times New Roman"/>
                <w:b/>
                <w:bCs/>
                <w:color w:val="C00000"/>
                <w:sz w:val="28"/>
                <w:szCs w:val="28"/>
                <w:lang w:val="en-US"/>
              </w:rPr>
              <w:t>2</w:t>
            </w:r>
          </w:p>
          <w:p w14:paraId="5CD3B1A0" w14:textId="5B256433" w:rsidR="00731D6D" w:rsidRPr="00B90725" w:rsidRDefault="00731D6D" w:rsidP="00B90725">
            <w:pPr>
              <w:spacing w:beforeLines="50" w:before="120" w:afterLines="50" w:after="120" w:line="240" w:lineRule="auto"/>
              <w:jc w:val="both"/>
              <w:rPr>
                <w:rFonts w:ascii="Times New Roman" w:hAnsi="Times New Roman" w:cs="Times New Roman"/>
                <w:b/>
                <w:bCs/>
                <w:color w:val="C00000"/>
                <w:sz w:val="28"/>
                <w:szCs w:val="28"/>
                <w:lang w:val="en-US"/>
              </w:rPr>
            </w:pPr>
            <w:r>
              <w:rPr>
                <w:rFonts w:ascii="Times New Roman" w:eastAsia="Times New Roman" w:hAnsi="Times New Roman" w:cs="Times New Roman"/>
                <w:color w:val="000000"/>
                <w:sz w:val="28"/>
                <w:szCs w:val="28"/>
                <w:lang w:val="en-US"/>
              </w:rPr>
              <w:t>Nghiên cứu thông tin SGK mục I</w:t>
            </w:r>
            <w:r w:rsidR="00B90725">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lang w:val="en-US"/>
              </w:rPr>
              <w:t>, trang 15</w:t>
            </w:r>
            <w:r w:rsidR="00B90725">
              <w:rPr>
                <w:rFonts w:ascii="Times New Roman" w:eastAsia="Times New Roman" w:hAnsi="Times New Roman" w:cs="Times New Roman"/>
                <w:color w:val="000000"/>
                <w:sz w:val="28"/>
                <w:szCs w:val="28"/>
                <w:lang w:val="en-US"/>
              </w:rPr>
              <w:t>9,</w:t>
            </w:r>
            <w:r w:rsidRPr="000E5A16">
              <w:rPr>
                <w:rFonts w:ascii="Times New Roman" w:eastAsia="Times New Roman" w:hAnsi="Times New Roman" w:cs="Times New Roman"/>
                <w:color w:val="000000"/>
                <w:sz w:val="28"/>
                <w:szCs w:val="28"/>
              </w:rPr>
              <w:t xml:space="preserve"> </w:t>
            </w:r>
            <w:r w:rsidR="00B90725">
              <w:rPr>
                <w:rFonts w:ascii="Times New Roman" w:eastAsia="Times New Roman" w:hAnsi="Times New Roman" w:cs="Times New Roman"/>
                <w:color w:val="000000"/>
                <w:sz w:val="28"/>
                <w:szCs w:val="28"/>
                <w:lang w:val="en-US"/>
              </w:rPr>
              <w:t xml:space="preserve">tìm hiểu thông tin về một số bệnh liên quan đến hệ nội tiết bằng cách </w:t>
            </w:r>
            <w:r>
              <w:rPr>
                <w:rFonts w:ascii="Times New Roman" w:eastAsia="Times New Roman" w:hAnsi="Times New Roman" w:cs="Times New Roman"/>
                <w:color w:val="000000"/>
                <w:sz w:val="28"/>
                <w:szCs w:val="28"/>
              </w:rPr>
              <w:t>hoàn thành nội dung bảng sau:</w:t>
            </w:r>
          </w:p>
          <w:tbl>
            <w:tblPr>
              <w:tblStyle w:val="TableGrid"/>
              <w:tblW w:w="9220" w:type="dxa"/>
              <w:tblLook w:val="04A0" w:firstRow="1" w:lastRow="0" w:firstColumn="1" w:lastColumn="0" w:noHBand="0" w:noVBand="1"/>
            </w:tblPr>
            <w:tblGrid>
              <w:gridCol w:w="1566"/>
              <w:gridCol w:w="1559"/>
              <w:gridCol w:w="2065"/>
              <w:gridCol w:w="1762"/>
              <w:gridCol w:w="2268"/>
            </w:tblGrid>
            <w:tr w:rsidR="00731D6D" w:rsidRPr="00096649" w14:paraId="44DC63A6" w14:textId="77777777" w:rsidTr="00B90725">
              <w:tc>
                <w:tcPr>
                  <w:tcW w:w="1566" w:type="dxa"/>
                </w:tcPr>
                <w:p w14:paraId="41B6271D" w14:textId="77777777" w:rsidR="00731D6D" w:rsidRPr="00096649" w:rsidRDefault="00731D6D" w:rsidP="003E4541">
                  <w:pPr>
                    <w:pStyle w:val="Bodytext21"/>
                    <w:shd w:val="clear" w:color="auto" w:fill="auto"/>
                    <w:spacing w:beforeLines="50" w:before="120" w:afterLines="50" w:after="120" w:line="240" w:lineRule="auto"/>
                    <w:ind w:firstLine="0"/>
                    <w:rPr>
                      <w:rFonts w:ascii="Times New Roman" w:hAnsi="Times New Roman" w:cs="Times New Roman"/>
                      <w:bCs w:val="0"/>
                      <w:color w:val="000000"/>
                      <w:sz w:val="28"/>
                      <w:szCs w:val="28"/>
                      <w:shd w:val="clear" w:color="auto" w:fill="FFFFFF"/>
                    </w:rPr>
                  </w:pPr>
                  <w:r w:rsidRPr="00096649">
                    <w:rPr>
                      <w:rFonts w:ascii="Times New Roman" w:hAnsi="Times New Roman" w:cs="Times New Roman"/>
                      <w:bCs w:val="0"/>
                      <w:color w:val="000000"/>
                      <w:sz w:val="28"/>
                      <w:szCs w:val="28"/>
                      <w:shd w:val="clear" w:color="auto" w:fill="FFFFFF"/>
                    </w:rPr>
                    <w:t xml:space="preserve">  Tên bệnh</w:t>
                  </w:r>
                </w:p>
              </w:tc>
              <w:tc>
                <w:tcPr>
                  <w:tcW w:w="1559" w:type="dxa"/>
                </w:tcPr>
                <w:p w14:paraId="04076A7E" w14:textId="77777777" w:rsidR="00731D6D" w:rsidRPr="00096649" w:rsidRDefault="00731D6D" w:rsidP="003E4541">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sidRPr="00096649">
                    <w:rPr>
                      <w:rFonts w:ascii="Times New Roman" w:hAnsi="Times New Roman" w:cs="Times New Roman"/>
                      <w:bCs w:val="0"/>
                      <w:color w:val="000000"/>
                      <w:sz w:val="28"/>
                      <w:szCs w:val="28"/>
                      <w:shd w:val="clear" w:color="auto" w:fill="FFFFFF"/>
                    </w:rPr>
                    <w:t>Nguyên nhân</w:t>
                  </w:r>
                  <w:r>
                    <w:rPr>
                      <w:rFonts w:ascii="Times New Roman" w:hAnsi="Times New Roman" w:cs="Times New Roman"/>
                      <w:bCs w:val="0"/>
                      <w:color w:val="000000"/>
                      <w:sz w:val="28"/>
                      <w:szCs w:val="28"/>
                      <w:shd w:val="clear" w:color="auto" w:fill="FFFFFF"/>
                    </w:rPr>
                    <w:t xml:space="preserve"> </w:t>
                  </w:r>
                </w:p>
              </w:tc>
              <w:tc>
                <w:tcPr>
                  <w:tcW w:w="2065" w:type="dxa"/>
                </w:tcPr>
                <w:p w14:paraId="2B8D06EB" w14:textId="77777777" w:rsidR="00731D6D" w:rsidRPr="00096649" w:rsidRDefault="00731D6D" w:rsidP="003E4541">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Một số dấu hiệu nhận biết</w:t>
                  </w:r>
                </w:p>
              </w:tc>
              <w:tc>
                <w:tcPr>
                  <w:tcW w:w="1762" w:type="dxa"/>
                </w:tcPr>
                <w:p w14:paraId="5C4F201D" w14:textId="77777777" w:rsidR="00731D6D" w:rsidRDefault="00731D6D" w:rsidP="003E4541">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Hậu quả</w:t>
                  </w:r>
                </w:p>
              </w:tc>
              <w:tc>
                <w:tcPr>
                  <w:tcW w:w="2268" w:type="dxa"/>
                </w:tcPr>
                <w:p w14:paraId="628FE1F5" w14:textId="77777777" w:rsidR="00731D6D" w:rsidRPr="00096649" w:rsidRDefault="00731D6D" w:rsidP="003E4541">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Biện</w:t>
                  </w:r>
                  <w:r w:rsidRPr="00096649">
                    <w:rPr>
                      <w:rFonts w:ascii="Times New Roman" w:hAnsi="Times New Roman" w:cs="Times New Roman"/>
                      <w:bCs w:val="0"/>
                      <w:color w:val="000000"/>
                      <w:sz w:val="28"/>
                      <w:szCs w:val="28"/>
                      <w:shd w:val="clear" w:color="auto" w:fill="FFFFFF"/>
                    </w:rPr>
                    <w:t xml:space="preserve"> pháp phòng tránh</w:t>
                  </w:r>
                </w:p>
              </w:tc>
            </w:tr>
            <w:tr w:rsidR="00731D6D" w14:paraId="5E648F5C" w14:textId="77777777" w:rsidTr="00B90725">
              <w:tc>
                <w:tcPr>
                  <w:tcW w:w="1566" w:type="dxa"/>
                </w:tcPr>
                <w:p w14:paraId="55E7A381" w14:textId="77777777" w:rsidR="00731D6D" w:rsidRDefault="00731D6D" w:rsidP="003E4541">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Bệnh đái tháo đường</w:t>
                  </w:r>
                </w:p>
              </w:tc>
              <w:tc>
                <w:tcPr>
                  <w:tcW w:w="1559" w:type="dxa"/>
                </w:tcPr>
                <w:p w14:paraId="327881A7" w14:textId="77777777" w:rsidR="00731D6D" w:rsidRDefault="00731D6D" w:rsidP="003E4541">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2065" w:type="dxa"/>
                </w:tcPr>
                <w:p w14:paraId="5412ABD3" w14:textId="77777777" w:rsidR="00731D6D" w:rsidRDefault="00731D6D" w:rsidP="003E4541">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1762" w:type="dxa"/>
                </w:tcPr>
                <w:p w14:paraId="6B56946B" w14:textId="77777777" w:rsidR="00731D6D" w:rsidRDefault="00731D6D" w:rsidP="003E4541">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2268" w:type="dxa"/>
                </w:tcPr>
                <w:p w14:paraId="7388B3BF" w14:textId="77777777" w:rsidR="00731D6D" w:rsidRDefault="00731D6D" w:rsidP="003E4541">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r>
            <w:tr w:rsidR="00731D6D" w14:paraId="3700FA0F" w14:textId="77777777" w:rsidTr="00B90725">
              <w:tc>
                <w:tcPr>
                  <w:tcW w:w="1566" w:type="dxa"/>
                </w:tcPr>
                <w:p w14:paraId="52DCA8B1" w14:textId="77777777" w:rsidR="00731D6D" w:rsidRDefault="00731D6D" w:rsidP="003E4541">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Bệnh bướu cổ</w:t>
                  </w:r>
                </w:p>
              </w:tc>
              <w:tc>
                <w:tcPr>
                  <w:tcW w:w="1559" w:type="dxa"/>
                </w:tcPr>
                <w:p w14:paraId="76407A32" w14:textId="77777777" w:rsidR="00731D6D" w:rsidRDefault="00731D6D" w:rsidP="003E4541">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2065" w:type="dxa"/>
                </w:tcPr>
                <w:p w14:paraId="229CBF96" w14:textId="77777777" w:rsidR="00731D6D" w:rsidRDefault="00731D6D" w:rsidP="003E4541">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1762" w:type="dxa"/>
                </w:tcPr>
                <w:p w14:paraId="726E94DD" w14:textId="77777777" w:rsidR="00731D6D" w:rsidRDefault="00731D6D" w:rsidP="003E4541">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2268" w:type="dxa"/>
                </w:tcPr>
                <w:p w14:paraId="1751C50B" w14:textId="77777777" w:rsidR="00731D6D" w:rsidRDefault="00731D6D" w:rsidP="003E4541">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r>
          </w:tbl>
          <w:p w14:paraId="49EB3998" w14:textId="76398946" w:rsidR="00731D6D" w:rsidRPr="000E5A16" w:rsidRDefault="00731D6D" w:rsidP="003E4541">
            <w:pPr>
              <w:spacing w:beforeLines="50" w:before="120" w:afterLines="50" w:after="120" w:line="240" w:lineRule="auto"/>
              <w:jc w:val="both"/>
              <w:rPr>
                <w:rFonts w:ascii="Times New Roman" w:hAnsi="Times New Roman" w:cs="Times New Roman"/>
                <w:sz w:val="28"/>
                <w:szCs w:val="28"/>
              </w:rPr>
            </w:pPr>
          </w:p>
        </w:tc>
      </w:tr>
    </w:tbl>
    <w:p w14:paraId="16980580" w14:textId="09E535DF" w:rsidR="00A53183" w:rsidRDefault="009D18E7">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III. TIẾN TRÌNH DẠY HỌC</w:t>
      </w:r>
    </w:p>
    <w:p w14:paraId="6117CF86" w14:textId="77777777" w:rsidR="00A53183" w:rsidRDefault="009D18E7">
      <w:pPr>
        <w:spacing w:beforeLines="50" w:before="120" w:afterLines="50" w:after="120" w:line="24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rPr>
        <w:t xml:space="preserve">A. </w:t>
      </w:r>
      <w:r>
        <w:rPr>
          <w:rFonts w:ascii="Times New Roman" w:hAnsi="Times New Roman" w:cs="Times New Roman"/>
          <w:b/>
          <w:bCs/>
          <w:color w:val="00B050"/>
          <w:sz w:val="28"/>
          <w:szCs w:val="28"/>
          <w:lang w:val="en-US"/>
        </w:rPr>
        <w:t>PHƯƠNG PHÁP VÀ KĨ THUẬT DẠY HỌC</w:t>
      </w:r>
    </w:p>
    <w:p w14:paraId="69812137" w14:textId="77777777" w:rsidR="00A53183" w:rsidRDefault="009D18E7">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Dạy học theo nhóm, nhóm cặp đôi.</w:t>
      </w:r>
    </w:p>
    <w:p w14:paraId="19E43D82" w14:textId="3EFAB876" w:rsidR="00A53183" w:rsidRDefault="009D18E7">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Phương </w:t>
      </w:r>
      <w:r w:rsidR="00FE3A8B">
        <w:rPr>
          <w:rFonts w:ascii="Times New Roman" w:hAnsi="Times New Roman" w:cs="Times New Roman"/>
          <w:sz w:val="28"/>
          <w:szCs w:val="28"/>
          <w:lang w:val="en-US"/>
        </w:rPr>
        <w:t>pháp trực quan.</w:t>
      </w:r>
    </w:p>
    <w:p w14:paraId="641867BC" w14:textId="6FB02578" w:rsidR="00A53183" w:rsidRDefault="009D18E7">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Kĩ thuật sử dụng phương tiện trực quan</w:t>
      </w:r>
      <w:r w:rsidR="00015D2F">
        <w:rPr>
          <w:rFonts w:ascii="Times New Roman" w:hAnsi="Times New Roman" w:cs="Times New Roman"/>
          <w:sz w:val="28"/>
          <w:szCs w:val="28"/>
          <w:lang w:val="en-US"/>
        </w:rPr>
        <w:t>.</w:t>
      </w:r>
    </w:p>
    <w:p w14:paraId="17508A64" w14:textId="77777777" w:rsidR="00A53183" w:rsidRDefault="009D18E7">
      <w:pPr>
        <w:spacing w:beforeLines="50" w:before="120" w:afterLines="50" w:after="120" w:line="240" w:lineRule="auto"/>
        <w:jc w:val="both"/>
        <w:rPr>
          <w:rFonts w:ascii="Times New Roman" w:hAnsi="Times New Roman" w:cs="Times New Roman"/>
          <w:b/>
          <w:color w:val="0070C0"/>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Dạy học nêu và giải quyết vấn đề thông qua câu hỏi trong SGK.</w:t>
      </w:r>
    </w:p>
    <w:p w14:paraId="07D9D1CF" w14:textId="5BEF04F6" w:rsidR="00A53183" w:rsidRDefault="009D18E7">
      <w:pPr>
        <w:spacing w:beforeLines="50" w:before="120" w:afterLines="50" w:after="120" w:line="240"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Pr>
          <w:rFonts w:ascii="Times New Roman" w:hAnsi="Times New Roman" w:cs="Times New Roman"/>
          <w:b/>
          <w:color w:val="00B050"/>
          <w:spacing w:val="2"/>
          <w:position w:val="-2"/>
          <w:sz w:val="28"/>
          <w:szCs w:val="28"/>
          <w:lang w:val="nl-NL"/>
        </w:rPr>
        <w:t xml:space="preserve">. </w:t>
      </w:r>
      <w:r w:rsidR="00651637">
        <w:rPr>
          <w:rFonts w:ascii="Times New Roman" w:hAnsi="Times New Roman" w:cs="Times New Roman"/>
          <w:b/>
          <w:color w:val="00B050"/>
          <w:spacing w:val="2"/>
          <w:position w:val="-2"/>
          <w:sz w:val="28"/>
          <w:szCs w:val="28"/>
          <w:lang w:val="nl-NL"/>
        </w:rPr>
        <w:t>CÁC</w:t>
      </w:r>
      <w:r w:rsidR="00651637">
        <w:rPr>
          <w:rFonts w:ascii="Times New Roman" w:hAnsi="Times New Roman" w:cs="Times New Roman"/>
          <w:b/>
          <w:color w:val="00B050"/>
          <w:spacing w:val="2"/>
          <w:position w:val="-2"/>
          <w:sz w:val="28"/>
          <w:szCs w:val="28"/>
        </w:rPr>
        <w:t xml:space="preserve"> HOẠT ĐỘNG DẠY </w:t>
      </w:r>
      <w:r>
        <w:rPr>
          <w:rFonts w:ascii="Times New Roman" w:hAnsi="Times New Roman" w:cs="Times New Roman"/>
          <w:b/>
          <w:color w:val="00B050"/>
          <w:spacing w:val="2"/>
          <w:position w:val="-2"/>
          <w:sz w:val="28"/>
          <w:szCs w:val="28"/>
          <w:lang w:val="nl-NL"/>
        </w:rPr>
        <w:t>HỌC</w:t>
      </w:r>
    </w:p>
    <w:p w14:paraId="4A529D82" w14:textId="607BF992" w:rsidR="00A53183" w:rsidRPr="00653DCD" w:rsidRDefault="009D18E7" w:rsidP="00B10720">
      <w:pPr>
        <w:spacing w:beforeLines="50" w:before="120" w:afterLines="50" w:after="120" w:line="240" w:lineRule="auto"/>
        <w:jc w:val="center"/>
        <w:rPr>
          <w:rFonts w:ascii="Times New Roman" w:hAnsi="Times New Roman" w:cs="Times New Roman"/>
          <w:color w:val="7030A0"/>
          <w:sz w:val="28"/>
          <w:szCs w:val="28"/>
          <w:lang w:val="nl-NL"/>
        </w:rPr>
      </w:pPr>
      <w:r w:rsidRPr="00653DCD">
        <w:rPr>
          <w:rFonts w:ascii="Times New Roman" w:hAnsi="Times New Roman" w:cs="Times New Roman"/>
          <w:b/>
          <w:color w:val="7030A0"/>
          <w:sz w:val="28"/>
          <w:szCs w:val="28"/>
          <w:lang w:val="nl-NL"/>
        </w:rPr>
        <w:t>Hoạt động</w:t>
      </w:r>
      <w:r w:rsidR="00651637">
        <w:rPr>
          <w:rFonts w:ascii="Times New Roman" w:hAnsi="Times New Roman" w:cs="Times New Roman"/>
          <w:b/>
          <w:color w:val="7030A0"/>
          <w:sz w:val="28"/>
          <w:szCs w:val="28"/>
        </w:rPr>
        <w:t xml:space="preserve"> 1</w:t>
      </w:r>
      <w:r w:rsidR="00541A52" w:rsidRPr="00653DCD">
        <w:rPr>
          <w:rFonts w:ascii="Times New Roman" w:hAnsi="Times New Roman" w:cs="Times New Roman"/>
          <w:b/>
          <w:color w:val="7030A0"/>
          <w:sz w:val="28"/>
          <w:szCs w:val="28"/>
          <w:lang w:val="nl-NL"/>
        </w:rPr>
        <w:t>: Khởi động</w:t>
      </w:r>
      <w:r w:rsidR="00CF2404" w:rsidRPr="00653DCD">
        <w:rPr>
          <w:rFonts w:ascii="Times New Roman" w:hAnsi="Times New Roman" w:cs="Times New Roman"/>
          <w:b/>
          <w:color w:val="7030A0"/>
          <w:sz w:val="28"/>
          <w:szCs w:val="28"/>
          <w:lang w:val="nl-NL"/>
        </w:rPr>
        <w:t xml:space="preserve"> (</w:t>
      </w:r>
      <w:r w:rsidR="00015D2F" w:rsidRPr="00653DCD">
        <w:rPr>
          <w:rFonts w:ascii="Times New Roman" w:hAnsi="Times New Roman" w:cs="Times New Roman"/>
          <w:b/>
          <w:color w:val="7030A0"/>
          <w:sz w:val="28"/>
          <w:szCs w:val="28"/>
          <w:lang w:val="nl-NL"/>
        </w:rPr>
        <w:t>5</w:t>
      </w:r>
      <w:r w:rsidR="00CF2404" w:rsidRPr="00653DCD">
        <w:rPr>
          <w:rFonts w:ascii="Times New Roman" w:hAnsi="Times New Roman" w:cs="Times New Roman"/>
          <w:b/>
          <w:color w:val="7030A0"/>
          <w:sz w:val="28"/>
          <w:szCs w:val="28"/>
          <w:lang w:val="nl-NL"/>
        </w:rPr>
        <w:t xml:space="preserve"> phút)</w:t>
      </w:r>
    </w:p>
    <w:p w14:paraId="5E715D9D" w14:textId="335FE75B" w:rsidR="00A53183" w:rsidRPr="0057178D" w:rsidRDefault="009D18E7">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b/>
          <w:bCs/>
          <w:color w:val="C00000"/>
          <w:sz w:val="28"/>
          <w:szCs w:val="28"/>
          <w:lang w:val="nl-NL"/>
        </w:rPr>
        <w:t>a) Mục tiêu</w:t>
      </w:r>
      <w:r w:rsidRPr="00653DCD">
        <w:rPr>
          <w:rFonts w:ascii="Times New Roman" w:hAnsi="Times New Roman" w:cs="Times New Roman"/>
          <w:b/>
          <w:color w:val="C00000"/>
          <w:sz w:val="28"/>
          <w:szCs w:val="28"/>
          <w:lang w:val="nl-NL"/>
        </w:rPr>
        <w:t>:</w:t>
      </w:r>
      <w:r w:rsidRPr="00653DCD">
        <w:rPr>
          <w:rFonts w:ascii="Times New Roman" w:hAnsi="Times New Roman" w:cs="Times New Roman"/>
          <w:sz w:val="28"/>
          <w:szCs w:val="28"/>
          <w:lang w:val="nl-NL"/>
        </w:rPr>
        <w:t xml:space="preserve"> </w:t>
      </w:r>
      <w:r w:rsidR="00541A52" w:rsidRPr="00653DCD">
        <w:rPr>
          <w:rFonts w:ascii="Times New Roman" w:hAnsi="Times New Roman" w:cs="Times New Roman"/>
          <w:sz w:val="28"/>
          <w:szCs w:val="28"/>
          <w:lang w:val="nl-NL"/>
        </w:rPr>
        <w:t>Dẫn</w:t>
      </w:r>
      <w:r>
        <w:rPr>
          <w:rFonts w:ascii="Times New Roman" w:hAnsi="Times New Roman" w:cs="Times New Roman"/>
          <w:sz w:val="28"/>
          <w:szCs w:val="28"/>
        </w:rPr>
        <w:t xml:space="preserve"> dắt giới thiệu vấn đề, </w:t>
      </w:r>
      <w:r w:rsidRPr="00653DCD">
        <w:rPr>
          <w:rFonts w:ascii="Times New Roman" w:hAnsi="Times New Roman" w:cs="Times New Roman"/>
          <w:sz w:val="28"/>
          <w:szCs w:val="28"/>
          <w:lang w:val="nl-NL"/>
        </w:rPr>
        <w:t xml:space="preserve">để học sinh </w:t>
      </w:r>
      <w:r w:rsidR="00ED6BE0" w:rsidRPr="00653DCD">
        <w:rPr>
          <w:rFonts w:ascii="Times New Roman" w:hAnsi="Times New Roman" w:cs="Times New Roman"/>
          <w:sz w:val="28"/>
          <w:szCs w:val="28"/>
          <w:lang w:val="nl-NL"/>
        </w:rPr>
        <w:t xml:space="preserve">biết về </w:t>
      </w:r>
      <w:r w:rsidR="005B325A" w:rsidRPr="00653DCD">
        <w:rPr>
          <w:rFonts w:ascii="Times New Roman" w:hAnsi="Times New Roman" w:cs="Times New Roman"/>
          <w:sz w:val="28"/>
          <w:szCs w:val="28"/>
          <w:lang w:val="nl-NL"/>
        </w:rPr>
        <w:t>hệ nội tiết của người</w:t>
      </w:r>
      <w:r w:rsidR="0057178D">
        <w:rPr>
          <w:rFonts w:ascii="Times New Roman" w:hAnsi="Times New Roman" w:cs="Times New Roman"/>
          <w:sz w:val="28"/>
          <w:szCs w:val="28"/>
        </w:rPr>
        <w:t>.</w:t>
      </w:r>
    </w:p>
    <w:p w14:paraId="0AF77AF3" w14:textId="77777777" w:rsidR="005B325A" w:rsidRDefault="009D18E7" w:rsidP="00C22FAF">
      <w:pPr>
        <w:snapToGrid w:val="0"/>
        <w:spacing w:beforeLines="50" w:before="120" w:afterLines="50" w:after="120" w:line="240" w:lineRule="auto"/>
        <w:jc w:val="both"/>
        <w:rPr>
          <w:rFonts w:ascii="Times New Roman" w:hAnsi="Times New Roman" w:cs="Times New Roman"/>
          <w:color w:val="000000" w:themeColor="text1"/>
          <w:sz w:val="28"/>
          <w:szCs w:val="28"/>
        </w:rPr>
      </w:pPr>
      <w:r w:rsidRPr="00653DCD">
        <w:rPr>
          <w:rFonts w:ascii="Times New Roman" w:hAnsi="Times New Roman" w:cs="Times New Roman"/>
          <w:b/>
          <w:bCs/>
          <w:color w:val="C00000"/>
          <w:sz w:val="28"/>
          <w:szCs w:val="28"/>
        </w:rPr>
        <w:t>b) Nội dung</w:t>
      </w:r>
      <w:r>
        <w:rPr>
          <w:rFonts w:ascii="Times New Roman" w:hAnsi="Times New Roman" w:cs="Times New Roman"/>
          <w:b/>
          <w:bCs/>
          <w:color w:val="C00000"/>
          <w:sz w:val="28"/>
          <w:szCs w:val="28"/>
        </w:rPr>
        <w:t>:</w:t>
      </w:r>
      <w:r>
        <w:rPr>
          <w:rFonts w:ascii="Times New Roman" w:hAnsi="Times New Roman" w:cs="Times New Roman"/>
          <w:b/>
          <w:bCs/>
          <w:sz w:val="28"/>
          <w:szCs w:val="28"/>
        </w:rPr>
        <w:t xml:space="preserve"> </w:t>
      </w:r>
      <w:r w:rsidR="005B325A" w:rsidRPr="00653DCD">
        <w:rPr>
          <w:rFonts w:ascii="Times New Roman" w:hAnsi="Times New Roman" w:cs="Times New Roman"/>
          <w:color w:val="000000" w:themeColor="text1"/>
          <w:sz w:val="28"/>
          <w:szCs w:val="28"/>
        </w:rPr>
        <w:t>Cho</w:t>
      </w:r>
      <w:r w:rsidR="005B325A">
        <w:rPr>
          <w:rFonts w:ascii="Times New Roman" w:hAnsi="Times New Roman" w:cs="Times New Roman"/>
          <w:color w:val="000000" w:themeColor="text1"/>
          <w:sz w:val="28"/>
          <w:szCs w:val="28"/>
        </w:rPr>
        <w:t xml:space="preserve"> HS trả lời câu hỏi khởi động:</w:t>
      </w:r>
    </w:p>
    <w:p w14:paraId="71929190" w14:textId="67EBCB52" w:rsidR="005B325A" w:rsidRPr="00653DCD" w:rsidRDefault="005B325A" w:rsidP="00C22FAF">
      <w:pPr>
        <w:snapToGrid w:val="0"/>
        <w:spacing w:beforeLines="50" w:before="120" w:afterLines="5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53DCD">
        <w:rPr>
          <w:rFonts w:ascii="Times New Roman" w:hAnsi="Times New Roman" w:cs="Times New Roman"/>
          <w:color w:val="000000" w:themeColor="text1"/>
          <w:sz w:val="28"/>
          <w:szCs w:val="28"/>
        </w:rPr>
        <w:t xml:space="preserve">Với chiều cao 2,51m, anh Kosen người Thổ Nhĩ Kì được sách Kỉ lục Guiness ghi nhận là người đàn ông cao nhất thế giới vào ngày 9/5/2011. Ngược lại, với chiều cao 0,51m, anh Dangi người Nepal được ghi nhận là người đàn ông trưởng thành thấp nhất thế giới vào ngày 26/2/2012. </w:t>
      </w:r>
      <w:r w:rsidR="00C22FAF" w:rsidRPr="00653DCD">
        <w:rPr>
          <w:rFonts w:ascii="Times New Roman" w:hAnsi="Times New Roman" w:cs="Times New Roman"/>
          <w:color w:val="000000" w:themeColor="text1"/>
          <w:sz w:val="28"/>
          <w:szCs w:val="28"/>
        </w:rPr>
        <w:t>Điều gì khiến họ cao lớn hoặc thấp bé bất thường so với chúng ta?</w:t>
      </w:r>
    </w:p>
    <w:p w14:paraId="1D5279E1" w14:textId="3031E5E9" w:rsidR="00A53183" w:rsidRPr="00653DCD" w:rsidRDefault="009D18E7">
      <w:pPr>
        <w:snapToGrid w:val="0"/>
        <w:spacing w:beforeLines="50" w:before="120" w:afterLines="50" w:after="120" w:line="240" w:lineRule="auto"/>
        <w:rPr>
          <w:rFonts w:ascii="Times New Roman" w:hAnsi="Times New Roman" w:cs="Times New Roman"/>
          <w:bCs/>
          <w:sz w:val="28"/>
          <w:szCs w:val="28"/>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sidRPr="00653DCD">
        <w:rPr>
          <w:rFonts w:ascii="Times New Roman" w:hAnsi="Times New Roman" w:cs="Times New Roman"/>
          <w:b/>
          <w:bCs/>
          <w:color w:val="C00000"/>
          <w:sz w:val="28"/>
          <w:szCs w:val="28"/>
        </w:rPr>
        <w:t>Sản phẩm:</w:t>
      </w:r>
      <w:r w:rsidRPr="00653DCD">
        <w:rPr>
          <w:rFonts w:ascii="Times New Roman" w:hAnsi="Times New Roman" w:cs="Times New Roman"/>
          <w:b/>
          <w:bCs/>
          <w:sz w:val="28"/>
          <w:szCs w:val="28"/>
        </w:rPr>
        <w:t xml:space="preserve"> </w:t>
      </w:r>
      <w:r w:rsidRPr="00653DCD">
        <w:rPr>
          <w:rFonts w:ascii="Times New Roman" w:hAnsi="Times New Roman" w:cs="Times New Roman"/>
          <w:bCs/>
          <w:sz w:val="28"/>
          <w:szCs w:val="28"/>
        </w:rPr>
        <w:t xml:space="preserve">Học sinh </w:t>
      </w:r>
      <w:r w:rsidR="00541A52" w:rsidRPr="00653DCD">
        <w:rPr>
          <w:rFonts w:ascii="Times New Roman" w:hAnsi="Times New Roman" w:cs="Times New Roman"/>
          <w:bCs/>
          <w:sz w:val="28"/>
          <w:szCs w:val="28"/>
        </w:rPr>
        <w:t>bước đầu nêu suy nghĩ của bản thân</w:t>
      </w:r>
      <w:r w:rsidR="00C22FAF" w:rsidRPr="00653DCD">
        <w:rPr>
          <w:rFonts w:ascii="Times New Roman" w:hAnsi="Times New Roman" w:cs="Times New Roman"/>
          <w:bCs/>
          <w:sz w:val="28"/>
          <w:szCs w:val="28"/>
        </w:rPr>
        <w:t>.</w:t>
      </w:r>
    </w:p>
    <w:p w14:paraId="042B7451" w14:textId="0D875F3D" w:rsidR="00C22FAF" w:rsidRPr="00653DCD" w:rsidRDefault="00C22FAF">
      <w:pPr>
        <w:snapToGrid w:val="0"/>
        <w:spacing w:beforeLines="50" w:before="120" w:afterLines="50" w:after="120" w:line="240" w:lineRule="auto"/>
        <w:rPr>
          <w:rFonts w:ascii="Times New Roman" w:hAnsi="Times New Roman" w:cs="Times New Roman"/>
          <w:bCs/>
          <w:sz w:val="28"/>
          <w:szCs w:val="28"/>
        </w:rPr>
      </w:pPr>
      <w:r w:rsidRPr="00653DCD">
        <w:rPr>
          <w:rFonts w:ascii="Times New Roman" w:hAnsi="Times New Roman" w:cs="Times New Roman"/>
          <w:bCs/>
          <w:sz w:val="28"/>
          <w:szCs w:val="28"/>
        </w:rPr>
        <w:t>Dự kiến:</w:t>
      </w:r>
    </w:p>
    <w:p w14:paraId="1F5A08AF" w14:textId="3D85E9BC" w:rsidR="00C22FAF" w:rsidRPr="00653DCD" w:rsidRDefault="00C22FAF" w:rsidP="00C22FAF">
      <w:pPr>
        <w:snapToGrid w:val="0"/>
        <w:spacing w:beforeLines="50" w:before="120" w:afterLines="50" w:after="120" w:line="240" w:lineRule="auto"/>
        <w:jc w:val="both"/>
        <w:rPr>
          <w:rFonts w:ascii="Times New Roman" w:hAnsi="Times New Roman" w:cs="Times New Roman"/>
          <w:bCs/>
          <w:sz w:val="28"/>
          <w:szCs w:val="28"/>
        </w:rPr>
      </w:pPr>
      <w:r w:rsidRPr="00653DCD">
        <w:rPr>
          <w:rFonts w:ascii="Times New Roman" w:hAnsi="Times New Roman" w:cs="Times New Roman"/>
          <w:color w:val="000000"/>
          <w:sz w:val="28"/>
          <w:szCs w:val="28"/>
          <w:shd w:val="clear" w:color="auto" w:fill="FFFFFF"/>
        </w:rPr>
        <w:t xml:space="preserve">Sự rối loạn hoạt động của tuyến nội tiết (tuyến yên) </w:t>
      </w:r>
      <w:r w:rsidRPr="00C22FAF">
        <w:rPr>
          <w:rFonts w:ascii="Times New Roman" w:hAnsi="Times New Roman" w:cs="Times New Roman"/>
          <w:color w:val="000000"/>
          <w:sz w:val="28"/>
          <w:szCs w:val="28"/>
          <w:shd w:val="clear" w:color="auto" w:fill="FFFFFF"/>
        </w:rPr>
        <w:t>ảnh hưởng đến sự tăng trưởng của cơ và xương</w:t>
      </w:r>
      <w:r w:rsidRPr="00653DCD">
        <w:rPr>
          <w:rFonts w:ascii="Times New Roman" w:hAnsi="Times New Roman" w:cs="Times New Roman"/>
          <w:color w:val="000000"/>
          <w:sz w:val="28"/>
          <w:szCs w:val="28"/>
          <w:shd w:val="clear" w:color="auto" w:fill="FFFFFF"/>
        </w:rPr>
        <w:t>.</w:t>
      </w:r>
      <w:r w:rsidRPr="00C22FAF">
        <w:rPr>
          <w:rFonts w:ascii="Times New Roman" w:hAnsi="Times New Roman" w:cs="Times New Roman"/>
          <w:color w:val="000000"/>
          <w:sz w:val="28"/>
          <w:szCs w:val="28"/>
          <w:shd w:val="clear" w:color="auto" w:fill="FFFFFF"/>
        </w:rPr>
        <w:t xml:space="preserve"> </w:t>
      </w:r>
      <w:r w:rsidRPr="00653DCD">
        <w:rPr>
          <w:rFonts w:ascii="Times New Roman" w:hAnsi="Times New Roman" w:cs="Times New Roman"/>
          <w:color w:val="000000"/>
          <w:sz w:val="28"/>
          <w:szCs w:val="28"/>
          <w:shd w:val="clear" w:color="auto" w:fill="FFFFFF"/>
        </w:rPr>
        <w:t>N</w:t>
      </w:r>
      <w:r w:rsidRPr="00C22FAF">
        <w:rPr>
          <w:rFonts w:ascii="Times New Roman" w:hAnsi="Times New Roman" w:cs="Times New Roman"/>
          <w:color w:val="000000"/>
          <w:sz w:val="28"/>
          <w:szCs w:val="28"/>
          <w:shd w:val="clear" w:color="auto" w:fill="FFFFFF"/>
        </w:rPr>
        <w:t xml:space="preserve">gười cao lớn bất thường là do dư thừa hormone </w:t>
      </w:r>
      <w:r w:rsidRPr="00653DCD">
        <w:rPr>
          <w:rFonts w:ascii="Times New Roman" w:hAnsi="Times New Roman" w:cs="Times New Roman"/>
          <w:color w:val="000000"/>
          <w:sz w:val="28"/>
          <w:szCs w:val="28"/>
          <w:shd w:val="clear" w:color="auto" w:fill="FFFFFF"/>
        </w:rPr>
        <w:t xml:space="preserve">tăng trưởng </w:t>
      </w:r>
      <w:r w:rsidRPr="00C22FAF">
        <w:rPr>
          <w:rFonts w:ascii="Times New Roman" w:hAnsi="Times New Roman" w:cs="Times New Roman"/>
          <w:color w:val="000000"/>
          <w:sz w:val="28"/>
          <w:szCs w:val="28"/>
          <w:shd w:val="clear" w:color="auto" w:fill="FFFFFF"/>
        </w:rPr>
        <w:t>GH và ngược lại người thấp bé là thiếu hormone tăng trưởng GH.</w:t>
      </w:r>
    </w:p>
    <w:p w14:paraId="001A78B8" w14:textId="77777777" w:rsidR="00A53183" w:rsidRPr="00653DCD" w:rsidRDefault="009D18E7">
      <w:pPr>
        <w:spacing w:beforeLines="50" w:before="120" w:afterLines="50" w:after="120" w:line="240" w:lineRule="auto"/>
        <w:rPr>
          <w:rFonts w:ascii="Times New Roman" w:hAnsi="Times New Roman" w:cs="Times New Roman"/>
          <w:b/>
          <w:color w:val="C00000"/>
          <w:sz w:val="28"/>
          <w:szCs w:val="28"/>
        </w:rPr>
      </w:pPr>
      <w:r w:rsidRPr="00653DCD">
        <w:rPr>
          <w:rFonts w:ascii="Times New Roman" w:hAnsi="Times New Roman" w:cs="Times New Roman"/>
          <w:b/>
          <w:color w:val="C00000"/>
          <w:sz w:val="28"/>
          <w:szCs w:val="28"/>
        </w:rPr>
        <w:t>d) Tổ chức thực hiện:</w:t>
      </w:r>
    </w:p>
    <w:tbl>
      <w:tblPr>
        <w:tblStyle w:val="TableGrid"/>
        <w:tblW w:w="9747" w:type="dxa"/>
        <w:tblLook w:val="04A0" w:firstRow="1" w:lastRow="0" w:firstColumn="1" w:lastColumn="0" w:noHBand="0" w:noVBand="1"/>
      </w:tblPr>
      <w:tblGrid>
        <w:gridCol w:w="6204"/>
        <w:gridCol w:w="3543"/>
      </w:tblGrid>
      <w:tr w:rsidR="00A53183" w14:paraId="09AB955A" w14:textId="77777777">
        <w:trPr>
          <w:trHeight w:val="467"/>
        </w:trPr>
        <w:tc>
          <w:tcPr>
            <w:tcW w:w="6204" w:type="dxa"/>
            <w:shd w:val="clear" w:color="auto" w:fill="F2DCDC" w:themeFill="accent2" w:themeFillTint="32"/>
          </w:tcPr>
          <w:p w14:paraId="1295E55E"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543" w:type="dxa"/>
            <w:shd w:val="clear" w:color="auto" w:fill="F2DCDC" w:themeFill="accent2" w:themeFillTint="32"/>
          </w:tcPr>
          <w:p w14:paraId="1B8CF54F"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36D90A0F" w14:textId="77777777">
        <w:trPr>
          <w:trHeight w:val="1079"/>
        </w:trPr>
        <w:tc>
          <w:tcPr>
            <w:tcW w:w="6204" w:type="dxa"/>
          </w:tcPr>
          <w:p w14:paraId="18A23D7B" w14:textId="68904D0F" w:rsidR="00EB73DA" w:rsidRPr="00C22FAF" w:rsidRDefault="00015D2F" w:rsidP="00C22FAF">
            <w:pPr>
              <w:tabs>
                <w:tab w:val="left" w:pos="12758"/>
              </w:tabs>
              <w:spacing w:beforeLines="50" w:before="120" w:afterLines="50" w:after="120" w:line="240" w:lineRule="auto"/>
              <w:jc w:val="both"/>
              <w:rPr>
                <w:rFonts w:ascii="Times New Roman" w:hAnsi="Times New Roman" w:cs="Times New Roman"/>
                <w:bCs/>
                <w:sz w:val="28"/>
                <w:szCs w:val="28"/>
              </w:rPr>
            </w:pPr>
            <w:r w:rsidRPr="00653DCD">
              <w:rPr>
                <w:rFonts w:ascii="Times New Roman" w:hAnsi="Times New Roman" w:cs="Times New Roman"/>
                <w:bCs/>
                <w:sz w:val="28"/>
                <w:szCs w:val="28"/>
              </w:rPr>
              <w:t xml:space="preserve">GV chiếu hình ảnh về </w:t>
            </w:r>
            <w:r w:rsidR="00C22FAF" w:rsidRPr="00653DCD">
              <w:rPr>
                <w:rFonts w:ascii="Times New Roman" w:hAnsi="Times New Roman" w:cs="Times New Roman"/>
                <w:bCs/>
                <w:sz w:val="28"/>
                <w:szCs w:val="28"/>
              </w:rPr>
              <w:t>người khổng lồ Kosen và người tí hon Dangi</w:t>
            </w:r>
            <w:r w:rsidRPr="00653DCD">
              <w:rPr>
                <w:rFonts w:ascii="Times New Roman" w:hAnsi="Times New Roman" w:cs="Times New Roman"/>
                <w:bCs/>
                <w:sz w:val="28"/>
                <w:szCs w:val="28"/>
              </w:rPr>
              <w:t>, yêu cầu HS quan sát, trả lời câu hỏi:</w:t>
            </w:r>
            <w:r w:rsidR="00C22FAF" w:rsidRPr="00653DCD">
              <w:rPr>
                <w:rFonts w:ascii="Times New Roman" w:hAnsi="Times New Roman" w:cs="Times New Roman"/>
                <w:bCs/>
                <w:sz w:val="28"/>
                <w:szCs w:val="28"/>
              </w:rPr>
              <w:t xml:space="preserve"> </w:t>
            </w:r>
            <w:r w:rsidR="00C22FAF" w:rsidRPr="00653DCD">
              <w:rPr>
                <w:rFonts w:ascii="Times New Roman" w:hAnsi="Times New Roman" w:cs="Times New Roman"/>
                <w:i/>
                <w:iCs/>
                <w:color w:val="000000" w:themeColor="text1"/>
                <w:sz w:val="28"/>
                <w:szCs w:val="28"/>
              </w:rPr>
              <w:t>Điều gì khiến họ cao lớn hoặc thấp bé bất thường so với chúng ta?</w:t>
            </w:r>
          </w:p>
        </w:tc>
        <w:tc>
          <w:tcPr>
            <w:tcW w:w="3543" w:type="dxa"/>
          </w:tcPr>
          <w:p w14:paraId="231D51D4" w14:textId="5BB0ED1E" w:rsidR="00A53183" w:rsidRPr="00653DCD" w:rsidRDefault="009D18E7">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xml:space="preserve">Học sinh </w:t>
            </w:r>
            <w:r w:rsidR="00CF2404" w:rsidRPr="00653DCD">
              <w:rPr>
                <w:rFonts w:ascii="Times New Roman" w:hAnsi="Times New Roman" w:cs="Times New Roman"/>
                <w:sz w:val="28"/>
                <w:szCs w:val="28"/>
              </w:rPr>
              <w:t>chú ý quan sát và lắng nghe hướng dẫn.</w:t>
            </w:r>
          </w:p>
        </w:tc>
      </w:tr>
      <w:tr w:rsidR="00A53183" w14:paraId="34070A03" w14:textId="77777777">
        <w:tc>
          <w:tcPr>
            <w:tcW w:w="6204" w:type="dxa"/>
          </w:tcPr>
          <w:p w14:paraId="3F63A556" w14:textId="6C7759AC" w:rsidR="00A53183" w:rsidRPr="00653DCD" w:rsidRDefault="009D18E7">
            <w:pPr>
              <w:tabs>
                <w:tab w:val="left" w:pos="12758"/>
              </w:tabs>
              <w:spacing w:beforeLines="50" w:before="120" w:afterLines="50" w:after="120" w:line="240" w:lineRule="auto"/>
              <w:jc w:val="both"/>
              <w:rPr>
                <w:rFonts w:ascii="Times New Roman" w:hAnsi="Times New Roman" w:cs="Times New Roman"/>
                <w:bCs/>
                <w:kern w:val="24"/>
                <w:sz w:val="28"/>
                <w:szCs w:val="28"/>
              </w:rPr>
            </w:pPr>
            <w:r w:rsidRPr="00653DCD">
              <w:rPr>
                <w:rFonts w:ascii="Times New Roman" w:hAnsi="Times New Roman" w:cs="Times New Roman"/>
                <w:b/>
                <w:sz w:val="28"/>
                <w:szCs w:val="28"/>
              </w:rPr>
              <w:t>Giao nhiệm vụ:</w:t>
            </w:r>
            <w:r w:rsidRPr="00653DCD">
              <w:rPr>
                <w:rFonts w:ascii="Times New Roman" w:hAnsi="Times New Roman" w:cs="Times New Roman"/>
                <w:sz w:val="28"/>
                <w:szCs w:val="28"/>
              </w:rPr>
              <w:t xml:space="preserve"> </w:t>
            </w:r>
            <w:r w:rsidR="00CF2404" w:rsidRPr="00653DCD">
              <w:rPr>
                <w:rFonts w:ascii="Times New Roman" w:hAnsi="Times New Roman" w:cs="Times New Roman"/>
                <w:bCs/>
                <w:kern w:val="24"/>
                <w:sz w:val="28"/>
                <w:szCs w:val="28"/>
              </w:rPr>
              <w:t>Cá nhân</w:t>
            </w:r>
            <w:r w:rsidR="00541A52" w:rsidRPr="00653DCD">
              <w:rPr>
                <w:rFonts w:ascii="Times New Roman" w:hAnsi="Times New Roman" w:cs="Times New Roman"/>
                <w:bCs/>
                <w:kern w:val="24"/>
                <w:sz w:val="28"/>
                <w:szCs w:val="28"/>
              </w:rPr>
              <w:t xml:space="preserve"> </w:t>
            </w:r>
            <w:r w:rsidR="00015D2F" w:rsidRPr="00653DCD">
              <w:rPr>
                <w:rFonts w:ascii="Times New Roman" w:hAnsi="Times New Roman" w:cs="Times New Roman"/>
                <w:bCs/>
                <w:kern w:val="24"/>
                <w:sz w:val="28"/>
                <w:szCs w:val="28"/>
              </w:rPr>
              <w:t>quan sát tranh hình, liên hệ hiểu biết bản thân.</w:t>
            </w:r>
          </w:p>
        </w:tc>
        <w:tc>
          <w:tcPr>
            <w:tcW w:w="3543" w:type="dxa"/>
          </w:tcPr>
          <w:p w14:paraId="6CCA9D72" w14:textId="77777777" w:rsidR="00A53183" w:rsidRDefault="009D18E7">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rPr>
              <w:t>Nhận nhiệm vụ</w:t>
            </w:r>
          </w:p>
        </w:tc>
      </w:tr>
      <w:tr w:rsidR="00A53183" w14:paraId="4B6E8537" w14:textId="77777777">
        <w:trPr>
          <w:trHeight w:val="1061"/>
        </w:trPr>
        <w:tc>
          <w:tcPr>
            <w:tcW w:w="6204" w:type="dxa"/>
          </w:tcPr>
          <w:p w14:paraId="0D17E8A3" w14:textId="77777777" w:rsidR="00A53183" w:rsidRPr="00653DCD" w:rsidRDefault="009D18E7">
            <w:pPr>
              <w:spacing w:beforeLines="50" w:before="120" w:afterLines="50" w:after="120" w:line="240" w:lineRule="auto"/>
              <w:jc w:val="both"/>
              <w:rPr>
                <w:rFonts w:ascii="Times New Roman" w:hAnsi="Times New Roman" w:cs="Times New Roman"/>
                <w:b/>
                <w:sz w:val="28"/>
                <w:szCs w:val="28"/>
              </w:rPr>
            </w:pPr>
            <w:r w:rsidRPr="00653DCD">
              <w:rPr>
                <w:rFonts w:ascii="Times New Roman" w:hAnsi="Times New Roman" w:cs="Times New Roman"/>
                <w:b/>
                <w:sz w:val="28"/>
                <w:szCs w:val="28"/>
              </w:rPr>
              <w:t>Hướng dẫn HS thực hiện nhiệm vụ</w:t>
            </w:r>
          </w:p>
          <w:p w14:paraId="69447CFE" w14:textId="77777777" w:rsidR="00A53183" w:rsidRPr="00653DCD" w:rsidRDefault="009D18E7">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Quan sát, hỗ trợ HS khi cần thiết.</w:t>
            </w:r>
          </w:p>
        </w:tc>
        <w:tc>
          <w:tcPr>
            <w:tcW w:w="3543" w:type="dxa"/>
          </w:tcPr>
          <w:p w14:paraId="037C1CEE" w14:textId="77777777" w:rsidR="00A53183" w:rsidRDefault="009D18E7">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rPr>
              <w:t>Thực hiện nhiệm vụ</w:t>
            </w:r>
          </w:p>
        </w:tc>
      </w:tr>
      <w:tr w:rsidR="00CF2404" w14:paraId="2A76CA67" w14:textId="77777777">
        <w:trPr>
          <w:trHeight w:val="1061"/>
        </w:trPr>
        <w:tc>
          <w:tcPr>
            <w:tcW w:w="6204" w:type="dxa"/>
          </w:tcPr>
          <w:p w14:paraId="141B4F3B" w14:textId="77777777" w:rsidR="00CF2404" w:rsidRPr="00653DCD" w:rsidRDefault="00CF2404" w:rsidP="00CF2404">
            <w:pPr>
              <w:spacing w:beforeLines="50" w:before="120" w:afterLines="50" w:after="12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653DCD">
              <w:rPr>
                <w:rStyle w:val="awspan"/>
                <w:rFonts w:ascii="Times New Roman" w:hAnsi="Times New Roman" w:cs="Times New Roman"/>
                <w:b/>
                <w:sz w:val="28"/>
                <w:szCs w:val="28"/>
              </w:rPr>
              <w:t>:</w:t>
            </w:r>
            <w:r w:rsidRPr="00653DCD">
              <w:rPr>
                <w:rStyle w:val="awspan"/>
                <w:rFonts w:ascii="Times New Roman" w:hAnsi="Times New Roman" w:cs="Times New Roman"/>
                <w:sz w:val="28"/>
                <w:szCs w:val="28"/>
              </w:rPr>
              <w:t xml:space="preserve"> </w:t>
            </w:r>
          </w:p>
          <w:p w14:paraId="1001984B" w14:textId="3B96B476" w:rsidR="00CF2404" w:rsidRPr="00EB73DA" w:rsidRDefault="00CF2404">
            <w:pPr>
              <w:spacing w:beforeLines="50" w:before="120" w:afterLines="50" w:after="120" w:line="240" w:lineRule="auto"/>
              <w:jc w:val="both"/>
              <w:rPr>
                <w:rFonts w:ascii="Times New Roman" w:hAnsi="Times New Roman" w:cs="Times New Roman"/>
                <w:bCs/>
                <w:sz w:val="28"/>
                <w:szCs w:val="28"/>
              </w:rPr>
            </w:pPr>
            <w:r w:rsidRPr="00653DCD">
              <w:rPr>
                <w:rFonts w:ascii="Times New Roman" w:hAnsi="Times New Roman" w:cs="Times New Roman"/>
                <w:bCs/>
                <w:sz w:val="28"/>
                <w:szCs w:val="28"/>
              </w:rPr>
              <w:t xml:space="preserve">Yêu cầu đại diện 1 số HS </w:t>
            </w:r>
            <w:r w:rsidR="00EB73DA" w:rsidRPr="00653DCD">
              <w:rPr>
                <w:rFonts w:ascii="Times New Roman" w:hAnsi="Times New Roman" w:cs="Times New Roman"/>
                <w:bCs/>
                <w:sz w:val="28"/>
                <w:szCs w:val="28"/>
              </w:rPr>
              <w:t>n</w:t>
            </w:r>
            <w:r w:rsidR="00EB73DA">
              <w:rPr>
                <w:rFonts w:ascii="Times New Roman" w:hAnsi="Times New Roman" w:cs="Times New Roman"/>
                <w:bCs/>
                <w:sz w:val="28"/>
                <w:szCs w:val="28"/>
              </w:rPr>
              <w:t>êu ý kiến</w:t>
            </w:r>
          </w:p>
        </w:tc>
        <w:tc>
          <w:tcPr>
            <w:tcW w:w="3543" w:type="dxa"/>
          </w:tcPr>
          <w:p w14:paraId="283C402D" w14:textId="14E0FC2D" w:rsidR="00CF2404" w:rsidRPr="00EB73DA" w:rsidRDefault="00CF2404">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xml:space="preserve">Đại diện 1 số HS </w:t>
            </w:r>
            <w:r w:rsidR="00541A52" w:rsidRPr="00653DCD">
              <w:rPr>
                <w:rFonts w:ascii="Times New Roman" w:hAnsi="Times New Roman" w:cs="Times New Roman"/>
                <w:sz w:val="28"/>
                <w:szCs w:val="28"/>
              </w:rPr>
              <w:t xml:space="preserve">phát biểu </w:t>
            </w:r>
            <w:r w:rsidR="00EB73DA" w:rsidRPr="00653DCD">
              <w:rPr>
                <w:rFonts w:ascii="Times New Roman" w:hAnsi="Times New Roman" w:cs="Times New Roman"/>
                <w:sz w:val="28"/>
                <w:szCs w:val="28"/>
              </w:rPr>
              <w:t>cảm</w:t>
            </w:r>
            <w:r w:rsidR="00EB73DA">
              <w:rPr>
                <w:rFonts w:ascii="Times New Roman" w:hAnsi="Times New Roman" w:cs="Times New Roman"/>
                <w:sz w:val="28"/>
                <w:szCs w:val="28"/>
              </w:rPr>
              <w:t xml:space="preserve"> nhận</w:t>
            </w:r>
          </w:p>
        </w:tc>
      </w:tr>
      <w:tr w:rsidR="00A53183" w14:paraId="4C21B083" w14:textId="77777777">
        <w:trPr>
          <w:trHeight w:val="647"/>
        </w:trPr>
        <w:tc>
          <w:tcPr>
            <w:tcW w:w="6204" w:type="dxa"/>
          </w:tcPr>
          <w:p w14:paraId="69F97601" w14:textId="77777777" w:rsidR="00A53183" w:rsidRPr="00653DCD" w:rsidRDefault="009D18E7">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b/>
                <w:sz w:val="28"/>
                <w:szCs w:val="28"/>
              </w:rPr>
              <w:t>Chốt lại và đặt vấn đề vào bài</w:t>
            </w:r>
          </w:p>
        </w:tc>
        <w:tc>
          <w:tcPr>
            <w:tcW w:w="3543" w:type="dxa"/>
          </w:tcPr>
          <w:p w14:paraId="2230FB34" w14:textId="77777777" w:rsidR="00A53183" w:rsidRPr="00653DCD" w:rsidRDefault="00A53183">
            <w:pPr>
              <w:spacing w:beforeLines="50" w:before="120" w:afterLines="50" w:after="120" w:line="240" w:lineRule="auto"/>
              <w:jc w:val="both"/>
              <w:rPr>
                <w:rFonts w:ascii="Times New Roman" w:hAnsi="Times New Roman" w:cs="Times New Roman"/>
                <w:sz w:val="28"/>
                <w:szCs w:val="28"/>
              </w:rPr>
            </w:pPr>
          </w:p>
        </w:tc>
      </w:tr>
    </w:tbl>
    <w:p w14:paraId="0F4851CB" w14:textId="25A2F1B8" w:rsidR="00651637" w:rsidRPr="00651637" w:rsidRDefault="009D18E7" w:rsidP="00B10720">
      <w:pPr>
        <w:spacing w:beforeLines="50" w:before="120" w:afterLines="50" w:after="120" w:line="240" w:lineRule="auto"/>
        <w:jc w:val="center"/>
        <w:rPr>
          <w:rFonts w:ascii="Times New Roman" w:hAnsi="Times New Roman" w:cs="Times New Roman"/>
          <w:b/>
          <w:color w:val="7030A0"/>
          <w:sz w:val="28"/>
          <w:szCs w:val="28"/>
        </w:rPr>
      </w:pPr>
      <w:r w:rsidRPr="00653DCD">
        <w:rPr>
          <w:rFonts w:ascii="Times New Roman" w:hAnsi="Times New Roman" w:cs="Times New Roman"/>
          <w:b/>
          <w:color w:val="7030A0"/>
          <w:sz w:val="28"/>
          <w:szCs w:val="28"/>
        </w:rPr>
        <w:t xml:space="preserve">Hoạt động </w:t>
      </w:r>
      <w:r w:rsidR="00651637" w:rsidRPr="00653DCD">
        <w:rPr>
          <w:rFonts w:ascii="Times New Roman" w:hAnsi="Times New Roman" w:cs="Times New Roman"/>
          <w:b/>
          <w:color w:val="7030A0"/>
          <w:sz w:val="28"/>
          <w:szCs w:val="28"/>
        </w:rPr>
        <w:t>2</w:t>
      </w:r>
      <w:r w:rsidRPr="00653DCD">
        <w:rPr>
          <w:rFonts w:ascii="Times New Roman" w:hAnsi="Times New Roman" w:cs="Times New Roman"/>
          <w:b/>
          <w:color w:val="7030A0"/>
          <w:sz w:val="28"/>
          <w:szCs w:val="28"/>
        </w:rPr>
        <w:t xml:space="preserve">: </w:t>
      </w:r>
      <w:r w:rsidR="00651637" w:rsidRPr="00653DCD">
        <w:rPr>
          <w:rFonts w:ascii="Times New Roman" w:hAnsi="Times New Roman" w:cs="Times New Roman"/>
          <w:b/>
          <w:color w:val="7030A0"/>
          <w:sz w:val="28"/>
          <w:szCs w:val="28"/>
        </w:rPr>
        <w:t>Hình</w:t>
      </w:r>
      <w:r w:rsidR="00651637">
        <w:rPr>
          <w:rFonts w:ascii="Times New Roman" w:hAnsi="Times New Roman" w:cs="Times New Roman"/>
          <w:b/>
          <w:color w:val="7030A0"/>
          <w:sz w:val="28"/>
          <w:szCs w:val="28"/>
        </w:rPr>
        <w:t xml:space="preserve"> thành kiến thức mới</w:t>
      </w:r>
    </w:p>
    <w:p w14:paraId="2885772D" w14:textId="4940C203" w:rsidR="00A53183" w:rsidRPr="00653DCD" w:rsidRDefault="00651637" w:rsidP="00B10720">
      <w:pPr>
        <w:spacing w:beforeLines="50" w:before="120" w:afterLines="50" w:after="120" w:line="240" w:lineRule="auto"/>
        <w:jc w:val="center"/>
        <w:rPr>
          <w:rFonts w:ascii="Times New Roman" w:hAnsi="Times New Roman" w:cs="Times New Roman"/>
          <w:b/>
          <w:color w:val="7030A0"/>
          <w:sz w:val="28"/>
          <w:szCs w:val="28"/>
        </w:rPr>
      </w:pPr>
      <w:r w:rsidRPr="00653DCD">
        <w:rPr>
          <w:rFonts w:ascii="Times New Roman" w:hAnsi="Times New Roman" w:cs="Times New Roman"/>
          <w:b/>
          <w:color w:val="7030A0"/>
          <w:sz w:val="28"/>
          <w:szCs w:val="28"/>
        </w:rPr>
        <w:t>Hoạt</w:t>
      </w:r>
      <w:r>
        <w:rPr>
          <w:rFonts w:ascii="Times New Roman" w:hAnsi="Times New Roman" w:cs="Times New Roman"/>
          <w:b/>
          <w:color w:val="7030A0"/>
          <w:sz w:val="28"/>
          <w:szCs w:val="28"/>
        </w:rPr>
        <w:t xml:space="preserve"> động 2.1.</w:t>
      </w:r>
      <w:r w:rsidR="00C22FAF" w:rsidRPr="00653DCD">
        <w:rPr>
          <w:rFonts w:ascii="Times New Roman" w:hAnsi="Times New Roman" w:cs="Times New Roman"/>
          <w:b/>
          <w:color w:val="7030A0"/>
          <w:sz w:val="28"/>
          <w:szCs w:val="28"/>
        </w:rPr>
        <w:t xml:space="preserve"> </w:t>
      </w:r>
      <w:r w:rsidR="009D18E7">
        <w:rPr>
          <w:rFonts w:ascii="Times New Roman" w:hAnsi="Times New Roman" w:cs="Times New Roman"/>
          <w:b/>
          <w:color w:val="7030A0"/>
          <w:sz w:val="28"/>
          <w:szCs w:val="28"/>
        </w:rPr>
        <w:t xml:space="preserve">Tìm hiểu </w:t>
      </w:r>
      <w:r w:rsidR="00CF2404" w:rsidRPr="00653DCD">
        <w:rPr>
          <w:rFonts w:ascii="Times New Roman" w:hAnsi="Times New Roman" w:cs="Times New Roman"/>
          <w:b/>
          <w:color w:val="7030A0"/>
          <w:sz w:val="28"/>
          <w:szCs w:val="28"/>
        </w:rPr>
        <w:t xml:space="preserve">về </w:t>
      </w:r>
      <w:r w:rsidR="004C6DC9" w:rsidRPr="00653DCD">
        <w:rPr>
          <w:rFonts w:ascii="Times New Roman" w:hAnsi="Times New Roman" w:cs="Times New Roman"/>
          <w:b/>
          <w:color w:val="7030A0"/>
          <w:sz w:val="28"/>
          <w:szCs w:val="28"/>
        </w:rPr>
        <w:t>các tuyến nội tiết</w:t>
      </w:r>
      <w:r w:rsidR="008E6782">
        <w:rPr>
          <w:rFonts w:ascii="Times New Roman" w:hAnsi="Times New Roman" w:cs="Times New Roman"/>
          <w:b/>
          <w:color w:val="7030A0"/>
          <w:sz w:val="28"/>
          <w:szCs w:val="28"/>
        </w:rPr>
        <w:t xml:space="preserve"> trong cơ thể người</w:t>
      </w:r>
      <w:r w:rsidR="004D68D5" w:rsidRPr="00653DCD">
        <w:rPr>
          <w:rFonts w:ascii="Times New Roman" w:hAnsi="Times New Roman" w:cs="Times New Roman"/>
          <w:b/>
          <w:color w:val="7030A0"/>
          <w:sz w:val="28"/>
          <w:szCs w:val="28"/>
        </w:rPr>
        <w:t xml:space="preserve"> (</w:t>
      </w:r>
      <w:r w:rsidR="007E4FB3" w:rsidRPr="00653DCD">
        <w:rPr>
          <w:rFonts w:ascii="Times New Roman" w:hAnsi="Times New Roman" w:cs="Times New Roman"/>
          <w:b/>
          <w:color w:val="7030A0"/>
          <w:sz w:val="28"/>
          <w:szCs w:val="28"/>
        </w:rPr>
        <w:t>35</w:t>
      </w:r>
      <w:r w:rsidR="004D68D5" w:rsidRPr="00653DCD">
        <w:rPr>
          <w:rFonts w:ascii="Times New Roman" w:hAnsi="Times New Roman" w:cs="Times New Roman"/>
          <w:b/>
          <w:color w:val="7030A0"/>
          <w:sz w:val="28"/>
          <w:szCs w:val="28"/>
        </w:rPr>
        <w:t xml:space="preserve"> phút)</w:t>
      </w:r>
    </w:p>
    <w:p w14:paraId="2339BCC9" w14:textId="50092C87" w:rsidR="00A53183" w:rsidRDefault="009D18E7">
      <w:pPr>
        <w:numPr>
          <w:ilvl w:val="0"/>
          <w:numId w:val="1"/>
        </w:numPr>
        <w:spacing w:beforeLines="50" w:before="120" w:afterLines="50" w:after="120" w:line="240"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1F845AF4" w14:textId="6D364F14" w:rsidR="00EB73DA" w:rsidRPr="004C6DC9" w:rsidRDefault="00EB73DA" w:rsidP="00015D2F">
      <w:pPr>
        <w:spacing w:before="120" w:after="120" w:line="240" w:lineRule="auto"/>
        <w:ind w:firstLine="284"/>
        <w:jc w:val="both"/>
        <w:rPr>
          <w:rFonts w:ascii="Times New Roman" w:hAnsi="Times New Roman" w:cs="Times New Roman"/>
          <w:sz w:val="28"/>
          <w:szCs w:val="28"/>
          <w:lang w:val="en-US"/>
        </w:rPr>
      </w:pPr>
      <w:r w:rsidRPr="00EB73DA">
        <w:rPr>
          <w:rFonts w:ascii="Times New Roman" w:hAnsi="Times New Roman" w:cs="Times New Roman"/>
          <w:sz w:val="28"/>
          <w:szCs w:val="28"/>
          <w:lang w:val="en-US"/>
        </w:rPr>
        <w:t xml:space="preserve">- </w:t>
      </w:r>
      <w:r w:rsidR="00015D2F">
        <w:rPr>
          <w:rFonts w:ascii="Times New Roman" w:hAnsi="Times New Roman" w:cs="Times New Roman"/>
          <w:sz w:val="28"/>
          <w:szCs w:val="28"/>
          <w:lang w:val="en-US"/>
        </w:rPr>
        <w:t xml:space="preserve">Nêu được </w:t>
      </w:r>
      <w:r w:rsidR="004C6DC9">
        <w:rPr>
          <w:rFonts w:ascii="Times New Roman" w:hAnsi="Times New Roman" w:cs="Times New Roman"/>
          <w:sz w:val="28"/>
          <w:szCs w:val="28"/>
          <w:lang w:val="en-US"/>
        </w:rPr>
        <w:t>tên và chức năng của các tuyến nội tiết.</w:t>
      </w:r>
    </w:p>
    <w:p w14:paraId="790C30C6" w14:textId="0391D7AD" w:rsidR="00A53183" w:rsidRPr="00E84FEE" w:rsidRDefault="009D18E7" w:rsidP="007E4FB3">
      <w:pPr>
        <w:numPr>
          <w:ilvl w:val="0"/>
          <w:numId w:val="1"/>
        </w:numPr>
        <w:spacing w:beforeLines="50" w:before="120" w:afterLines="50" w:after="120" w:line="240" w:lineRule="auto"/>
        <w:jc w:val="both"/>
        <w:rPr>
          <w:rFonts w:ascii="Times New Roman" w:hAnsi="Times New Roman" w:cs="Times New Roman"/>
          <w:bCs/>
          <w:sz w:val="28"/>
          <w:szCs w:val="28"/>
          <w:lang w:val="en-US"/>
        </w:rPr>
      </w:pPr>
      <w:r>
        <w:rPr>
          <w:rFonts w:ascii="Times New Roman" w:hAnsi="Times New Roman" w:cs="Times New Roman"/>
          <w:b/>
          <w:bCs/>
          <w:color w:val="C00000"/>
          <w:sz w:val="28"/>
          <w:szCs w:val="28"/>
          <w:lang w:val="en-US"/>
        </w:rPr>
        <w:t>Nội dung</w:t>
      </w:r>
      <w:r>
        <w:rPr>
          <w:rFonts w:ascii="Times New Roman" w:hAnsi="Times New Roman" w:cs="Times New Roman"/>
          <w:b/>
          <w:bCs/>
          <w:color w:val="C00000"/>
          <w:sz w:val="28"/>
          <w:szCs w:val="28"/>
        </w:rPr>
        <w:t xml:space="preserve">: </w:t>
      </w:r>
      <w:r w:rsidR="00057A26">
        <w:rPr>
          <w:rFonts w:ascii="Times New Roman" w:hAnsi="Times New Roman" w:cs="Times New Roman"/>
          <w:sz w:val="28"/>
          <w:szCs w:val="28"/>
          <w:lang w:val="en-US"/>
        </w:rPr>
        <w:t xml:space="preserve">GV </w:t>
      </w:r>
      <w:r w:rsidR="00A4354C">
        <w:rPr>
          <w:rFonts w:ascii="Times New Roman" w:hAnsi="Times New Roman" w:cs="Times New Roman"/>
          <w:sz w:val="28"/>
          <w:szCs w:val="28"/>
          <w:lang w:val="en-US"/>
        </w:rPr>
        <w:t xml:space="preserve">yêu cầu HS khai thác thông tin SGK </w:t>
      </w:r>
      <w:r w:rsidR="007E4FB3">
        <w:rPr>
          <w:rFonts w:ascii="Times New Roman" w:eastAsia="Times New Roman" w:hAnsi="Times New Roman" w:cs="Times New Roman"/>
          <w:color w:val="000000"/>
          <w:sz w:val="28"/>
          <w:szCs w:val="28"/>
          <w:lang w:val="en-US"/>
        </w:rPr>
        <w:t>mục I, trang 157 – 158 và</w:t>
      </w:r>
      <w:r w:rsidR="007E4FB3" w:rsidRPr="007E4FB3">
        <w:rPr>
          <w:rFonts w:ascii="Times New Roman" w:hAnsi="Times New Roman" w:cs="Times New Roman"/>
          <w:sz w:val="28"/>
          <w:szCs w:val="28"/>
        </w:rPr>
        <w:t xml:space="preserve"> </w:t>
      </w:r>
      <w:r w:rsidR="007E4FB3" w:rsidRPr="00017849">
        <w:rPr>
          <w:rFonts w:ascii="Times New Roman" w:hAnsi="Times New Roman" w:cs="Times New Roman"/>
          <w:sz w:val="28"/>
          <w:szCs w:val="28"/>
        </w:rPr>
        <w:t>thảo luận nhóm 4 HS hoàn thành PHT số 1.</w:t>
      </w:r>
    </w:p>
    <w:tbl>
      <w:tblPr>
        <w:tblStyle w:val="TableGrid"/>
        <w:tblW w:w="0" w:type="auto"/>
        <w:tblLook w:val="04A0" w:firstRow="1" w:lastRow="0" w:firstColumn="1" w:lastColumn="0" w:noHBand="0" w:noVBand="1"/>
      </w:tblPr>
      <w:tblGrid>
        <w:gridCol w:w="9345"/>
      </w:tblGrid>
      <w:tr w:rsidR="00E84FEE" w14:paraId="25E8AF0D" w14:textId="77777777" w:rsidTr="00B63B47">
        <w:tc>
          <w:tcPr>
            <w:tcW w:w="9345" w:type="dxa"/>
          </w:tcPr>
          <w:p w14:paraId="209C309C" w14:textId="77777777" w:rsidR="00E84FEE" w:rsidRPr="00017849" w:rsidRDefault="00E84FEE" w:rsidP="00B63B47">
            <w:pPr>
              <w:spacing w:beforeLines="50" w:before="120" w:afterLines="50" w:after="120" w:line="240" w:lineRule="auto"/>
              <w:jc w:val="center"/>
              <w:rPr>
                <w:rFonts w:ascii="Times New Roman" w:hAnsi="Times New Roman" w:cs="Times New Roman"/>
                <w:b/>
                <w:bCs/>
                <w:color w:val="C00000"/>
                <w:sz w:val="28"/>
                <w:szCs w:val="28"/>
              </w:rPr>
            </w:pPr>
            <w:r w:rsidRPr="00017849">
              <w:rPr>
                <w:rFonts w:ascii="Times New Roman" w:hAnsi="Times New Roman" w:cs="Times New Roman"/>
                <w:b/>
                <w:bCs/>
                <w:color w:val="C00000"/>
                <w:sz w:val="28"/>
                <w:szCs w:val="28"/>
                <w:lang w:val="en-US"/>
              </w:rPr>
              <w:t>PHIẾU</w:t>
            </w:r>
            <w:r w:rsidRPr="00017849">
              <w:rPr>
                <w:rFonts w:ascii="Times New Roman" w:hAnsi="Times New Roman" w:cs="Times New Roman"/>
                <w:b/>
                <w:bCs/>
                <w:color w:val="C00000"/>
                <w:sz w:val="28"/>
                <w:szCs w:val="28"/>
              </w:rPr>
              <w:t xml:space="preserve"> HỌC TẬP SỐ 1</w:t>
            </w:r>
          </w:p>
          <w:p w14:paraId="230193CF"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r w:rsidRPr="00017849">
              <w:rPr>
                <w:rFonts w:ascii="Times New Roman" w:hAnsi="Times New Roman" w:cs="Times New Roman"/>
                <w:b/>
                <w:bCs/>
                <w:sz w:val="28"/>
                <w:szCs w:val="28"/>
              </w:rPr>
              <w:t>Câu 1:</w:t>
            </w:r>
            <w:r w:rsidRPr="000E5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Nghiên cứu thông tin SGK mục I, trang 157 - 158</w:t>
            </w:r>
            <w:r w:rsidRPr="000E5A16">
              <w:rPr>
                <w:rFonts w:ascii="Times New Roman" w:eastAsia="Times New Roman" w:hAnsi="Times New Roman" w:cs="Times New Roman"/>
                <w:color w:val="000000"/>
                <w:sz w:val="28"/>
                <w:szCs w:val="28"/>
              </w:rPr>
              <w:t xml:space="preserve"> và nêu vị trí, chức năng của các tuyến nội tiết trong cơ thể</w:t>
            </w:r>
            <w:r>
              <w:rPr>
                <w:rFonts w:ascii="Times New Roman" w:eastAsia="Times New Roman" w:hAnsi="Times New Roman" w:cs="Times New Roman"/>
                <w:color w:val="000000"/>
                <w:sz w:val="28"/>
                <w:szCs w:val="28"/>
              </w:rPr>
              <w:t xml:space="preserve"> bằng cách hoàn thành nội dung bảng sau:</w:t>
            </w:r>
          </w:p>
          <w:tbl>
            <w:tblPr>
              <w:tblStyle w:val="TableGrid"/>
              <w:tblW w:w="0" w:type="auto"/>
              <w:tblLook w:val="04A0" w:firstRow="1" w:lastRow="0" w:firstColumn="1" w:lastColumn="0" w:noHBand="0" w:noVBand="1"/>
            </w:tblPr>
            <w:tblGrid>
              <w:gridCol w:w="1565"/>
              <w:gridCol w:w="1842"/>
              <w:gridCol w:w="2410"/>
              <w:gridCol w:w="3302"/>
            </w:tblGrid>
            <w:tr w:rsidR="00E84FEE" w14:paraId="3E06B03D" w14:textId="77777777" w:rsidTr="00B63B47">
              <w:tc>
                <w:tcPr>
                  <w:tcW w:w="1565" w:type="dxa"/>
                  <w:shd w:val="clear" w:color="auto" w:fill="E5B8B7" w:themeFill="accent2" w:themeFillTint="66"/>
                  <w:vAlign w:val="center"/>
                </w:tcPr>
                <w:p w14:paraId="0E903C73" w14:textId="77777777" w:rsidR="00E84FEE" w:rsidRPr="00017849" w:rsidRDefault="00E84FEE" w:rsidP="00B63B47">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Tuyến nội tiết</w:t>
                  </w:r>
                </w:p>
              </w:tc>
              <w:tc>
                <w:tcPr>
                  <w:tcW w:w="1842" w:type="dxa"/>
                  <w:shd w:val="clear" w:color="auto" w:fill="E5B8B7" w:themeFill="accent2" w:themeFillTint="66"/>
                  <w:vAlign w:val="center"/>
                </w:tcPr>
                <w:p w14:paraId="4E6BCFDC" w14:textId="77777777" w:rsidR="00E84FEE" w:rsidRPr="00017849" w:rsidRDefault="00E84FEE" w:rsidP="00B63B47">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Vị trí</w:t>
                  </w:r>
                </w:p>
              </w:tc>
              <w:tc>
                <w:tcPr>
                  <w:tcW w:w="2410" w:type="dxa"/>
                  <w:shd w:val="clear" w:color="auto" w:fill="E5B8B7" w:themeFill="accent2" w:themeFillTint="66"/>
                  <w:vAlign w:val="center"/>
                </w:tcPr>
                <w:p w14:paraId="1911FAB9" w14:textId="77777777" w:rsidR="00E84FEE" w:rsidRPr="00017849" w:rsidRDefault="00E84FEE" w:rsidP="00B63B47">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Sản phẩm nội tiết (hormone)</w:t>
                  </w:r>
                </w:p>
              </w:tc>
              <w:tc>
                <w:tcPr>
                  <w:tcW w:w="3302" w:type="dxa"/>
                  <w:shd w:val="clear" w:color="auto" w:fill="E5B8B7" w:themeFill="accent2" w:themeFillTint="66"/>
                  <w:vAlign w:val="center"/>
                </w:tcPr>
                <w:p w14:paraId="61CC4FD7" w14:textId="77777777" w:rsidR="00E84FEE" w:rsidRDefault="00E84FEE" w:rsidP="00B63B47">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Chức năng</w:t>
                  </w:r>
                </w:p>
                <w:p w14:paraId="761FD3A1" w14:textId="77777777" w:rsidR="00E84FEE" w:rsidRPr="00017849" w:rsidRDefault="00E84FEE" w:rsidP="00B63B47">
                  <w:pPr>
                    <w:spacing w:beforeLines="50" w:before="120" w:afterLines="50" w:after="120" w:line="240" w:lineRule="auto"/>
                    <w:jc w:val="center"/>
                    <w:rPr>
                      <w:rFonts w:ascii="Times New Roman" w:eastAsia="Times New Roman" w:hAnsi="Times New Roman" w:cs="Times New Roman"/>
                      <w:color w:val="000000"/>
                      <w:sz w:val="28"/>
                      <w:szCs w:val="28"/>
                    </w:rPr>
                  </w:pPr>
                  <w:r w:rsidRPr="00017849">
                    <w:rPr>
                      <w:rFonts w:ascii="Times New Roman" w:eastAsia="Times New Roman" w:hAnsi="Times New Roman" w:cs="Times New Roman"/>
                      <w:color w:val="000000"/>
                      <w:sz w:val="24"/>
                      <w:szCs w:val="24"/>
                    </w:rPr>
                    <w:t>(tương ứng với từng sản phẩm)</w:t>
                  </w:r>
                </w:p>
              </w:tc>
            </w:tr>
            <w:tr w:rsidR="00E84FEE" w14:paraId="77D0B0E3" w14:textId="77777777" w:rsidTr="00B63B47">
              <w:tc>
                <w:tcPr>
                  <w:tcW w:w="1565" w:type="dxa"/>
                </w:tcPr>
                <w:p w14:paraId="21A3EB9B"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yên</w:t>
                  </w:r>
                </w:p>
              </w:tc>
              <w:tc>
                <w:tcPr>
                  <w:tcW w:w="1842" w:type="dxa"/>
                </w:tcPr>
                <w:p w14:paraId="28924BD0"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c>
                <w:tcPr>
                  <w:tcW w:w="2410" w:type="dxa"/>
                </w:tcPr>
                <w:p w14:paraId="0F732E60"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c>
                <w:tcPr>
                  <w:tcW w:w="3302" w:type="dxa"/>
                </w:tcPr>
                <w:p w14:paraId="50C6DB1C"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r>
            <w:tr w:rsidR="00E84FEE" w14:paraId="35989BDF" w14:textId="77777777" w:rsidTr="00B63B47">
              <w:tc>
                <w:tcPr>
                  <w:tcW w:w="1565" w:type="dxa"/>
                </w:tcPr>
                <w:p w14:paraId="1C1EEE00"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giáp</w:t>
                  </w:r>
                </w:p>
              </w:tc>
              <w:tc>
                <w:tcPr>
                  <w:tcW w:w="1842" w:type="dxa"/>
                </w:tcPr>
                <w:p w14:paraId="699D4173"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c>
                <w:tcPr>
                  <w:tcW w:w="2410" w:type="dxa"/>
                </w:tcPr>
                <w:p w14:paraId="50E4D59B"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c>
                <w:tcPr>
                  <w:tcW w:w="3302" w:type="dxa"/>
                </w:tcPr>
                <w:p w14:paraId="75E38CAC"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r>
            <w:tr w:rsidR="00E84FEE" w14:paraId="1A6A0975" w14:textId="77777777" w:rsidTr="00B63B47">
              <w:tc>
                <w:tcPr>
                  <w:tcW w:w="1565" w:type="dxa"/>
                </w:tcPr>
                <w:p w14:paraId="3AA07761"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tụy</w:t>
                  </w:r>
                </w:p>
              </w:tc>
              <w:tc>
                <w:tcPr>
                  <w:tcW w:w="1842" w:type="dxa"/>
                </w:tcPr>
                <w:p w14:paraId="39109503"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c>
                <w:tcPr>
                  <w:tcW w:w="2410" w:type="dxa"/>
                </w:tcPr>
                <w:p w14:paraId="4C316696"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c>
                <w:tcPr>
                  <w:tcW w:w="3302" w:type="dxa"/>
                </w:tcPr>
                <w:p w14:paraId="1E3961CF"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r>
            <w:tr w:rsidR="00E84FEE" w14:paraId="2230DB5C" w14:textId="77777777" w:rsidTr="00B63B47">
              <w:tc>
                <w:tcPr>
                  <w:tcW w:w="1565" w:type="dxa"/>
                </w:tcPr>
                <w:p w14:paraId="70F99D60"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trên thận</w:t>
                  </w:r>
                </w:p>
              </w:tc>
              <w:tc>
                <w:tcPr>
                  <w:tcW w:w="1842" w:type="dxa"/>
                </w:tcPr>
                <w:p w14:paraId="33175DD8"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c>
                <w:tcPr>
                  <w:tcW w:w="2410" w:type="dxa"/>
                </w:tcPr>
                <w:p w14:paraId="2277E596"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c>
                <w:tcPr>
                  <w:tcW w:w="3302" w:type="dxa"/>
                </w:tcPr>
                <w:p w14:paraId="6CAF7538"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r>
            <w:tr w:rsidR="00E84FEE" w14:paraId="0EA893B6" w14:textId="77777777" w:rsidTr="00B63B47">
              <w:tc>
                <w:tcPr>
                  <w:tcW w:w="1565" w:type="dxa"/>
                </w:tcPr>
                <w:p w14:paraId="475C0F32"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sinh dục</w:t>
                  </w:r>
                </w:p>
              </w:tc>
              <w:tc>
                <w:tcPr>
                  <w:tcW w:w="1842" w:type="dxa"/>
                </w:tcPr>
                <w:p w14:paraId="31BFC28A"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c>
                <w:tcPr>
                  <w:tcW w:w="2410" w:type="dxa"/>
                </w:tcPr>
                <w:p w14:paraId="2496E5A7"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c>
                <w:tcPr>
                  <w:tcW w:w="3302" w:type="dxa"/>
                </w:tcPr>
                <w:p w14:paraId="4BF4F003"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p>
              </w:tc>
            </w:tr>
          </w:tbl>
          <w:p w14:paraId="743760D1" w14:textId="77777777" w:rsidR="00E84FEE" w:rsidRDefault="00E84FEE" w:rsidP="00B63B47">
            <w:pPr>
              <w:spacing w:beforeLines="50" w:before="120" w:afterLines="50" w:after="120" w:line="240" w:lineRule="auto"/>
              <w:jc w:val="both"/>
              <w:rPr>
                <w:rFonts w:ascii="Times New Roman" w:eastAsia="Times New Roman" w:hAnsi="Times New Roman" w:cs="Times New Roman"/>
                <w:color w:val="000000"/>
                <w:sz w:val="28"/>
                <w:szCs w:val="28"/>
              </w:rPr>
            </w:pPr>
            <w:r w:rsidRPr="00017849">
              <w:rPr>
                <w:rFonts w:ascii="Times New Roman" w:eastAsia="Times New Roman" w:hAnsi="Times New Roman" w:cs="Times New Roman"/>
                <w:b/>
                <w:bCs/>
                <w:color w:val="000000"/>
                <w:sz w:val="28"/>
                <w:szCs w:val="28"/>
              </w:rPr>
              <w:t>Câu 2:</w:t>
            </w:r>
            <w:r w:rsidRPr="000E5A16">
              <w:rPr>
                <w:rFonts w:ascii="Times New Roman" w:eastAsia="Times New Roman" w:hAnsi="Times New Roman" w:cs="Times New Roman"/>
                <w:color w:val="000000"/>
                <w:sz w:val="28"/>
                <w:szCs w:val="28"/>
              </w:rPr>
              <w:t xml:space="preserve"> Hệ nội tiết là gì?</w:t>
            </w:r>
          </w:p>
          <w:p w14:paraId="0B8A1882" w14:textId="77777777" w:rsidR="00E84FEE" w:rsidRDefault="00E84FEE" w:rsidP="00B63B47">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w:t>
            </w:r>
          </w:p>
          <w:p w14:paraId="4BDAD9F7" w14:textId="77777777" w:rsidR="00E84FEE" w:rsidRPr="000E5A16" w:rsidRDefault="00E84FEE" w:rsidP="00B63B47">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w:t>
            </w:r>
          </w:p>
        </w:tc>
      </w:tr>
    </w:tbl>
    <w:p w14:paraId="43307E1C" w14:textId="7AEA4F61" w:rsidR="00280D3A" w:rsidRPr="00280D3A" w:rsidRDefault="00280D3A" w:rsidP="00280D3A">
      <w:pPr>
        <w:pStyle w:val="ListParagraph"/>
        <w:numPr>
          <w:ilvl w:val="0"/>
          <w:numId w:val="26"/>
        </w:numPr>
        <w:spacing w:beforeLines="50" w:before="120" w:afterLines="50" w:after="120" w:line="240" w:lineRule="auto"/>
        <w:rPr>
          <w:rFonts w:ascii="Times New Roman" w:hAnsi="Times New Roman" w:cs="Times New Roman"/>
          <w:bCs/>
          <w:color w:val="000000" w:themeColor="text1"/>
          <w:sz w:val="28"/>
          <w:szCs w:val="28"/>
        </w:rPr>
      </w:pPr>
      <w:r w:rsidRPr="00280D3A">
        <w:rPr>
          <w:rFonts w:ascii="Times New Roman" w:hAnsi="Times New Roman" w:cs="Times New Roman"/>
          <w:bCs/>
          <w:color w:val="000000" w:themeColor="text1"/>
          <w:sz w:val="28"/>
          <w:szCs w:val="28"/>
        </w:rPr>
        <w:t>Tổ chức cho HS trả lời câu hỏi:</w:t>
      </w:r>
    </w:p>
    <w:p w14:paraId="790A74DE" w14:textId="1C615773" w:rsidR="00280D3A" w:rsidRPr="00280D3A" w:rsidRDefault="00280D3A" w:rsidP="00280D3A">
      <w:pPr>
        <w:tabs>
          <w:tab w:val="left" w:pos="426"/>
        </w:tabs>
        <w:spacing w:beforeLines="50" w:before="120" w:afterLines="50" w:after="120" w:line="240" w:lineRule="auto"/>
        <w:ind w:left="142" w:firstLine="218"/>
        <w:jc w:val="both"/>
        <w:rPr>
          <w:rFonts w:ascii="Times New Roman" w:hAnsi="Times New Roman" w:cs="Times New Roman"/>
          <w:bCs/>
          <w:spacing w:val="-6"/>
          <w:sz w:val="28"/>
          <w:szCs w:val="28"/>
        </w:rPr>
      </w:pPr>
      <w:r>
        <w:rPr>
          <w:rFonts w:ascii="Times New Roman" w:hAnsi="Times New Roman" w:cs="Times New Roman"/>
          <w:bCs/>
          <w:spacing w:val="-6"/>
          <w:sz w:val="28"/>
          <w:szCs w:val="28"/>
        </w:rPr>
        <w:t xml:space="preserve">(?) </w:t>
      </w:r>
      <w:r w:rsidRPr="00280D3A">
        <w:rPr>
          <w:rFonts w:ascii="Times New Roman" w:hAnsi="Times New Roman" w:cs="Times New Roman"/>
          <w:bCs/>
          <w:spacing w:val="-6"/>
          <w:sz w:val="28"/>
          <w:szCs w:val="28"/>
        </w:rPr>
        <w:t>Em hãy giải thích vì sao hoạt động của các hormone tuyến tụy giúp ổn định lượng đường trong máu. Quá trình tiết hormone điều hòa đường huyết bị rối loạn có thể dẫn đến hậu quả gì?</w:t>
      </w:r>
    </w:p>
    <w:p w14:paraId="5A063974" w14:textId="49AE6A4A" w:rsidR="007E4FB3" w:rsidRPr="007E4FB3" w:rsidRDefault="007E4FB3" w:rsidP="007E4FB3">
      <w:pPr>
        <w:spacing w:beforeLines="50" w:before="120" w:afterLines="50" w:after="120" w:line="240" w:lineRule="auto"/>
        <w:rPr>
          <w:rFonts w:ascii="Times New Roman" w:hAnsi="Times New Roman" w:cs="Times New Roman"/>
          <w:b/>
          <w:color w:val="C00000"/>
          <w:sz w:val="28"/>
          <w:szCs w:val="28"/>
        </w:rPr>
      </w:pPr>
      <w:r w:rsidRPr="00653DCD">
        <w:rPr>
          <w:rFonts w:ascii="Times New Roman" w:hAnsi="Times New Roman" w:cs="Times New Roman"/>
          <w:b/>
          <w:color w:val="C00000"/>
          <w:sz w:val="28"/>
          <w:szCs w:val="28"/>
        </w:rPr>
        <w:t>Luyện</w:t>
      </w:r>
      <w:r w:rsidRPr="007E4FB3">
        <w:rPr>
          <w:rFonts w:ascii="Times New Roman" w:hAnsi="Times New Roman" w:cs="Times New Roman"/>
          <w:b/>
          <w:color w:val="C00000"/>
          <w:sz w:val="28"/>
          <w:szCs w:val="28"/>
        </w:rPr>
        <w:t xml:space="preserve"> tập:</w:t>
      </w:r>
    </w:p>
    <w:p w14:paraId="3BD6FEB1" w14:textId="75ADD13E" w:rsidR="007E4FB3" w:rsidRPr="00E84FEE" w:rsidRDefault="007E4FB3" w:rsidP="00280D3A">
      <w:pPr>
        <w:pStyle w:val="ListParagraph"/>
        <w:tabs>
          <w:tab w:val="left" w:pos="426"/>
        </w:tabs>
        <w:spacing w:beforeLines="50" w:before="120" w:afterLines="50" w:after="120" w:line="240" w:lineRule="auto"/>
        <w:ind w:left="142"/>
        <w:rPr>
          <w:rFonts w:ascii="Times New Roman" w:hAnsi="Times New Roman" w:cs="Times New Roman"/>
          <w:bCs/>
          <w:spacing w:val="-6"/>
          <w:sz w:val="28"/>
          <w:szCs w:val="28"/>
        </w:rPr>
      </w:pPr>
      <w:r w:rsidRPr="00E84FEE">
        <w:rPr>
          <w:rFonts w:ascii="Times New Roman" w:hAnsi="Times New Roman" w:cs="Times New Roman"/>
          <w:bCs/>
          <w:spacing w:val="-6"/>
          <w:sz w:val="28"/>
          <w:szCs w:val="28"/>
        </w:rPr>
        <w:t>Hoàn thành chú thích tên tuyến nội tiết phù hợp với các số trong hình sau dưới đây:</w:t>
      </w:r>
    </w:p>
    <w:p w14:paraId="1806DAD7" w14:textId="08A3FA7D" w:rsidR="007E4FB3" w:rsidRDefault="00D02826" w:rsidP="007E4FB3">
      <w:pPr>
        <w:spacing w:beforeLines="50" w:before="120" w:afterLines="50" w:after="120" w:line="240" w:lineRule="auto"/>
        <w:jc w:val="center"/>
        <w:rPr>
          <w:rFonts w:ascii="Times New Roman" w:hAnsi="Times New Roman" w:cs="Times New Roman"/>
          <w:b/>
          <w:color w:val="C00000"/>
          <w:sz w:val="28"/>
          <w:szCs w:val="28"/>
        </w:rPr>
      </w:pPr>
      <w:r>
        <w:rPr>
          <w:rFonts w:ascii="Times New Roman" w:hAnsi="Times New Roman" w:cs="Times New Roman"/>
          <w:b/>
          <w:noProof/>
          <w:color w:val="C00000"/>
          <w:sz w:val="28"/>
          <w:szCs w:val="28"/>
        </w:rPr>
        <w:drawing>
          <wp:inline distT="0" distB="0" distL="0" distR="0" wp14:anchorId="04BA1C3E" wp14:editId="462B7AA1">
            <wp:extent cx="1632196" cy="2483485"/>
            <wp:effectExtent l="0" t="0" r="0" b="0"/>
            <wp:docPr id="80004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2251" cy="2498784"/>
                    </a:xfrm>
                    <a:prstGeom prst="rect">
                      <a:avLst/>
                    </a:prstGeom>
                    <a:noFill/>
                  </pic:spPr>
                </pic:pic>
              </a:graphicData>
            </a:graphic>
          </wp:inline>
        </w:drawing>
      </w:r>
    </w:p>
    <w:p w14:paraId="34D12AD0" w14:textId="77777777" w:rsidR="00D02826" w:rsidRPr="00653DCD" w:rsidRDefault="009D18E7" w:rsidP="00D02826">
      <w:pPr>
        <w:numPr>
          <w:ilvl w:val="0"/>
          <w:numId w:val="1"/>
        </w:numPr>
        <w:spacing w:beforeLines="50" w:before="120" w:afterLines="50" w:after="120" w:line="240" w:lineRule="auto"/>
        <w:jc w:val="both"/>
        <w:rPr>
          <w:rFonts w:ascii="Times New Roman" w:hAnsi="Times New Roman" w:cs="Times New Roman"/>
          <w:bCs/>
          <w:sz w:val="28"/>
          <w:szCs w:val="28"/>
        </w:rPr>
      </w:pPr>
      <w:r w:rsidRPr="00653DCD">
        <w:rPr>
          <w:rFonts w:ascii="Times New Roman" w:hAnsi="Times New Roman" w:cs="Times New Roman"/>
          <w:b/>
          <w:bCs/>
          <w:color w:val="C00000"/>
          <w:sz w:val="28"/>
          <w:szCs w:val="28"/>
        </w:rPr>
        <w:t>Sản phẩm:</w:t>
      </w:r>
      <w:r w:rsidRPr="00653DCD">
        <w:rPr>
          <w:rFonts w:ascii="Times New Roman" w:hAnsi="Times New Roman" w:cs="Times New Roman"/>
          <w:bCs/>
          <w:sz w:val="28"/>
          <w:szCs w:val="28"/>
        </w:rPr>
        <w:t xml:space="preserve"> </w:t>
      </w:r>
      <w:r w:rsidR="00D02826" w:rsidRPr="00653DCD">
        <w:rPr>
          <w:rFonts w:ascii="Times New Roman" w:hAnsi="Times New Roman" w:cs="Times New Roman"/>
          <w:bCs/>
          <w:sz w:val="28"/>
          <w:szCs w:val="28"/>
        </w:rPr>
        <w:t>đáp</w:t>
      </w:r>
      <w:r w:rsidR="00D02826">
        <w:rPr>
          <w:rFonts w:ascii="Times New Roman" w:hAnsi="Times New Roman" w:cs="Times New Roman"/>
          <w:bCs/>
          <w:sz w:val="28"/>
          <w:szCs w:val="28"/>
        </w:rPr>
        <w:t xml:space="preserve"> án PHT số 1</w:t>
      </w:r>
    </w:p>
    <w:tbl>
      <w:tblPr>
        <w:tblStyle w:val="TableGrid"/>
        <w:tblW w:w="9776" w:type="dxa"/>
        <w:tblLook w:val="04A0" w:firstRow="1" w:lastRow="0" w:firstColumn="1" w:lastColumn="0" w:noHBand="0" w:noVBand="1"/>
      </w:tblPr>
      <w:tblGrid>
        <w:gridCol w:w="9776"/>
      </w:tblGrid>
      <w:tr w:rsidR="00D02826" w14:paraId="51990116" w14:textId="77777777" w:rsidTr="003E4541">
        <w:tc>
          <w:tcPr>
            <w:tcW w:w="9776" w:type="dxa"/>
          </w:tcPr>
          <w:p w14:paraId="576431E5" w14:textId="77777777" w:rsidR="00D02826" w:rsidRPr="00017849" w:rsidRDefault="00D02826" w:rsidP="003E4541">
            <w:pPr>
              <w:spacing w:beforeLines="50" w:before="120" w:afterLines="50" w:after="120" w:line="240" w:lineRule="auto"/>
              <w:jc w:val="center"/>
              <w:rPr>
                <w:rFonts w:ascii="Times New Roman" w:hAnsi="Times New Roman" w:cs="Times New Roman"/>
                <w:b/>
                <w:bCs/>
                <w:color w:val="C00000"/>
                <w:sz w:val="28"/>
                <w:szCs w:val="28"/>
              </w:rPr>
            </w:pPr>
            <w:r w:rsidRPr="00653DCD">
              <w:rPr>
                <w:rFonts w:ascii="Times New Roman" w:hAnsi="Times New Roman" w:cs="Times New Roman"/>
                <w:b/>
                <w:bCs/>
                <w:color w:val="C00000"/>
                <w:sz w:val="28"/>
                <w:szCs w:val="28"/>
              </w:rPr>
              <w:t>PHIẾU</w:t>
            </w:r>
            <w:r w:rsidRPr="00017849">
              <w:rPr>
                <w:rFonts w:ascii="Times New Roman" w:hAnsi="Times New Roman" w:cs="Times New Roman"/>
                <w:b/>
                <w:bCs/>
                <w:color w:val="C00000"/>
                <w:sz w:val="28"/>
                <w:szCs w:val="28"/>
              </w:rPr>
              <w:t xml:space="preserve"> HỌC TẬP SỐ 1</w:t>
            </w:r>
          </w:p>
          <w:p w14:paraId="39DB1135" w14:textId="0A907B8E"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sidRPr="00017849">
              <w:rPr>
                <w:rFonts w:ascii="Times New Roman" w:hAnsi="Times New Roman" w:cs="Times New Roman"/>
                <w:b/>
                <w:bCs/>
                <w:sz w:val="28"/>
                <w:szCs w:val="28"/>
              </w:rPr>
              <w:t>Câu 1:</w:t>
            </w:r>
            <w:r w:rsidRPr="000E5A16">
              <w:rPr>
                <w:rFonts w:ascii="Times New Roman" w:eastAsia="Times New Roman" w:hAnsi="Times New Roman" w:cs="Times New Roman"/>
                <w:color w:val="000000"/>
                <w:sz w:val="28"/>
                <w:szCs w:val="28"/>
              </w:rPr>
              <w:t xml:space="preserve"> </w:t>
            </w:r>
            <w:r w:rsidRPr="00653DCD">
              <w:rPr>
                <w:rFonts w:ascii="Times New Roman" w:eastAsia="Times New Roman" w:hAnsi="Times New Roman" w:cs="Times New Roman"/>
                <w:color w:val="000000"/>
                <w:sz w:val="28"/>
                <w:szCs w:val="28"/>
              </w:rPr>
              <w:t>Nghiên cứu thông tin SGK mục I, trang 157 - 158</w:t>
            </w:r>
            <w:r w:rsidRPr="000E5A16">
              <w:rPr>
                <w:rFonts w:ascii="Times New Roman" w:eastAsia="Times New Roman" w:hAnsi="Times New Roman" w:cs="Times New Roman"/>
                <w:color w:val="000000"/>
                <w:sz w:val="28"/>
                <w:szCs w:val="28"/>
              </w:rPr>
              <w:t xml:space="preserve"> và nêu vị trí, chức năng của các tuyến nội tiết trong cơ thể</w:t>
            </w:r>
            <w:r>
              <w:rPr>
                <w:rFonts w:ascii="Times New Roman" w:eastAsia="Times New Roman" w:hAnsi="Times New Roman" w:cs="Times New Roman"/>
                <w:color w:val="000000"/>
                <w:sz w:val="28"/>
                <w:szCs w:val="28"/>
              </w:rPr>
              <w:t xml:space="preserve"> bằng cách hoàn thành nội dung bảng sau:</w:t>
            </w:r>
          </w:p>
          <w:tbl>
            <w:tblPr>
              <w:tblStyle w:val="TableGrid"/>
              <w:tblW w:w="0" w:type="auto"/>
              <w:tblLook w:val="04A0" w:firstRow="1" w:lastRow="0" w:firstColumn="1" w:lastColumn="0" w:noHBand="0" w:noVBand="1"/>
            </w:tblPr>
            <w:tblGrid>
              <w:gridCol w:w="1423"/>
              <w:gridCol w:w="2126"/>
              <w:gridCol w:w="2429"/>
              <w:gridCol w:w="3543"/>
            </w:tblGrid>
            <w:tr w:rsidR="00D02826" w14:paraId="031FF514" w14:textId="77777777" w:rsidTr="00D02826">
              <w:tc>
                <w:tcPr>
                  <w:tcW w:w="1423" w:type="dxa"/>
                  <w:shd w:val="clear" w:color="auto" w:fill="E5B8B7" w:themeFill="accent2" w:themeFillTint="66"/>
                  <w:vAlign w:val="center"/>
                </w:tcPr>
                <w:p w14:paraId="242FF120" w14:textId="77777777" w:rsidR="00D02826" w:rsidRPr="00017849" w:rsidRDefault="00D02826" w:rsidP="003E4541">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Tuyến nội tiết</w:t>
                  </w:r>
                </w:p>
              </w:tc>
              <w:tc>
                <w:tcPr>
                  <w:tcW w:w="2126" w:type="dxa"/>
                  <w:shd w:val="clear" w:color="auto" w:fill="E5B8B7" w:themeFill="accent2" w:themeFillTint="66"/>
                  <w:vAlign w:val="center"/>
                </w:tcPr>
                <w:p w14:paraId="5E422E6B" w14:textId="77777777" w:rsidR="00D02826" w:rsidRPr="00017849" w:rsidRDefault="00D02826" w:rsidP="003E4541">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Vị trí</w:t>
                  </w:r>
                </w:p>
              </w:tc>
              <w:tc>
                <w:tcPr>
                  <w:tcW w:w="2429" w:type="dxa"/>
                  <w:shd w:val="clear" w:color="auto" w:fill="E5B8B7" w:themeFill="accent2" w:themeFillTint="66"/>
                  <w:vAlign w:val="center"/>
                </w:tcPr>
                <w:p w14:paraId="2BFB97E3" w14:textId="77777777" w:rsidR="00D02826" w:rsidRPr="00017849" w:rsidRDefault="00D02826" w:rsidP="003E4541">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Sản phẩm nội tiết (hormone)</w:t>
                  </w:r>
                </w:p>
              </w:tc>
              <w:tc>
                <w:tcPr>
                  <w:tcW w:w="3543" w:type="dxa"/>
                  <w:shd w:val="clear" w:color="auto" w:fill="E5B8B7" w:themeFill="accent2" w:themeFillTint="66"/>
                  <w:vAlign w:val="center"/>
                </w:tcPr>
                <w:p w14:paraId="6DFEB136" w14:textId="77777777" w:rsidR="00D02826" w:rsidRDefault="00D02826" w:rsidP="003E4541">
                  <w:pPr>
                    <w:spacing w:beforeLines="50" w:before="120" w:afterLines="50" w:after="120" w:line="240" w:lineRule="auto"/>
                    <w:jc w:val="center"/>
                    <w:rPr>
                      <w:rFonts w:ascii="Times New Roman" w:eastAsia="Times New Roman" w:hAnsi="Times New Roman" w:cs="Times New Roman"/>
                      <w:b/>
                      <w:bCs/>
                      <w:color w:val="000000"/>
                      <w:sz w:val="28"/>
                      <w:szCs w:val="28"/>
                    </w:rPr>
                  </w:pPr>
                  <w:r w:rsidRPr="00017849">
                    <w:rPr>
                      <w:rFonts w:ascii="Times New Roman" w:eastAsia="Times New Roman" w:hAnsi="Times New Roman" w:cs="Times New Roman"/>
                      <w:b/>
                      <w:bCs/>
                      <w:color w:val="000000"/>
                      <w:sz w:val="28"/>
                      <w:szCs w:val="28"/>
                    </w:rPr>
                    <w:t>Chức năng</w:t>
                  </w:r>
                </w:p>
                <w:p w14:paraId="5EE144F9" w14:textId="77777777" w:rsidR="00D02826" w:rsidRPr="00017849" w:rsidRDefault="00D02826" w:rsidP="003E4541">
                  <w:pPr>
                    <w:spacing w:beforeLines="50" w:before="120" w:afterLines="50" w:after="120" w:line="240" w:lineRule="auto"/>
                    <w:jc w:val="center"/>
                    <w:rPr>
                      <w:rFonts w:ascii="Times New Roman" w:eastAsia="Times New Roman" w:hAnsi="Times New Roman" w:cs="Times New Roman"/>
                      <w:color w:val="000000"/>
                      <w:sz w:val="28"/>
                      <w:szCs w:val="28"/>
                    </w:rPr>
                  </w:pPr>
                  <w:r w:rsidRPr="00017849">
                    <w:rPr>
                      <w:rFonts w:ascii="Times New Roman" w:eastAsia="Times New Roman" w:hAnsi="Times New Roman" w:cs="Times New Roman"/>
                      <w:color w:val="000000"/>
                      <w:sz w:val="24"/>
                      <w:szCs w:val="24"/>
                    </w:rPr>
                    <w:t>(tương ứng với từng sản phẩm)</w:t>
                  </w:r>
                </w:p>
              </w:tc>
            </w:tr>
            <w:tr w:rsidR="00D02826" w14:paraId="5777D54C" w14:textId="77777777" w:rsidTr="00D02826">
              <w:tc>
                <w:tcPr>
                  <w:tcW w:w="1423" w:type="dxa"/>
                </w:tcPr>
                <w:p w14:paraId="636C678F" w14:textId="77777777"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yên</w:t>
                  </w:r>
                </w:p>
              </w:tc>
              <w:tc>
                <w:tcPr>
                  <w:tcW w:w="2126" w:type="dxa"/>
                </w:tcPr>
                <w:p w14:paraId="50CDCD9D" w14:textId="77777777" w:rsidR="00D02826" w:rsidRPr="00D02826" w:rsidRDefault="00D02826" w:rsidP="003E4541">
                  <w:pPr>
                    <w:spacing w:beforeLines="50" w:before="120" w:afterLines="50" w:after="120" w:line="240" w:lineRule="auto"/>
                    <w:jc w:val="both"/>
                    <w:rPr>
                      <w:rFonts w:ascii="Times New Roman" w:eastAsia="Times New Roman" w:hAnsi="Times New Roman" w:cs="Times New Roman"/>
                      <w:color w:val="000000"/>
                      <w:spacing w:val="-10"/>
                      <w:sz w:val="28"/>
                      <w:szCs w:val="28"/>
                    </w:rPr>
                  </w:pPr>
                  <w:r w:rsidRPr="00D02826">
                    <w:rPr>
                      <w:rFonts w:ascii="Times New Roman" w:eastAsia="Times New Roman" w:hAnsi="Times New Roman" w:cs="Times New Roman"/>
                      <w:color w:val="000000"/>
                      <w:spacing w:val="-10"/>
                      <w:sz w:val="28"/>
                      <w:szCs w:val="28"/>
                    </w:rPr>
                    <w:t>Nằm trong nền sọ</w:t>
                  </w:r>
                </w:p>
              </w:tc>
              <w:tc>
                <w:tcPr>
                  <w:tcW w:w="2429" w:type="dxa"/>
                </w:tcPr>
                <w:p w14:paraId="0255D2C3" w14:textId="77777777" w:rsidR="00D02826" w:rsidRDefault="00D02826" w:rsidP="00D02826">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B3446">
                    <w:rPr>
                      <w:rFonts w:ascii="Times New Roman" w:eastAsia="Times New Roman" w:hAnsi="Times New Roman" w:cs="Times New Roman"/>
                      <w:color w:val="000000"/>
                      <w:sz w:val="28"/>
                      <w:szCs w:val="28"/>
                    </w:rPr>
                    <w:t>GH</w:t>
                  </w:r>
                </w:p>
                <w:p w14:paraId="0F15B224" w14:textId="015EC5A9" w:rsidR="00D02826" w:rsidRDefault="00D02826" w:rsidP="00D02826">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xml:space="preserve"> </w:t>
                  </w:r>
                  <w:r w:rsidRPr="00BB3446">
                    <w:rPr>
                      <w:rFonts w:ascii="Times New Roman" w:eastAsia="Times New Roman" w:hAnsi="Times New Roman" w:cs="Times New Roman"/>
                      <w:color w:val="000000"/>
                      <w:sz w:val="28"/>
                      <w:szCs w:val="28"/>
                    </w:rPr>
                    <w:t xml:space="preserve">Prolactin </w:t>
                  </w:r>
                </w:p>
                <w:p w14:paraId="4CD6DAD1" w14:textId="0861C4C7" w:rsidR="00D02826" w:rsidRDefault="00D02826" w:rsidP="00D02826">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B3446">
                    <w:rPr>
                      <w:rFonts w:ascii="Times New Roman" w:eastAsia="Times New Roman" w:hAnsi="Times New Roman" w:cs="Times New Roman"/>
                      <w:color w:val="000000"/>
                      <w:sz w:val="28"/>
                      <w:szCs w:val="28"/>
                    </w:rPr>
                    <w:t xml:space="preserve">TSH </w:t>
                  </w:r>
                </w:p>
                <w:p w14:paraId="7148475D" w14:textId="2BD19CAB" w:rsidR="00D02826" w:rsidRDefault="00D02826" w:rsidP="00D02826">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xml:space="preserve"> </w:t>
                  </w:r>
                  <w:r w:rsidRPr="00BB3446">
                    <w:rPr>
                      <w:rFonts w:ascii="Times New Roman" w:eastAsia="Times New Roman" w:hAnsi="Times New Roman" w:cs="Times New Roman"/>
                      <w:color w:val="000000"/>
                      <w:sz w:val="28"/>
                      <w:szCs w:val="28"/>
                    </w:rPr>
                    <w:t xml:space="preserve">ACTH </w:t>
                  </w:r>
                </w:p>
                <w:p w14:paraId="7CE6BFC8" w14:textId="77777777" w:rsidR="00D02826" w:rsidRPr="00BB3446" w:rsidRDefault="00D02826" w:rsidP="00D02826">
                  <w:pPr>
                    <w:spacing w:after="0" w:line="276" w:lineRule="auto"/>
                    <w:jc w:val="both"/>
                    <w:rPr>
                      <w:rFonts w:ascii="Times New Roman" w:eastAsia="Times New Roman" w:hAnsi="Times New Roman" w:cs="Times New Roman"/>
                      <w:color w:val="000000"/>
                      <w:sz w:val="28"/>
                      <w:szCs w:val="28"/>
                    </w:rPr>
                  </w:pPr>
                </w:p>
                <w:p w14:paraId="3B584561" w14:textId="77777777" w:rsidR="00D02826" w:rsidRDefault="00D02826" w:rsidP="00D02826">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B3446">
                    <w:rPr>
                      <w:rFonts w:ascii="Times New Roman" w:eastAsia="Times New Roman" w:hAnsi="Times New Roman" w:cs="Times New Roman"/>
                      <w:color w:val="000000"/>
                      <w:sz w:val="28"/>
                      <w:szCs w:val="28"/>
                    </w:rPr>
                    <w:t>FSH, LH</w:t>
                  </w:r>
                </w:p>
              </w:tc>
              <w:tc>
                <w:tcPr>
                  <w:tcW w:w="3543" w:type="dxa"/>
                </w:tcPr>
                <w:p w14:paraId="446A7F77" w14:textId="77777777" w:rsidR="00D02826" w:rsidRPr="00BB3446" w:rsidRDefault="00D02826" w:rsidP="003E4541">
                  <w:pPr>
                    <w:spacing w:after="0" w:line="276" w:lineRule="auto"/>
                    <w:ind w:left="48" w:right="48"/>
                    <w:jc w:val="both"/>
                    <w:rPr>
                      <w:rFonts w:ascii="Times New Roman" w:eastAsia="Times New Roman" w:hAnsi="Times New Roman" w:cs="Times New Roman"/>
                      <w:color w:val="000000"/>
                      <w:sz w:val="28"/>
                      <w:szCs w:val="28"/>
                    </w:rPr>
                  </w:pPr>
                  <w:r w:rsidRPr="00BB3446">
                    <w:rPr>
                      <w:rFonts w:ascii="Times New Roman" w:eastAsia="Times New Roman" w:hAnsi="Times New Roman" w:cs="Times New Roman"/>
                      <w:color w:val="000000"/>
                      <w:sz w:val="28"/>
                      <w:szCs w:val="28"/>
                    </w:rPr>
                    <w:t>- Kích thích</w:t>
                  </w:r>
                  <w:r>
                    <w:rPr>
                      <w:rFonts w:ascii="Times New Roman" w:eastAsia="Times New Roman" w:hAnsi="Times New Roman" w:cs="Times New Roman"/>
                      <w:color w:val="000000"/>
                      <w:sz w:val="28"/>
                      <w:szCs w:val="28"/>
                    </w:rPr>
                    <w:t xml:space="preserve"> sự</w:t>
                  </w:r>
                  <w:r w:rsidRPr="00BB3446">
                    <w:rPr>
                      <w:rFonts w:ascii="Times New Roman" w:eastAsia="Times New Roman" w:hAnsi="Times New Roman" w:cs="Times New Roman"/>
                      <w:color w:val="000000"/>
                      <w:sz w:val="28"/>
                      <w:szCs w:val="28"/>
                    </w:rPr>
                    <w:t xml:space="preserve"> sinh trưởng.</w:t>
                  </w:r>
                </w:p>
                <w:p w14:paraId="44A8E148" w14:textId="1A273AAE" w:rsidR="00D02826" w:rsidRPr="00D02826" w:rsidRDefault="00D02826" w:rsidP="003E4541">
                  <w:pPr>
                    <w:spacing w:after="0" w:line="276" w:lineRule="auto"/>
                    <w:ind w:left="48" w:right="48"/>
                    <w:jc w:val="both"/>
                    <w:rPr>
                      <w:rFonts w:ascii="Times New Roman" w:eastAsia="Times New Roman" w:hAnsi="Times New Roman" w:cs="Times New Roman"/>
                      <w:color w:val="000000"/>
                      <w:spacing w:val="-18"/>
                      <w:sz w:val="28"/>
                      <w:szCs w:val="28"/>
                    </w:rPr>
                  </w:pPr>
                  <w:r w:rsidRPr="00D02826">
                    <w:rPr>
                      <w:rFonts w:ascii="Times New Roman" w:eastAsia="Times New Roman" w:hAnsi="Times New Roman" w:cs="Times New Roman"/>
                      <w:color w:val="000000"/>
                      <w:spacing w:val="-18"/>
                      <w:sz w:val="28"/>
                      <w:szCs w:val="28"/>
                    </w:rPr>
                    <w:t>- Điều hòa hình thành và tiết sữa.</w:t>
                  </w:r>
                </w:p>
                <w:p w14:paraId="1DD753F6" w14:textId="6E02ED84" w:rsidR="00D02826" w:rsidRPr="00653DCD" w:rsidRDefault="00D02826" w:rsidP="003E4541">
                  <w:pPr>
                    <w:spacing w:after="0" w:line="276" w:lineRule="auto"/>
                    <w:ind w:left="48" w:right="48"/>
                    <w:jc w:val="both"/>
                    <w:rPr>
                      <w:rFonts w:ascii="Times New Roman" w:eastAsia="Times New Roman" w:hAnsi="Times New Roman" w:cs="Times New Roman"/>
                      <w:color w:val="000000"/>
                      <w:spacing w:val="-14"/>
                      <w:sz w:val="28"/>
                      <w:szCs w:val="28"/>
                    </w:rPr>
                  </w:pPr>
                  <w:r w:rsidRPr="00D02826">
                    <w:rPr>
                      <w:rFonts w:ascii="Times New Roman" w:eastAsia="Times New Roman" w:hAnsi="Times New Roman" w:cs="Times New Roman"/>
                      <w:color w:val="000000"/>
                      <w:spacing w:val="-14"/>
                      <w:sz w:val="28"/>
                      <w:szCs w:val="28"/>
                    </w:rPr>
                    <w:t>- Điều hòa hoạt động tuyến giáp</w:t>
                  </w:r>
                  <w:r w:rsidRPr="00653DCD">
                    <w:rPr>
                      <w:rFonts w:ascii="Times New Roman" w:eastAsia="Times New Roman" w:hAnsi="Times New Roman" w:cs="Times New Roman"/>
                      <w:color w:val="000000"/>
                      <w:spacing w:val="-14"/>
                      <w:sz w:val="28"/>
                      <w:szCs w:val="28"/>
                    </w:rPr>
                    <w:t>.</w:t>
                  </w:r>
                </w:p>
                <w:p w14:paraId="68BCBECF" w14:textId="77777777" w:rsidR="00D02826" w:rsidRPr="00BB3446" w:rsidRDefault="00D02826" w:rsidP="003E4541">
                  <w:pPr>
                    <w:spacing w:after="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B3446">
                    <w:rPr>
                      <w:rFonts w:ascii="Times New Roman" w:eastAsia="Times New Roman" w:hAnsi="Times New Roman" w:cs="Times New Roman"/>
                      <w:color w:val="000000"/>
                      <w:sz w:val="28"/>
                      <w:szCs w:val="28"/>
                    </w:rPr>
                    <w:t xml:space="preserve">Điều hòa hoạt động </w:t>
                  </w:r>
                  <w:r>
                    <w:rPr>
                      <w:rFonts w:ascii="Times New Roman" w:eastAsia="Times New Roman" w:hAnsi="Times New Roman" w:cs="Times New Roman"/>
                      <w:color w:val="000000"/>
                      <w:sz w:val="28"/>
                      <w:szCs w:val="28"/>
                    </w:rPr>
                    <w:t xml:space="preserve"> </w:t>
                  </w:r>
                  <w:r w:rsidRPr="00BB3446">
                    <w:rPr>
                      <w:rFonts w:ascii="Times New Roman" w:eastAsia="Times New Roman" w:hAnsi="Times New Roman" w:cs="Times New Roman"/>
                      <w:color w:val="000000"/>
                      <w:sz w:val="28"/>
                      <w:szCs w:val="28"/>
                    </w:rPr>
                    <w:t>tuyến trên thận,</w:t>
                  </w:r>
                </w:p>
                <w:p w14:paraId="2BF0FF1D" w14:textId="77777777" w:rsidR="00D02826" w:rsidRPr="00BB3446" w:rsidRDefault="00D02826" w:rsidP="003E4541">
                  <w:pPr>
                    <w:spacing w:after="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B3446">
                    <w:rPr>
                      <w:rFonts w:ascii="Times New Roman" w:eastAsia="Times New Roman" w:hAnsi="Times New Roman" w:cs="Times New Roman"/>
                      <w:color w:val="000000"/>
                      <w:sz w:val="28"/>
                      <w:szCs w:val="28"/>
                    </w:rPr>
                    <w:t>Điều hòa hoạt động tuyến sinh dục.</w:t>
                  </w:r>
                </w:p>
              </w:tc>
            </w:tr>
            <w:tr w:rsidR="00D02826" w14:paraId="42741014" w14:textId="77777777" w:rsidTr="00D02826">
              <w:tc>
                <w:tcPr>
                  <w:tcW w:w="1423" w:type="dxa"/>
                </w:tcPr>
                <w:p w14:paraId="2B3EB5AE" w14:textId="77777777"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giáp</w:t>
                  </w:r>
                </w:p>
              </w:tc>
              <w:tc>
                <w:tcPr>
                  <w:tcW w:w="2126" w:type="dxa"/>
                </w:tcPr>
                <w:p w14:paraId="1FCC8B5C" w14:textId="77777777"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sidRPr="004D456F">
                    <w:rPr>
                      <w:rFonts w:ascii="Times New Roman" w:eastAsia="Times New Roman" w:hAnsi="Times New Roman" w:cs="Times New Roman"/>
                      <w:color w:val="000000"/>
                      <w:sz w:val="28"/>
                      <w:szCs w:val="28"/>
                    </w:rPr>
                    <w:t>Nằm ở cổ, trước thanh quản và phần trên của khí quản.</w:t>
                  </w:r>
                </w:p>
              </w:tc>
              <w:tc>
                <w:tcPr>
                  <w:tcW w:w="2429" w:type="dxa"/>
                </w:tcPr>
                <w:p w14:paraId="050B1647" w14:textId="77777777" w:rsidR="00D02826" w:rsidRPr="004D456F"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D456F">
                    <w:rPr>
                      <w:rFonts w:ascii="Times New Roman" w:eastAsia="Times New Roman" w:hAnsi="Times New Roman" w:cs="Times New Roman"/>
                      <w:color w:val="000000"/>
                      <w:sz w:val="28"/>
                      <w:szCs w:val="28"/>
                    </w:rPr>
                    <w:t>Thyroxin (T3,T4)</w:t>
                  </w:r>
                </w:p>
                <w:p w14:paraId="15624AB5" w14:textId="77777777" w:rsidR="00D02826" w:rsidRPr="004D456F"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p>
                <w:p w14:paraId="76D8BBF8" w14:textId="458166E1"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sidRPr="004D456F">
                    <w:rPr>
                      <w:rFonts w:ascii="Times New Roman" w:eastAsia="Times New Roman" w:hAnsi="Times New Roman" w:cs="Times New Roman"/>
                      <w:color w:val="000000"/>
                      <w:sz w:val="28"/>
                      <w:szCs w:val="28"/>
                    </w:rPr>
                    <w:t>- Calcitonin</w:t>
                  </w:r>
                </w:p>
              </w:tc>
              <w:tc>
                <w:tcPr>
                  <w:tcW w:w="3543" w:type="dxa"/>
                </w:tcPr>
                <w:p w14:paraId="73B01E77" w14:textId="77777777" w:rsidR="00D02826" w:rsidRPr="004D456F" w:rsidRDefault="00D02826" w:rsidP="00D02826">
                  <w:pPr>
                    <w:spacing w:after="40" w:line="240" w:lineRule="auto"/>
                    <w:ind w:left="48" w:right="48"/>
                    <w:jc w:val="both"/>
                    <w:rPr>
                      <w:rFonts w:ascii="Times New Roman" w:eastAsia="Times New Roman" w:hAnsi="Times New Roman" w:cs="Times New Roman"/>
                      <w:color w:val="000000"/>
                      <w:sz w:val="28"/>
                      <w:szCs w:val="28"/>
                    </w:rPr>
                  </w:pPr>
                  <w:r w:rsidRPr="004D456F">
                    <w:rPr>
                      <w:rFonts w:ascii="Times New Roman" w:eastAsia="Times New Roman" w:hAnsi="Times New Roman" w:cs="Times New Roman"/>
                      <w:color w:val="000000"/>
                      <w:sz w:val="28"/>
                      <w:szCs w:val="28"/>
                    </w:rPr>
                    <w:t>- Điều hòa sinh trưởng, phát triển; Tăng cường trao đổi chất, sinh nhiệt.</w:t>
                  </w:r>
                </w:p>
                <w:p w14:paraId="468DA15C" w14:textId="77777777" w:rsidR="00D02826" w:rsidRDefault="00D02826" w:rsidP="00D02826">
                  <w:pPr>
                    <w:spacing w:beforeLines="50" w:before="120" w:afterLines="50" w:after="120" w:line="240" w:lineRule="auto"/>
                    <w:jc w:val="both"/>
                    <w:rPr>
                      <w:rFonts w:ascii="Times New Roman" w:eastAsia="Times New Roman" w:hAnsi="Times New Roman" w:cs="Times New Roman"/>
                      <w:color w:val="000000"/>
                      <w:sz w:val="28"/>
                      <w:szCs w:val="28"/>
                    </w:rPr>
                  </w:pPr>
                  <w:r w:rsidRPr="004D456F">
                    <w:rPr>
                      <w:rFonts w:ascii="Times New Roman" w:eastAsia="Times New Roman" w:hAnsi="Times New Roman" w:cs="Times New Roman"/>
                      <w:color w:val="000000"/>
                      <w:sz w:val="28"/>
                      <w:szCs w:val="28"/>
                    </w:rPr>
                    <w:t xml:space="preserve">- Điều hòa calcium </w:t>
                  </w:r>
                  <w:r>
                    <w:rPr>
                      <w:rFonts w:ascii="Times New Roman" w:eastAsia="Times New Roman" w:hAnsi="Times New Roman" w:cs="Times New Roman"/>
                      <w:color w:val="000000"/>
                      <w:sz w:val="28"/>
                      <w:szCs w:val="28"/>
                    </w:rPr>
                    <w:t xml:space="preserve">và phosphorus </w:t>
                  </w:r>
                  <w:r w:rsidRPr="004D456F">
                    <w:rPr>
                      <w:rFonts w:ascii="Times New Roman" w:eastAsia="Times New Roman" w:hAnsi="Times New Roman" w:cs="Times New Roman"/>
                      <w:color w:val="000000"/>
                      <w:sz w:val="28"/>
                      <w:szCs w:val="28"/>
                    </w:rPr>
                    <w:t>máu.</w:t>
                  </w:r>
                </w:p>
              </w:tc>
            </w:tr>
            <w:tr w:rsidR="00D02826" w14:paraId="3906EC4E" w14:textId="77777777" w:rsidTr="00D02826">
              <w:tc>
                <w:tcPr>
                  <w:tcW w:w="1423" w:type="dxa"/>
                </w:tcPr>
                <w:p w14:paraId="23ABA994" w14:textId="77777777"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tụy</w:t>
                  </w:r>
                </w:p>
              </w:tc>
              <w:tc>
                <w:tcPr>
                  <w:tcW w:w="2126" w:type="dxa"/>
                </w:tcPr>
                <w:p w14:paraId="0B956723" w14:textId="77777777"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sidRPr="004D456F">
                    <w:rPr>
                      <w:rFonts w:ascii="Times New Roman" w:eastAsia="Times New Roman" w:hAnsi="Times New Roman" w:cs="Times New Roman"/>
                      <w:color w:val="000000"/>
                      <w:sz w:val="28"/>
                      <w:szCs w:val="28"/>
                    </w:rPr>
                    <w:t>Nằm trong khoang bụng, phía sau dạ dày.</w:t>
                  </w:r>
                </w:p>
              </w:tc>
              <w:tc>
                <w:tcPr>
                  <w:tcW w:w="2429" w:type="dxa"/>
                </w:tcPr>
                <w:p w14:paraId="7DA2716B" w14:textId="77777777" w:rsidR="00D02826" w:rsidRPr="00530F4F" w:rsidRDefault="00D02826" w:rsidP="00D02826">
                  <w:pPr>
                    <w:pStyle w:val="ListParagraph"/>
                    <w:numPr>
                      <w:ilvl w:val="0"/>
                      <w:numId w:val="22"/>
                    </w:numPr>
                    <w:spacing w:after="0" w:line="276"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w:t>
                  </w:r>
                  <w:r w:rsidRPr="00530F4F">
                    <w:rPr>
                      <w:rFonts w:ascii="Times New Roman" w:eastAsia="Times New Roman" w:hAnsi="Times New Roman" w:cs="Times New Roman"/>
                      <w:color w:val="000000"/>
                      <w:sz w:val="28"/>
                      <w:szCs w:val="28"/>
                    </w:rPr>
                    <w:t>nsulin và glucagon</w:t>
                  </w:r>
                </w:p>
              </w:tc>
              <w:tc>
                <w:tcPr>
                  <w:tcW w:w="3543" w:type="dxa"/>
                </w:tcPr>
                <w:p w14:paraId="5BE60F8E" w14:textId="77777777" w:rsidR="00D02826" w:rsidRPr="00BB3446" w:rsidRDefault="00D02826" w:rsidP="003E4541">
                  <w:pPr>
                    <w:spacing w:after="0" w:line="276" w:lineRule="auto"/>
                    <w:ind w:left="48" w:right="48"/>
                    <w:jc w:val="both"/>
                    <w:rPr>
                      <w:rFonts w:ascii="Times New Roman" w:eastAsia="Times New Roman" w:hAnsi="Times New Roman" w:cs="Times New Roman"/>
                      <w:color w:val="000000"/>
                      <w:sz w:val="28"/>
                      <w:szCs w:val="28"/>
                    </w:rPr>
                  </w:pPr>
                  <w:r w:rsidRPr="00BB3446">
                    <w:rPr>
                      <w:rFonts w:ascii="Times New Roman" w:eastAsia="Times New Roman" w:hAnsi="Times New Roman" w:cs="Times New Roman"/>
                      <w:color w:val="000000"/>
                      <w:sz w:val="28"/>
                      <w:szCs w:val="28"/>
                    </w:rPr>
                    <w:t>Điều hòa lượng đường</w:t>
                  </w:r>
                </w:p>
                <w:p w14:paraId="23EF93D4" w14:textId="77777777" w:rsidR="00D02826" w:rsidRDefault="00D02826" w:rsidP="003E4541">
                  <w:pPr>
                    <w:spacing w:after="0" w:line="276" w:lineRule="auto"/>
                    <w:ind w:left="48" w:right="48"/>
                    <w:jc w:val="both"/>
                    <w:rPr>
                      <w:rFonts w:ascii="Times New Roman" w:eastAsia="Times New Roman" w:hAnsi="Times New Roman" w:cs="Times New Roman"/>
                      <w:color w:val="000000"/>
                      <w:sz w:val="28"/>
                      <w:szCs w:val="28"/>
                    </w:rPr>
                  </w:pPr>
                  <w:r w:rsidRPr="00BB3446">
                    <w:rPr>
                      <w:rFonts w:ascii="Times New Roman" w:eastAsia="Times New Roman" w:hAnsi="Times New Roman" w:cs="Times New Roman"/>
                      <w:color w:val="000000"/>
                      <w:sz w:val="28"/>
                      <w:szCs w:val="28"/>
                    </w:rPr>
                    <w:t>máu</w:t>
                  </w:r>
                </w:p>
              </w:tc>
            </w:tr>
            <w:tr w:rsidR="00D02826" w14:paraId="4ED3381B" w14:textId="77777777" w:rsidTr="00D02826">
              <w:tc>
                <w:tcPr>
                  <w:tcW w:w="1423" w:type="dxa"/>
                </w:tcPr>
                <w:p w14:paraId="59A44054" w14:textId="77777777"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trên thận</w:t>
                  </w:r>
                </w:p>
              </w:tc>
              <w:tc>
                <w:tcPr>
                  <w:tcW w:w="2126" w:type="dxa"/>
                </w:tcPr>
                <w:p w14:paraId="0D44C81C" w14:textId="77777777"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sidRPr="004D456F">
                    <w:rPr>
                      <w:rFonts w:ascii="Times New Roman" w:eastAsia="Times New Roman" w:hAnsi="Times New Roman" w:cs="Times New Roman"/>
                      <w:color w:val="000000"/>
                      <w:sz w:val="28"/>
                      <w:szCs w:val="28"/>
                    </w:rPr>
                    <w:t>Nằm ở cực trên của mỗi thận.</w:t>
                  </w:r>
                </w:p>
              </w:tc>
              <w:tc>
                <w:tcPr>
                  <w:tcW w:w="2429" w:type="dxa"/>
                </w:tcPr>
                <w:p w14:paraId="22BD9BBC" w14:textId="77777777" w:rsidR="00D02826" w:rsidRDefault="00D02826" w:rsidP="003E4541">
                  <w:pPr>
                    <w:spacing w:after="0" w:line="276" w:lineRule="auto"/>
                    <w:ind w:left="48" w:right="48"/>
                    <w:jc w:val="both"/>
                    <w:rPr>
                      <w:rFonts w:ascii="Times New Roman" w:eastAsia="Times New Roman" w:hAnsi="Times New Roman" w:cs="Times New Roman"/>
                      <w:color w:val="000000"/>
                      <w:sz w:val="28"/>
                      <w:szCs w:val="28"/>
                    </w:rPr>
                  </w:pPr>
                  <w:r w:rsidRPr="00BB34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Pr="00BB3446">
                    <w:rPr>
                      <w:rFonts w:ascii="Times New Roman" w:eastAsia="Times New Roman" w:hAnsi="Times New Roman" w:cs="Times New Roman"/>
                      <w:color w:val="000000"/>
                      <w:sz w:val="28"/>
                      <w:szCs w:val="28"/>
                    </w:rPr>
                    <w:t>ldosterone</w:t>
                  </w:r>
                </w:p>
                <w:p w14:paraId="5F0C52A9" w14:textId="77777777" w:rsidR="00D02826" w:rsidRPr="00BB3446" w:rsidRDefault="00D02826" w:rsidP="003E4541">
                  <w:pPr>
                    <w:spacing w:after="0" w:line="276" w:lineRule="auto"/>
                    <w:ind w:left="48" w:right="48"/>
                    <w:jc w:val="both"/>
                    <w:rPr>
                      <w:rFonts w:ascii="Times New Roman" w:eastAsia="Times New Roman" w:hAnsi="Times New Roman" w:cs="Times New Roman"/>
                      <w:color w:val="000000"/>
                      <w:sz w:val="28"/>
                      <w:szCs w:val="28"/>
                    </w:rPr>
                  </w:pPr>
                </w:p>
                <w:p w14:paraId="76CC15A7" w14:textId="77777777" w:rsidR="00D02826" w:rsidRDefault="00D02826" w:rsidP="003E4541">
                  <w:pPr>
                    <w:spacing w:after="0" w:line="276" w:lineRule="auto"/>
                    <w:ind w:left="48" w:right="48"/>
                    <w:jc w:val="both"/>
                    <w:rPr>
                      <w:rFonts w:ascii="Times New Roman" w:eastAsia="Times New Roman" w:hAnsi="Times New Roman" w:cs="Times New Roman"/>
                      <w:color w:val="000000"/>
                      <w:sz w:val="28"/>
                      <w:szCs w:val="28"/>
                    </w:rPr>
                  </w:pPr>
                  <w:r w:rsidRPr="00BB34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sidRPr="00BB3446">
                    <w:rPr>
                      <w:rFonts w:ascii="Times New Roman" w:eastAsia="Times New Roman" w:hAnsi="Times New Roman" w:cs="Times New Roman"/>
                      <w:color w:val="000000"/>
                      <w:sz w:val="28"/>
                      <w:szCs w:val="28"/>
                    </w:rPr>
                    <w:t>ortisol</w:t>
                  </w:r>
                </w:p>
                <w:p w14:paraId="0E6795F7" w14:textId="77777777" w:rsidR="00D02826" w:rsidRPr="00BB3446" w:rsidRDefault="00D02826" w:rsidP="003E4541">
                  <w:pPr>
                    <w:spacing w:after="0" w:line="276" w:lineRule="auto"/>
                    <w:ind w:left="48" w:right="48"/>
                    <w:jc w:val="both"/>
                    <w:rPr>
                      <w:rFonts w:ascii="Times New Roman" w:eastAsia="Times New Roman" w:hAnsi="Times New Roman" w:cs="Times New Roman"/>
                      <w:color w:val="000000"/>
                      <w:sz w:val="28"/>
                      <w:szCs w:val="28"/>
                    </w:rPr>
                  </w:pPr>
                </w:p>
                <w:p w14:paraId="36F0E698" w14:textId="77777777" w:rsidR="00D02826" w:rsidRPr="00BB3446" w:rsidRDefault="00D02826" w:rsidP="00D02826">
                  <w:pPr>
                    <w:spacing w:after="0" w:line="276" w:lineRule="auto"/>
                    <w:ind w:left="48" w:right="48"/>
                    <w:rPr>
                      <w:rFonts w:ascii="Times New Roman" w:eastAsia="Times New Roman" w:hAnsi="Times New Roman" w:cs="Times New Roman"/>
                      <w:color w:val="000000"/>
                      <w:sz w:val="28"/>
                      <w:szCs w:val="28"/>
                    </w:rPr>
                  </w:pPr>
                  <w:r w:rsidRPr="00BB34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Pr="00BB3446">
                    <w:rPr>
                      <w:rFonts w:ascii="Times New Roman" w:eastAsia="Times New Roman" w:hAnsi="Times New Roman" w:cs="Times New Roman"/>
                      <w:color w:val="000000"/>
                      <w:sz w:val="28"/>
                      <w:szCs w:val="28"/>
                    </w:rPr>
                    <w:t>drenalin, noradrenalin,</w:t>
                  </w:r>
                </w:p>
                <w:p w14:paraId="52CB2218" w14:textId="77777777" w:rsidR="00D02826" w:rsidRDefault="00D02826" w:rsidP="003E4541">
                  <w:pPr>
                    <w:spacing w:after="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Pr="00BB3446">
                    <w:rPr>
                      <w:rFonts w:ascii="Times New Roman" w:eastAsia="Times New Roman" w:hAnsi="Times New Roman" w:cs="Times New Roman"/>
                      <w:color w:val="000000"/>
                      <w:sz w:val="28"/>
                      <w:szCs w:val="28"/>
                    </w:rPr>
                    <w:t>ortisol</w:t>
                  </w:r>
                </w:p>
              </w:tc>
              <w:tc>
                <w:tcPr>
                  <w:tcW w:w="3543" w:type="dxa"/>
                </w:tcPr>
                <w:p w14:paraId="55E7DA7E" w14:textId="77777777" w:rsidR="00D02826" w:rsidRPr="00BB3446" w:rsidRDefault="00D02826" w:rsidP="00D02826">
                  <w:pPr>
                    <w:pStyle w:val="ListParagraph"/>
                    <w:numPr>
                      <w:ilvl w:val="0"/>
                      <w:numId w:val="21"/>
                    </w:numPr>
                    <w:spacing w:after="0" w:line="276"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B3446">
                    <w:rPr>
                      <w:rFonts w:ascii="Times New Roman" w:eastAsia="Times New Roman" w:hAnsi="Times New Roman" w:cs="Times New Roman"/>
                      <w:color w:val="000000"/>
                      <w:sz w:val="28"/>
                      <w:szCs w:val="28"/>
                    </w:rPr>
                    <w:t>Điều hòa huyết áp, thể tích máu</w:t>
                  </w:r>
                </w:p>
                <w:p w14:paraId="3AB60391" w14:textId="77777777" w:rsidR="00D02826" w:rsidRPr="00BB3446" w:rsidRDefault="00D02826" w:rsidP="00D02826">
                  <w:pPr>
                    <w:pStyle w:val="ListParagraph"/>
                    <w:numPr>
                      <w:ilvl w:val="0"/>
                      <w:numId w:val="21"/>
                    </w:numPr>
                    <w:spacing w:after="0" w:line="276"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B3446">
                    <w:rPr>
                      <w:rFonts w:ascii="Times New Roman" w:eastAsia="Times New Roman" w:hAnsi="Times New Roman" w:cs="Times New Roman"/>
                      <w:color w:val="000000"/>
                      <w:sz w:val="28"/>
                      <w:szCs w:val="28"/>
                    </w:rPr>
                    <w:t>Điều hòa trao đổi chất, năng lượng</w:t>
                  </w:r>
                </w:p>
                <w:p w14:paraId="73B3ABD0" w14:textId="77777777" w:rsidR="00D02826" w:rsidRPr="00BB3446" w:rsidRDefault="00D02826" w:rsidP="00D02826">
                  <w:pPr>
                    <w:pStyle w:val="ListParagraph"/>
                    <w:numPr>
                      <w:ilvl w:val="0"/>
                      <w:numId w:val="21"/>
                    </w:numPr>
                    <w:spacing w:after="0" w:line="276"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B3446">
                    <w:rPr>
                      <w:rFonts w:ascii="Times New Roman" w:eastAsia="Times New Roman" w:hAnsi="Times New Roman" w:cs="Times New Roman"/>
                      <w:color w:val="000000"/>
                      <w:sz w:val="28"/>
                      <w:szCs w:val="28"/>
                    </w:rPr>
                    <w:t>Chống stress</w:t>
                  </w:r>
                </w:p>
              </w:tc>
            </w:tr>
            <w:tr w:rsidR="00D02826" w14:paraId="5D0CFF77" w14:textId="77777777" w:rsidTr="00D02826">
              <w:tc>
                <w:tcPr>
                  <w:tcW w:w="1423" w:type="dxa"/>
                </w:tcPr>
                <w:p w14:paraId="181C533B" w14:textId="77777777"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Tuyến sinh dục</w:t>
                  </w:r>
                </w:p>
              </w:tc>
              <w:tc>
                <w:tcPr>
                  <w:tcW w:w="2126" w:type="dxa"/>
                </w:tcPr>
                <w:p w14:paraId="11B1B5BC" w14:textId="77777777" w:rsidR="00D02826" w:rsidRPr="004D456F" w:rsidRDefault="00D02826" w:rsidP="003E4541">
                  <w:pPr>
                    <w:spacing w:before="40" w:after="40" w:line="276" w:lineRule="auto"/>
                    <w:ind w:left="48" w:right="48"/>
                    <w:jc w:val="both"/>
                    <w:rPr>
                      <w:rFonts w:ascii="Times New Roman" w:eastAsia="Times New Roman" w:hAnsi="Times New Roman" w:cs="Times New Roman"/>
                      <w:color w:val="000000"/>
                      <w:sz w:val="28"/>
                      <w:szCs w:val="28"/>
                    </w:rPr>
                  </w:pPr>
                  <w:r w:rsidRPr="004D456F">
                    <w:rPr>
                      <w:rFonts w:ascii="Times New Roman" w:eastAsia="Times New Roman" w:hAnsi="Times New Roman" w:cs="Times New Roman"/>
                      <w:color w:val="000000"/>
                      <w:sz w:val="28"/>
                      <w:szCs w:val="28"/>
                    </w:rPr>
                    <w:t>- Ở nam: Tinh hoàn.</w:t>
                  </w:r>
                </w:p>
                <w:p w14:paraId="6995A2B8" w14:textId="77777777"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sidRPr="004D456F">
                    <w:rPr>
                      <w:rFonts w:ascii="Times New Roman" w:eastAsia="Times New Roman" w:hAnsi="Times New Roman" w:cs="Times New Roman"/>
                      <w:color w:val="000000"/>
                      <w:sz w:val="28"/>
                      <w:szCs w:val="28"/>
                    </w:rPr>
                    <w:t>- Ở nữ: Buồng trứng.</w:t>
                  </w:r>
                </w:p>
              </w:tc>
              <w:tc>
                <w:tcPr>
                  <w:tcW w:w="2429" w:type="dxa"/>
                </w:tcPr>
                <w:p w14:paraId="2C905A3E" w14:textId="77777777" w:rsidR="00D02826" w:rsidRDefault="00D02826" w:rsidP="00D02826">
                  <w:pPr>
                    <w:pStyle w:val="ListParagraph"/>
                    <w:numPr>
                      <w:ilvl w:val="0"/>
                      <w:numId w:val="21"/>
                    </w:numPr>
                    <w:spacing w:after="0" w:line="276"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Nam: testosterone</w:t>
                  </w:r>
                </w:p>
                <w:p w14:paraId="38E2B77E" w14:textId="77777777" w:rsidR="00D02826" w:rsidRDefault="00D02826" w:rsidP="00D02826">
                  <w:pPr>
                    <w:pStyle w:val="ListParagraph"/>
                    <w:numPr>
                      <w:ilvl w:val="0"/>
                      <w:numId w:val="21"/>
                    </w:numPr>
                    <w:spacing w:after="0" w:line="276"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Nữ: estrogen, progesterrone</w:t>
                  </w:r>
                </w:p>
              </w:tc>
              <w:tc>
                <w:tcPr>
                  <w:tcW w:w="3543" w:type="dxa"/>
                </w:tcPr>
                <w:p w14:paraId="6CA634BD" w14:textId="77777777" w:rsidR="00D02826" w:rsidRPr="00530F4F" w:rsidRDefault="00D02826" w:rsidP="00D02826">
                  <w:pPr>
                    <w:pStyle w:val="ListParagraph"/>
                    <w:numPr>
                      <w:ilvl w:val="0"/>
                      <w:numId w:val="21"/>
                    </w:numPr>
                    <w:spacing w:after="0" w:line="276" w:lineRule="auto"/>
                    <w:ind w:left="48" w:right="48"/>
                    <w:rPr>
                      <w:rFonts w:ascii="Times New Roman" w:eastAsia="Times New Roman" w:hAnsi="Times New Roman" w:cs="Times New Roman"/>
                      <w:color w:val="000000"/>
                      <w:sz w:val="28"/>
                      <w:szCs w:val="28"/>
                    </w:rPr>
                  </w:pPr>
                  <w:r w:rsidRPr="00530F4F">
                    <w:rPr>
                      <w:rFonts w:ascii="Times New Roman" w:eastAsia="Times New Roman" w:hAnsi="Times New Roman" w:cs="Times New Roman"/>
                      <w:color w:val="000000"/>
                      <w:sz w:val="28"/>
                      <w:szCs w:val="28"/>
                    </w:rPr>
                    <w:t>- Hình thành đặc điểm sinh dục thứ cấp.</w:t>
                  </w:r>
                </w:p>
                <w:p w14:paraId="3F4219F1" w14:textId="77777777" w:rsidR="00D02826" w:rsidRPr="00530F4F" w:rsidRDefault="00D02826" w:rsidP="00D02826">
                  <w:pPr>
                    <w:pStyle w:val="ListParagraph"/>
                    <w:numPr>
                      <w:ilvl w:val="0"/>
                      <w:numId w:val="21"/>
                    </w:numPr>
                    <w:spacing w:after="0" w:line="276" w:lineRule="auto"/>
                    <w:ind w:left="48" w:right="48"/>
                    <w:rPr>
                      <w:rFonts w:ascii="Times New Roman" w:eastAsia="Times New Roman" w:hAnsi="Times New Roman" w:cs="Times New Roman"/>
                      <w:color w:val="000000"/>
                      <w:sz w:val="28"/>
                      <w:szCs w:val="28"/>
                    </w:rPr>
                  </w:pPr>
                  <w:r w:rsidRPr="00530F4F">
                    <w:rPr>
                      <w:rFonts w:ascii="Times New Roman" w:eastAsia="Times New Roman" w:hAnsi="Times New Roman" w:cs="Times New Roman"/>
                      <w:color w:val="000000"/>
                      <w:sz w:val="28"/>
                      <w:szCs w:val="28"/>
                    </w:rPr>
                    <w:t>- Kích thích sinh trưởng, phát triển.</w:t>
                  </w:r>
                </w:p>
                <w:p w14:paraId="65E9FFF3" w14:textId="77777777" w:rsidR="00D02826" w:rsidRDefault="00D02826" w:rsidP="00D02826">
                  <w:pPr>
                    <w:pStyle w:val="ListParagraph"/>
                    <w:numPr>
                      <w:ilvl w:val="0"/>
                      <w:numId w:val="21"/>
                    </w:numPr>
                    <w:spacing w:after="0" w:line="276" w:lineRule="auto"/>
                    <w:ind w:left="48" w:right="48"/>
                    <w:rPr>
                      <w:rFonts w:ascii="Times New Roman" w:eastAsia="Times New Roman" w:hAnsi="Times New Roman" w:cs="Times New Roman"/>
                      <w:color w:val="000000"/>
                      <w:sz w:val="28"/>
                      <w:szCs w:val="28"/>
                    </w:rPr>
                  </w:pPr>
                  <w:r w:rsidRPr="00530F4F">
                    <w:rPr>
                      <w:rFonts w:ascii="Times New Roman" w:eastAsia="Times New Roman" w:hAnsi="Times New Roman" w:cs="Times New Roman"/>
                      <w:color w:val="000000"/>
                      <w:sz w:val="28"/>
                      <w:szCs w:val="28"/>
                    </w:rPr>
                    <w:t>- Điều hòa chu kì sinh dục.</w:t>
                  </w:r>
                </w:p>
              </w:tc>
            </w:tr>
          </w:tbl>
          <w:p w14:paraId="56B1718A" w14:textId="77777777" w:rsidR="00D02826" w:rsidRDefault="00D02826" w:rsidP="003E4541">
            <w:pPr>
              <w:spacing w:beforeLines="50" w:before="120" w:afterLines="50" w:after="120" w:line="240" w:lineRule="auto"/>
              <w:jc w:val="both"/>
              <w:rPr>
                <w:rFonts w:ascii="Times New Roman" w:eastAsia="Times New Roman" w:hAnsi="Times New Roman" w:cs="Times New Roman"/>
                <w:color w:val="000000"/>
                <w:sz w:val="28"/>
                <w:szCs w:val="28"/>
              </w:rPr>
            </w:pPr>
            <w:r w:rsidRPr="00017849">
              <w:rPr>
                <w:rFonts w:ascii="Times New Roman" w:eastAsia="Times New Roman" w:hAnsi="Times New Roman" w:cs="Times New Roman"/>
                <w:b/>
                <w:bCs/>
                <w:color w:val="000000"/>
                <w:sz w:val="28"/>
                <w:szCs w:val="28"/>
              </w:rPr>
              <w:t>Câu 2:</w:t>
            </w:r>
            <w:r w:rsidRPr="000E5A16">
              <w:rPr>
                <w:rFonts w:ascii="Times New Roman" w:eastAsia="Times New Roman" w:hAnsi="Times New Roman" w:cs="Times New Roman"/>
                <w:color w:val="000000"/>
                <w:sz w:val="28"/>
                <w:szCs w:val="28"/>
              </w:rPr>
              <w:t xml:space="preserve"> Hệ nội tiết là gì?</w:t>
            </w:r>
          </w:p>
          <w:p w14:paraId="705D97E4" w14:textId="77777777" w:rsidR="00D02826" w:rsidRPr="008855B4" w:rsidRDefault="00D02826" w:rsidP="00D02826">
            <w:pPr>
              <w:pStyle w:val="ListParagraph"/>
              <w:numPr>
                <w:ilvl w:val="0"/>
                <w:numId w:val="21"/>
              </w:numPr>
              <w:spacing w:after="0" w:line="276" w:lineRule="auto"/>
              <w:ind w:left="48" w:right="48"/>
              <w:rPr>
                <w:rFonts w:ascii="Times New Roman" w:hAnsi="Times New Roman" w:cs="Times New Roman"/>
                <w:i/>
                <w:iCs/>
                <w:sz w:val="28"/>
                <w:szCs w:val="28"/>
              </w:rPr>
            </w:pPr>
            <w:r w:rsidRPr="008855B4">
              <w:rPr>
                <w:rFonts w:ascii="Times New Roman" w:eastAsia="Times New Roman" w:hAnsi="Times New Roman" w:cs="Times New Roman"/>
                <w:i/>
                <w:iCs/>
                <w:color w:val="000000"/>
                <w:sz w:val="28"/>
                <w:szCs w:val="28"/>
              </w:rPr>
              <w:t xml:space="preserve">Hệ nội tiết là một hệ thống các tuyến </w:t>
            </w:r>
            <w:r>
              <w:rPr>
                <w:rFonts w:ascii="Times New Roman" w:eastAsia="Times New Roman" w:hAnsi="Times New Roman" w:cs="Times New Roman"/>
                <w:i/>
                <w:iCs/>
                <w:color w:val="000000"/>
                <w:sz w:val="28"/>
                <w:szCs w:val="28"/>
              </w:rPr>
              <w:t xml:space="preserve">nội tiết </w:t>
            </w:r>
            <w:r w:rsidRPr="008855B4">
              <w:rPr>
                <w:rFonts w:ascii="Times New Roman" w:eastAsia="Times New Roman" w:hAnsi="Times New Roman" w:cs="Times New Roman"/>
                <w:i/>
                <w:iCs/>
                <w:color w:val="000000"/>
                <w:sz w:val="28"/>
                <w:szCs w:val="28"/>
              </w:rPr>
              <w:t>có khả năng sản xuất và tiết hormone trực tiếp vào máu để đảm bảo duy trì ổn định môi trường trong và điều hòa các quá trình sinh lí của cơ thể.</w:t>
            </w:r>
          </w:p>
        </w:tc>
      </w:tr>
    </w:tbl>
    <w:p w14:paraId="235D9E0D" w14:textId="21BB26EF" w:rsidR="00280D3A" w:rsidRDefault="00280D3A" w:rsidP="00280D3A">
      <w:pPr>
        <w:pStyle w:val="ListParagraph"/>
        <w:numPr>
          <w:ilvl w:val="0"/>
          <w:numId w:val="21"/>
        </w:numPr>
        <w:spacing w:beforeLines="50" w:before="120" w:afterLines="50" w:after="12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Cơ chế hoạt động của tuyến tụy:</w:t>
      </w:r>
    </w:p>
    <w:p w14:paraId="0B91FCE1" w14:textId="651439F1" w:rsidR="00280D3A" w:rsidRPr="00280D3A" w:rsidRDefault="00280D3A" w:rsidP="00280D3A">
      <w:pPr>
        <w:pStyle w:val="ListParagraph"/>
        <w:spacing w:beforeLines="50" w:before="120" w:afterLines="50" w:after="120" w:line="240" w:lineRule="auto"/>
        <w:ind w:left="142" w:firstLine="578"/>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280D3A">
        <w:rPr>
          <w:rFonts w:ascii="Times New Roman" w:hAnsi="Times New Roman" w:cs="Times New Roman"/>
          <w:bCs/>
          <w:i/>
          <w:iCs/>
          <w:sz w:val="28"/>
          <w:szCs w:val="28"/>
        </w:rPr>
        <w:t>Khi nồng độ đường trong máu quá thấp, tụy sẽ tiết ra glucagon. Hormone glucagon có tác dụng làm đứt gãy các chất glycogen chứa trong gan để chuyển chúng thành glucose và đưa nó vào máu, nhờ vậy mà lượng glucose trong cơ thể không bao giờ hạ xuống quá thấp và chức năng hoạt động của tế bào vẫn được đảm bảo.</w:t>
      </w:r>
    </w:p>
    <w:p w14:paraId="7A9F024D" w14:textId="303546CF" w:rsidR="00280D3A" w:rsidRPr="00280D3A" w:rsidRDefault="00280D3A" w:rsidP="00280D3A">
      <w:pPr>
        <w:spacing w:beforeLines="50" w:before="120" w:afterLines="50" w:after="120" w:line="240" w:lineRule="auto"/>
        <w:ind w:firstLine="709"/>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280D3A">
        <w:rPr>
          <w:rFonts w:ascii="Times New Roman" w:hAnsi="Times New Roman" w:cs="Times New Roman"/>
          <w:bCs/>
          <w:i/>
          <w:iCs/>
          <w:sz w:val="28"/>
          <w:szCs w:val="28"/>
        </w:rPr>
        <w:t>Cung cấp glucose không đủ cho não gây ra đau đầu, mờ hoặc nhìn đôi, lú lẫn, kích động, co giật và hôn mê. Ở những bệnh nhân cao tuổi, hạ đường huyết có thể gây ra các triệu chứng giống như đột quỵ như mất ngôn ngữ hoặc liệt nửa người và có nhiều khả năng dẫn đến đột quỵ, nhồi máu cơ tim và đột tử.</w:t>
      </w:r>
    </w:p>
    <w:p w14:paraId="75CB7B30" w14:textId="77777777" w:rsidR="00D02826" w:rsidRDefault="00D02826" w:rsidP="00D02826">
      <w:pPr>
        <w:spacing w:beforeLines="50" w:before="120" w:afterLines="50" w:after="120" w:line="240" w:lineRule="auto"/>
        <w:rPr>
          <w:rFonts w:ascii="Times New Roman" w:hAnsi="Times New Roman" w:cs="Times New Roman"/>
          <w:b/>
          <w:color w:val="C00000"/>
          <w:sz w:val="28"/>
          <w:szCs w:val="28"/>
        </w:rPr>
      </w:pPr>
      <w:r w:rsidRPr="00653DCD">
        <w:rPr>
          <w:rFonts w:ascii="Times New Roman" w:hAnsi="Times New Roman" w:cs="Times New Roman"/>
          <w:b/>
          <w:color w:val="C00000"/>
          <w:sz w:val="28"/>
          <w:szCs w:val="28"/>
        </w:rPr>
        <w:t>Luyện</w:t>
      </w:r>
      <w:r>
        <w:rPr>
          <w:rFonts w:ascii="Times New Roman" w:hAnsi="Times New Roman" w:cs="Times New Roman"/>
          <w:b/>
          <w:color w:val="C00000"/>
          <w:sz w:val="28"/>
          <w:szCs w:val="28"/>
        </w:rPr>
        <w:t xml:space="preserve"> tập:</w:t>
      </w:r>
    </w:p>
    <w:p w14:paraId="1A41C43F" w14:textId="4DCF91D8" w:rsidR="00D02826" w:rsidRPr="00280D3A" w:rsidRDefault="00D02826" w:rsidP="00280D3A">
      <w:pPr>
        <w:pStyle w:val="ListParagraph"/>
        <w:tabs>
          <w:tab w:val="left" w:pos="426"/>
        </w:tabs>
        <w:spacing w:beforeLines="50" w:before="120" w:afterLines="50" w:after="120" w:line="240" w:lineRule="auto"/>
        <w:rPr>
          <w:rFonts w:ascii="Times New Roman" w:hAnsi="Times New Roman" w:cs="Times New Roman"/>
          <w:bCs/>
          <w:spacing w:val="-6"/>
          <w:sz w:val="28"/>
          <w:szCs w:val="28"/>
        </w:rPr>
      </w:pPr>
      <w:r w:rsidRPr="00280D3A">
        <w:rPr>
          <w:rFonts w:ascii="Times New Roman" w:hAnsi="Times New Roman" w:cs="Times New Roman"/>
          <w:bCs/>
          <w:spacing w:val="-6"/>
          <w:sz w:val="28"/>
          <w:szCs w:val="28"/>
        </w:rPr>
        <w:t>Hoàn thành chú thích tên tuyến nội tiết phù hợp với các số trong hình sau dưới đây:</w:t>
      </w:r>
    </w:p>
    <w:p w14:paraId="68125643" w14:textId="0E627AD4" w:rsidR="00D02826" w:rsidRDefault="00D02826" w:rsidP="00D02826">
      <w:pPr>
        <w:spacing w:beforeLines="50" w:before="120" w:afterLines="50" w:after="120" w:line="240" w:lineRule="auto"/>
        <w:jc w:val="center"/>
        <w:rPr>
          <w:rFonts w:ascii="Times New Roman" w:hAnsi="Times New Roman" w:cs="Times New Roman"/>
          <w:b/>
          <w:color w:val="C00000"/>
          <w:sz w:val="28"/>
          <w:szCs w:val="28"/>
        </w:rPr>
      </w:pPr>
      <w:r>
        <w:rPr>
          <w:rFonts w:ascii="Times New Roman" w:hAnsi="Times New Roman" w:cs="Times New Roman"/>
          <w:b/>
          <w:noProof/>
          <w:color w:val="C00000"/>
          <w:sz w:val="28"/>
          <w:szCs w:val="28"/>
        </w:rPr>
        <w:drawing>
          <wp:inline distT="0" distB="0" distL="0" distR="0" wp14:anchorId="730ECDEF" wp14:editId="19FF4F80">
            <wp:extent cx="1632196" cy="2483485"/>
            <wp:effectExtent l="0" t="0" r="0" b="0"/>
            <wp:docPr id="521675083" name="Picture 521675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2251" cy="2498784"/>
                    </a:xfrm>
                    <a:prstGeom prst="rect">
                      <a:avLst/>
                    </a:prstGeom>
                    <a:noFill/>
                  </pic:spPr>
                </pic:pic>
              </a:graphicData>
            </a:graphic>
          </wp:inline>
        </w:drawing>
      </w:r>
    </w:p>
    <w:p w14:paraId="22843D15" w14:textId="013E1F88" w:rsidR="00D02826" w:rsidRPr="00653DCD" w:rsidRDefault="00D02826" w:rsidP="00D02826">
      <w:pPr>
        <w:spacing w:beforeLines="50" w:before="120" w:afterLines="50" w:after="120" w:line="240" w:lineRule="auto"/>
        <w:rPr>
          <w:rFonts w:ascii="Times New Roman" w:hAnsi="Times New Roman" w:cs="Times New Roman"/>
          <w:bCs/>
          <w:i/>
          <w:iCs/>
          <w:sz w:val="28"/>
          <w:szCs w:val="28"/>
        </w:rPr>
      </w:pPr>
      <w:r w:rsidRPr="005503D3">
        <w:rPr>
          <w:rFonts w:ascii="Times New Roman" w:hAnsi="Times New Roman" w:cs="Times New Roman"/>
          <w:bCs/>
          <w:i/>
          <w:iCs/>
          <w:sz w:val="28"/>
          <w:szCs w:val="28"/>
        </w:rPr>
        <w:t>1. Tuyến</w:t>
      </w:r>
      <w:r w:rsidRPr="00653DCD">
        <w:rPr>
          <w:rFonts w:ascii="Times New Roman" w:hAnsi="Times New Roman" w:cs="Times New Roman"/>
          <w:bCs/>
          <w:i/>
          <w:iCs/>
          <w:sz w:val="28"/>
          <w:szCs w:val="28"/>
        </w:rPr>
        <w:t xml:space="preserve"> yến</w:t>
      </w:r>
      <w:r w:rsidRPr="005503D3">
        <w:rPr>
          <w:rFonts w:ascii="Times New Roman" w:hAnsi="Times New Roman" w:cs="Times New Roman"/>
          <w:bCs/>
          <w:i/>
          <w:iCs/>
          <w:sz w:val="28"/>
          <w:szCs w:val="28"/>
        </w:rPr>
        <w:tab/>
      </w:r>
      <w:r w:rsidRPr="005503D3">
        <w:rPr>
          <w:rFonts w:ascii="Times New Roman" w:hAnsi="Times New Roman" w:cs="Times New Roman"/>
          <w:bCs/>
          <w:i/>
          <w:iCs/>
          <w:sz w:val="28"/>
          <w:szCs w:val="28"/>
        </w:rPr>
        <w:tab/>
      </w:r>
      <w:r w:rsidRPr="005503D3">
        <w:rPr>
          <w:rFonts w:ascii="Times New Roman" w:hAnsi="Times New Roman" w:cs="Times New Roman"/>
          <w:bCs/>
          <w:i/>
          <w:iCs/>
          <w:sz w:val="28"/>
          <w:szCs w:val="28"/>
        </w:rPr>
        <w:tab/>
      </w:r>
      <w:r w:rsidRPr="005503D3">
        <w:rPr>
          <w:rFonts w:ascii="Times New Roman" w:hAnsi="Times New Roman" w:cs="Times New Roman"/>
          <w:bCs/>
          <w:i/>
          <w:iCs/>
          <w:sz w:val="28"/>
          <w:szCs w:val="28"/>
        </w:rPr>
        <w:tab/>
      </w:r>
      <w:r w:rsidRPr="005503D3">
        <w:rPr>
          <w:rFonts w:ascii="Times New Roman" w:hAnsi="Times New Roman" w:cs="Times New Roman"/>
          <w:bCs/>
          <w:i/>
          <w:iCs/>
          <w:sz w:val="28"/>
          <w:szCs w:val="28"/>
        </w:rPr>
        <w:tab/>
      </w:r>
      <w:r>
        <w:rPr>
          <w:rFonts w:ascii="Times New Roman" w:hAnsi="Times New Roman" w:cs="Times New Roman"/>
          <w:bCs/>
          <w:i/>
          <w:iCs/>
          <w:sz w:val="28"/>
          <w:szCs w:val="28"/>
        </w:rPr>
        <w:tab/>
      </w:r>
      <w:r w:rsidRPr="005503D3">
        <w:rPr>
          <w:rFonts w:ascii="Times New Roman" w:hAnsi="Times New Roman" w:cs="Times New Roman"/>
          <w:bCs/>
          <w:i/>
          <w:iCs/>
          <w:sz w:val="28"/>
          <w:szCs w:val="28"/>
        </w:rPr>
        <w:t>2. Tuyến</w:t>
      </w:r>
      <w:r w:rsidRPr="00653DCD">
        <w:rPr>
          <w:rFonts w:ascii="Times New Roman" w:hAnsi="Times New Roman" w:cs="Times New Roman"/>
          <w:bCs/>
          <w:i/>
          <w:iCs/>
          <w:sz w:val="28"/>
          <w:szCs w:val="28"/>
        </w:rPr>
        <w:t xml:space="preserve"> giáp</w:t>
      </w:r>
    </w:p>
    <w:p w14:paraId="462801F4" w14:textId="7492B846" w:rsidR="00D02826" w:rsidRPr="00653DCD" w:rsidRDefault="00D02826" w:rsidP="00D02826">
      <w:pPr>
        <w:spacing w:beforeLines="50" w:before="120" w:afterLines="50" w:after="120" w:line="240" w:lineRule="auto"/>
        <w:rPr>
          <w:rFonts w:ascii="Times New Roman" w:hAnsi="Times New Roman" w:cs="Times New Roman"/>
          <w:bCs/>
          <w:i/>
          <w:iCs/>
          <w:sz w:val="28"/>
          <w:szCs w:val="28"/>
        </w:rPr>
      </w:pPr>
      <w:r w:rsidRPr="005503D3">
        <w:rPr>
          <w:rFonts w:ascii="Times New Roman" w:hAnsi="Times New Roman" w:cs="Times New Roman"/>
          <w:bCs/>
          <w:i/>
          <w:iCs/>
          <w:sz w:val="28"/>
          <w:szCs w:val="28"/>
        </w:rPr>
        <w:t xml:space="preserve">3. Tuyến </w:t>
      </w:r>
      <w:r w:rsidRPr="00653DCD">
        <w:rPr>
          <w:rFonts w:ascii="Times New Roman" w:hAnsi="Times New Roman" w:cs="Times New Roman"/>
          <w:bCs/>
          <w:i/>
          <w:iCs/>
          <w:sz w:val="28"/>
          <w:szCs w:val="28"/>
        </w:rPr>
        <w:t>ức</w:t>
      </w:r>
      <w:r w:rsidRPr="005503D3">
        <w:rPr>
          <w:rFonts w:ascii="Times New Roman" w:hAnsi="Times New Roman" w:cs="Times New Roman"/>
          <w:bCs/>
          <w:i/>
          <w:iCs/>
          <w:sz w:val="28"/>
          <w:szCs w:val="28"/>
        </w:rPr>
        <w:tab/>
      </w:r>
      <w:r w:rsidRPr="005503D3">
        <w:rPr>
          <w:rFonts w:ascii="Times New Roman" w:hAnsi="Times New Roman" w:cs="Times New Roman"/>
          <w:bCs/>
          <w:i/>
          <w:iCs/>
          <w:sz w:val="28"/>
          <w:szCs w:val="28"/>
        </w:rPr>
        <w:tab/>
      </w:r>
      <w:r w:rsidRPr="005503D3">
        <w:rPr>
          <w:rFonts w:ascii="Times New Roman" w:hAnsi="Times New Roman" w:cs="Times New Roman"/>
          <w:bCs/>
          <w:i/>
          <w:iCs/>
          <w:sz w:val="28"/>
          <w:szCs w:val="28"/>
        </w:rPr>
        <w:tab/>
      </w:r>
      <w:r w:rsidRPr="005503D3">
        <w:rPr>
          <w:rFonts w:ascii="Times New Roman" w:hAnsi="Times New Roman" w:cs="Times New Roman"/>
          <w:bCs/>
          <w:i/>
          <w:iCs/>
          <w:sz w:val="28"/>
          <w:szCs w:val="28"/>
        </w:rPr>
        <w:tab/>
      </w:r>
      <w:r w:rsidRPr="005503D3">
        <w:rPr>
          <w:rFonts w:ascii="Times New Roman" w:hAnsi="Times New Roman" w:cs="Times New Roman"/>
          <w:bCs/>
          <w:i/>
          <w:iCs/>
          <w:sz w:val="28"/>
          <w:szCs w:val="28"/>
        </w:rPr>
        <w:tab/>
      </w:r>
      <w:r>
        <w:rPr>
          <w:rFonts w:ascii="Times New Roman" w:hAnsi="Times New Roman" w:cs="Times New Roman"/>
          <w:bCs/>
          <w:i/>
          <w:iCs/>
          <w:sz w:val="28"/>
          <w:szCs w:val="28"/>
        </w:rPr>
        <w:tab/>
      </w:r>
      <w:r w:rsidRPr="005503D3">
        <w:rPr>
          <w:rFonts w:ascii="Times New Roman" w:hAnsi="Times New Roman" w:cs="Times New Roman"/>
          <w:bCs/>
          <w:i/>
          <w:iCs/>
          <w:sz w:val="28"/>
          <w:szCs w:val="28"/>
        </w:rPr>
        <w:t xml:space="preserve">4. Tuyến </w:t>
      </w:r>
      <w:r w:rsidRPr="00653DCD">
        <w:rPr>
          <w:rFonts w:ascii="Times New Roman" w:hAnsi="Times New Roman" w:cs="Times New Roman"/>
          <w:bCs/>
          <w:i/>
          <w:iCs/>
          <w:sz w:val="28"/>
          <w:szCs w:val="28"/>
        </w:rPr>
        <w:t>trên thận</w:t>
      </w:r>
    </w:p>
    <w:p w14:paraId="06887CE5" w14:textId="21AD2C87" w:rsidR="00280D3A" w:rsidRPr="00280D3A" w:rsidRDefault="00D02826" w:rsidP="00280D3A">
      <w:pPr>
        <w:spacing w:beforeLines="50" w:before="120" w:afterLines="50" w:after="120" w:line="240" w:lineRule="auto"/>
        <w:rPr>
          <w:rFonts w:ascii="Times New Roman" w:hAnsi="Times New Roman" w:cs="Times New Roman"/>
          <w:bCs/>
          <w:i/>
          <w:iCs/>
          <w:sz w:val="28"/>
          <w:szCs w:val="28"/>
        </w:rPr>
      </w:pPr>
      <w:r w:rsidRPr="005503D3">
        <w:rPr>
          <w:rFonts w:ascii="Times New Roman" w:hAnsi="Times New Roman" w:cs="Times New Roman"/>
          <w:bCs/>
          <w:i/>
          <w:iCs/>
          <w:sz w:val="28"/>
          <w:szCs w:val="28"/>
        </w:rPr>
        <w:t>5.</w:t>
      </w:r>
      <w:r w:rsidRPr="00653DCD">
        <w:rPr>
          <w:rFonts w:ascii="Times New Roman" w:hAnsi="Times New Roman" w:cs="Times New Roman"/>
          <w:bCs/>
          <w:i/>
          <w:iCs/>
          <w:sz w:val="28"/>
          <w:szCs w:val="28"/>
        </w:rPr>
        <w:t xml:space="preserve"> </w:t>
      </w:r>
      <w:r w:rsidRPr="005503D3">
        <w:rPr>
          <w:rFonts w:ascii="Times New Roman" w:hAnsi="Times New Roman" w:cs="Times New Roman"/>
          <w:bCs/>
          <w:i/>
          <w:iCs/>
          <w:sz w:val="28"/>
          <w:szCs w:val="28"/>
        </w:rPr>
        <w:t>Tuyến tụy</w:t>
      </w: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sidRPr="00653DCD">
        <w:rPr>
          <w:rFonts w:ascii="Times New Roman" w:hAnsi="Times New Roman" w:cs="Times New Roman"/>
          <w:bCs/>
          <w:i/>
          <w:iCs/>
          <w:sz w:val="28"/>
          <w:szCs w:val="28"/>
        </w:rPr>
        <w:t>6</w:t>
      </w:r>
      <w:r w:rsidRPr="005503D3">
        <w:rPr>
          <w:rFonts w:ascii="Times New Roman" w:hAnsi="Times New Roman" w:cs="Times New Roman"/>
          <w:bCs/>
          <w:i/>
          <w:iCs/>
          <w:sz w:val="28"/>
          <w:szCs w:val="28"/>
        </w:rPr>
        <w:t>. Buồng trứng (tuyến sinh dục)</w:t>
      </w:r>
      <w:r w:rsidRPr="005503D3">
        <w:rPr>
          <w:rFonts w:ascii="Times New Roman" w:hAnsi="Times New Roman" w:cs="Times New Roman"/>
          <w:bCs/>
          <w:i/>
          <w:iCs/>
          <w:sz w:val="28"/>
          <w:szCs w:val="28"/>
        </w:rPr>
        <w:tab/>
      </w:r>
      <w:r w:rsidRPr="005503D3">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sidRPr="00653DCD">
        <w:rPr>
          <w:rFonts w:ascii="Times New Roman" w:hAnsi="Times New Roman" w:cs="Times New Roman"/>
          <w:bCs/>
          <w:i/>
          <w:iCs/>
          <w:sz w:val="28"/>
          <w:szCs w:val="28"/>
        </w:rPr>
        <w:t>7</w:t>
      </w:r>
      <w:r w:rsidRPr="005503D3">
        <w:rPr>
          <w:rFonts w:ascii="Times New Roman" w:hAnsi="Times New Roman" w:cs="Times New Roman"/>
          <w:bCs/>
          <w:i/>
          <w:iCs/>
          <w:sz w:val="28"/>
          <w:szCs w:val="28"/>
        </w:rPr>
        <w:t>. Tinh hoàn (tuyến sinh dục)</w:t>
      </w:r>
    </w:p>
    <w:p w14:paraId="6F1034E0" w14:textId="1E538E58" w:rsidR="00A53183" w:rsidRDefault="009D18E7" w:rsidP="00D02826">
      <w:pPr>
        <w:spacing w:beforeLines="50" w:before="120" w:afterLines="50" w:after="120" w:line="240"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7"/>
        <w:gridCol w:w="2731"/>
      </w:tblGrid>
      <w:tr w:rsidR="00A53183" w14:paraId="5091084A" w14:textId="77777777" w:rsidTr="00BB77DE">
        <w:trPr>
          <w:trHeight w:val="274"/>
          <w:jc w:val="center"/>
        </w:trPr>
        <w:tc>
          <w:tcPr>
            <w:tcW w:w="7388" w:type="dxa"/>
            <w:shd w:val="clear" w:color="auto" w:fill="F2DCDC" w:themeFill="accent2" w:themeFillTint="32"/>
          </w:tcPr>
          <w:p w14:paraId="5BC95F52" w14:textId="77777777" w:rsidR="00A53183" w:rsidRDefault="009D18E7">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50" w:type="dxa"/>
            <w:shd w:val="clear" w:color="auto" w:fill="F2DCDC" w:themeFill="accent2" w:themeFillTint="32"/>
          </w:tcPr>
          <w:p w14:paraId="575AC6FF"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64623057" w14:textId="77777777" w:rsidTr="00BB77DE">
        <w:trPr>
          <w:trHeight w:val="274"/>
          <w:jc w:val="center"/>
        </w:trPr>
        <w:tc>
          <w:tcPr>
            <w:tcW w:w="7388" w:type="dxa"/>
            <w:shd w:val="clear" w:color="auto" w:fill="auto"/>
          </w:tcPr>
          <w:p w14:paraId="66F7EF0C" w14:textId="64D3B9C3" w:rsidR="00A53183" w:rsidRPr="00653DCD" w:rsidRDefault="009D18E7">
            <w:pPr>
              <w:spacing w:beforeLines="50" w:before="120" w:afterLines="50" w:after="120" w:line="240" w:lineRule="auto"/>
              <w:jc w:val="both"/>
              <w:rPr>
                <w:rFonts w:ascii="Times New Roman" w:hAnsi="Times New Roman" w:cs="Times New Roman"/>
                <w:b/>
                <w:sz w:val="28"/>
                <w:szCs w:val="28"/>
              </w:rPr>
            </w:pPr>
            <w:r w:rsidRPr="00653DCD">
              <w:rPr>
                <w:rFonts w:ascii="Times New Roman" w:hAnsi="Times New Roman" w:cs="Times New Roman"/>
                <w:b/>
                <w:sz w:val="28"/>
                <w:szCs w:val="28"/>
              </w:rPr>
              <w:t>Giao nhiệm vụ:</w:t>
            </w:r>
          </w:p>
          <w:p w14:paraId="189ECF52" w14:textId="252F0A76" w:rsidR="00BB77DE" w:rsidRDefault="009D18E7" w:rsidP="00BB77DE">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xml:space="preserve">- </w:t>
            </w:r>
            <w:r w:rsidR="00BB77DE" w:rsidRPr="00653DCD">
              <w:rPr>
                <w:rFonts w:ascii="Times New Roman" w:hAnsi="Times New Roman" w:cs="Times New Roman"/>
                <w:sz w:val="28"/>
                <w:szCs w:val="28"/>
              </w:rPr>
              <w:t xml:space="preserve">GV yêu cầu HS khai thác thông tin SGK </w:t>
            </w:r>
            <w:r w:rsidR="00BB77DE" w:rsidRPr="00653DCD">
              <w:rPr>
                <w:rFonts w:ascii="Times New Roman" w:eastAsia="Times New Roman" w:hAnsi="Times New Roman" w:cs="Times New Roman"/>
                <w:color w:val="000000"/>
                <w:sz w:val="28"/>
                <w:szCs w:val="28"/>
              </w:rPr>
              <w:t>mục I, trang 157 – 158 và</w:t>
            </w:r>
            <w:r w:rsidR="00BB77DE" w:rsidRPr="007E4FB3">
              <w:rPr>
                <w:rFonts w:ascii="Times New Roman" w:hAnsi="Times New Roman" w:cs="Times New Roman"/>
                <w:sz w:val="28"/>
                <w:szCs w:val="28"/>
              </w:rPr>
              <w:t xml:space="preserve"> </w:t>
            </w:r>
            <w:r w:rsidR="00BB77DE" w:rsidRPr="00017849">
              <w:rPr>
                <w:rFonts w:ascii="Times New Roman" w:hAnsi="Times New Roman" w:cs="Times New Roman"/>
                <w:sz w:val="28"/>
                <w:szCs w:val="28"/>
              </w:rPr>
              <w:t>thảo luận nhóm 4 HS hoàn thành PHT số 1</w:t>
            </w:r>
            <w:r w:rsidR="000112EF" w:rsidRPr="00653DCD">
              <w:rPr>
                <w:rFonts w:ascii="Times New Roman" w:hAnsi="Times New Roman" w:cs="Times New Roman"/>
                <w:sz w:val="28"/>
                <w:szCs w:val="28"/>
              </w:rPr>
              <w:t xml:space="preserve"> trong t</w:t>
            </w:r>
            <w:r w:rsidR="00BB77DE" w:rsidRPr="00BB77DE">
              <w:rPr>
                <w:rFonts w:ascii="Times New Roman" w:hAnsi="Times New Roman" w:cs="Times New Roman"/>
                <w:sz w:val="28"/>
                <w:szCs w:val="28"/>
              </w:rPr>
              <w:t>hời gian</w:t>
            </w:r>
            <w:r w:rsidR="000112EF" w:rsidRPr="00653DCD">
              <w:rPr>
                <w:rFonts w:ascii="Times New Roman" w:hAnsi="Times New Roman" w:cs="Times New Roman"/>
                <w:sz w:val="28"/>
                <w:szCs w:val="28"/>
              </w:rPr>
              <w:t xml:space="preserve"> 7</w:t>
            </w:r>
            <w:r w:rsidR="00BB77DE" w:rsidRPr="00BB77DE">
              <w:rPr>
                <w:rFonts w:ascii="Times New Roman" w:hAnsi="Times New Roman" w:cs="Times New Roman"/>
                <w:sz w:val="28"/>
                <w:szCs w:val="28"/>
              </w:rPr>
              <w:t xml:space="preserve"> phút.</w:t>
            </w:r>
          </w:p>
          <w:p w14:paraId="5CEBD404" w14:textId="0D639EF2" w:rsidR="000112EF" w:rsidRPr="00653DCD" w:rsidRDefault="000112EF" w:rsidP="00BB77DE">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GV chiếu sơ đồ hoạt động của các hormone tuyến tụy và yêu cầu HS giải thích quá trình điều hòa đường huyết trong máu. Nếu quá trình này bị rối loạn sẽ dẫn đến hậu quả gì?</w:t>
            </w:r>
          </w:p>
          <w:p w14:paraId="1F843F1A" w14:textId="3C66BF9A" w:rsidR="00BB77DE" w:rsidRPr="00BB77DE" w:rsidRDefault="00BB77DE" w:rsidP="00BB77DE">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xml:space="preserve">- </w:t>
            </w:r>
            <w:r w:rsidRPr="00BB77DE">
              <w:rPr>
                <w:rFonts w:ascii="Times New Roman" w:hAnsi="Times New Roman" w:cs="Times New Roman"/>
                <w:sz w:val="28"/>
                <w:szCs w:val="28"/>
              </w:rPr>
              <w:t>GV chiếu tranh về vị trí một số tuyến nội tiết</w:t>
            </w:r>
            <w:r w:rsidRPr="00653DCD">
              <w:rPr>
                <w:rFonts w:ascii="Times New Roman" w:hAnsi="Times New Roman" w:cs="Times New Roman"/>
                <w:sz w:val="28"/>
                <w:szCs w:val="28"/>
              </w:rPr>
              <w:t>, m</w:t>
            </w:r>
            <w:r w:rsidRPr="00BB77DE">
              <w:rPr>
                <w:rFonts w:ascii="Times New Roman" w:hAnsi="Times New Roman" w:cs="Times New Roman"/>
                <w:sz w:val="28"/>
                <w:szCs w:val="28"/>
              </w:rPr>
              <w:t>ời ngẫu nhiên 1 đại diện của mỗi nhóm lên nhận tên tuyến nội tiết và hoàn thành chú thích trên tranh câm.</w:t>
            </w:r>
          </w:p>
          <w:p w14:paraId="6BB960B1" w14:textId="61270E8C" w:rsidR="0014169B" w:rsidRPr="00BB77DE" w:rsidRDefault="00BB77DE" w:rsidP="00BB77DE">
            <w:pPr>
              <w:spacing w:beforeLines="50" w:before="120" w:afterLines="50" w:after="120" w:line="240" w:lineRule="auto"/>
              <w:jc w:val="center"/>
              <w:rPr>
                <w:rFonts w:ascii="Times New Roman" w:hAnsi="Times New Roman" w:cs="Times New Roman"/>
                <w:bCs/>
                <w:sz w:val="28"/>
                <w:szCs w:val="28"/>
                <w:lang w:val="en-US"/>
              </w:rPr>
            </w:pPr>
            <w:r>
              <w:rPr>
                <w:rFonts w:ascii="Times New Roman" w:hAnsi="Times New Roman" w:cs="Times New Roman"/>
                <w:b/>
                <w:noProof/>
                <w:color w:val="C00000"/>
                <w:sz w:val="28"/>
                <w:szCs w:val="28"/>
              </w:rPr>
              <w:drawing>
                <wp:inline distT="0" distB="0" distL="0" distR="0" wp14:anchorId="78680907" wp14:editId="51CE0DCE">
                  <wp:extent cx="2001666" cy="3045655"/>
                  <wp:effectExtent l="0" t="0" r="0" b="0"/>
                  <wp:docPr id="1927884419" name="Picture 1927884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0414" cy="3074182"/>
                          </a:xfrm>
                          <a:prstGeom prst="rect">
                            <a:avLst/>
                          </a:prstGeom>
                          <a:noFill/>
                        </pic:spPr>
                      </pic:pic>
                    </a:graphicData>
                  </a:graphic>
                </wp:inline>
              </w:drawing>
            </w:r>
          </w:p>
        </w:tc>
        <w:tc>
          <w:tcPr>
            <w:tcW w:w="2850" w:type="dxa"/>
            <w:shd w:val="clear" w:color="auto" w:fill="auto"/>
          </w:tcPr>
          <w:p w14:paraId="41BF5665" w14:textId="77777777" w:rsidR="00A53183" w:rsidRDefault="009D18E7" w:rsidP="00BB77DE">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A53183" w14:paraId="496479A2" w14:textId="77777777" w:rsidTr="00BB77DE">
        <w:trPr>
          <w:trHeight w:val="274"/>
          <w:jc w:val="center"/>
        </w:trPr>
        <w:tc>
          <w:tcPr>
            <w:tcW w:w="7388" w:type="dxa"/>
            <w:shd w:val="clear" w:color="auto" w:fill="auto"/>
          </w:tcPr>
          <w:p w14:paraId="25E556AB" w14:textId="77777777" w:rsidR="00A53183" w:rsidRPr="00653DCD" w:rsidRDefault="009D18E7">
            <w:pPr>
              <w:spacing w:beforeLines="50" w:before="120" w:afterLines="50" w:after="120" w:line="240" w:lineRule="auto"/>
              <w:jc w:val="both"/>
              <w:rPr>
                <w:rFonts w:ascii="Times New Roman" w:hAnsi="Times New Roman" w:cs="Times New Roman"/>
                <w:b/>
                <w:sz w:val="28"/>
                <w:szCs w:val="28"/>
              </w:rPr>
            </w:pPr>
            <w:r w:rsidRPr="00653DCD">
              <w:rPr>
                <w:rFonts w:ascii="Times New Roman" w:hAnsi="Times New Roman" w:cs="Times New Roman"/>
                <w:b/>
                <w:sz w:val="28"/>
                <w:szCs w:val="28"/>
              </w:rPr>
              <w:t>Hướng dẫn HS thực hiện nhiệm vụ</w:t>
            </w:r>
          </w:p>
          <w:p w14:paraId="676004AE" w14:textId="2EBFA61A" w:rsidR="00280D3A" w:rsidRPr="00280D3A" w:rsidRDefault="00BB77DE" w:rsidP="000A4868">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Các</w:t>
            </w:r>
            <w:r w:rsidRPr="00D92F13">
              <w:rPr>
                <w:rFonts w:ascii="Times New Roman" w:hAnsi="Times New Roman" w:cs="Times New Roman"/>
                <w:sz w:val="28"/>
                <w:szCs w:val="28"/>
              </w:rPr>
              <w:t xml:space="preserve"> nhóm thảo luận, </w:t>
            </w:r>
            <w:r>
              <w:rPr>
                <w:rFonts w:ascii="Times New Roman" w:hAnsi="Times New Roman" w:cs="Times New Roman"/>
                <w:sz w:val="28"/>
                <w:szCs w:val="28"/>
              </w:rPr>
              <w:t>phân loại thông tin để hoàn thành nội dung phù hợp trong PHT số 1.</w:t>
            </w:r>
          </w:p>
        </w:tc>
        <w:tc>
          <w:tcPr>
            <w:tcW w:w="2850" w:type="dxa"/>
            <w:shd w:val="clear" w:color="auto" w:fill="auto"/>
          </w:tcPr>
          <w:p w14:paraId="69A0658B" w14:textId="38C2362D" w:rsidR="0014169B" w:rsidRPr="00653DCD" w:rsidRDefault="00BB77DE" w:rsidP="00BB77DE">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Thảo luận nhóm thực hiện nhiệm vụ</w:t>
            </w:r>
            <w:r w:rsidR="0014169B" w:rsidRPr="000A4868">
              <w:rPr>
                <w:rFonts w:ascii="Times New Roman" w:hAnsi="Times New Roman" w:cs="Times New Roman"/>
                <w:sz w:val="28"/>
                <w:szCs w:val="28"/>
              </w:rPr>
              <w:t>.</w:t>
            </w:r>
          </w:p>
        </w:tc>
      </w:tr>
      <w:tr w:rsidR="00A53183" w14:paraId="3CE05C8C" w14:textId="77777777" w:rsidTr="00BB77DE">
        <w:trPr>
          <w:trHeight w:val="274"/>
          <w:jc w:val="center"/>
        </w:trPr>
        <w:tc>
          <w:tcPr>
            <w:tcW w:w="7388" w:type="dxa"/>
            <w:shd w:val="clear" w:color="auto" w:fill="auto"/>
          </w:tcPr>
          <w:p w14:paraId="2E9B2A86" w14:textId="77777777" w:rsidR="00A53183" w:rsidRPr="00653DCD" w:rsidRDefault="009D18E7">
            <w:pPr>
              <w:spacing w:beforeLines="50" w:before="120" w:afterLines="50" w:after="12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653DCD">
              <w:rPr>
                <w:rStyle w:val="awspan"/>
                <w:rFonts w:ascii="Times New Roman" w:hAnsi="Times New Roman" w:cs="Times New Roman"/>
                <w:b/>
                <w:sz w:val="28"/>
                <w:szCs w:val="28"/>
              </w:rPr>
              <w:t>:</w:t>
            </w:r>
            <w:r w:rsidRPr="00653DCD">
              <w:rPr>
                <w:rStyle w:val="awspan"/>
                <w:rFonts w:ascii="Times New Roman" w:hAnsi="Times New Roman" w:cs="Times New Roman"/>
                <w:sz w:val="28"/>
                <w:szCs w:val="28"/>
              </w:rPr>
              <w:t xml:space="preserve"> </w:t>
            </w:r>
          </w:p>
          <w:p w14:paraId="6228EF56" w14:textId="765C13F6" w:rsidR="00BB77DE" w:rsidRDefault="00BB77DE" w:rsidP="00BB77DE">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xml:space="preserve">- </w:t>
            </w:r>
            <w:r w:rsidRPr="00BB77DE">
              <w:rPr>
                <w:rFonts w:ascii="Times New Roman" w:hAnsi="Times New Roman" w:cs="Times New Roman"/>
                <w:sz w:val="28"/>
                <w:szCs w:val="28"/>
              </w:rPr>
              <w:t>Các nhóm trao đổi chéo kết quả, dựa vào đáp án GV đưa để chấm chéo. Đại diện các nhóm báo cáo kết quả hoạt động của các nhóm.</w:t>
            </w:r>
          </w:p>
          <w:p w14:paraId="2FA0ABB2" w14:textId="1833BE98" w:rsidR="000112EF" w:rsidRPr="00653DCD" w:rsidRDefault="000112EF" w:rsidP="00BB77DE">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xml:space="preserve">- GV </w:t>
            </w:r>
            <w:r w:rsidR="00731D6D" w:rsidRPr="00653DCD">
              <w:rPr>
                <w:rFonts w:ascii="Times New Roman" w:hAnsi="Times New Roman" w:cs="Times New Roman"/>
                <w:sz w:val="28"/>
                <w:szCs w:val="28"/>
              </w:rPr>
              <w:t>mời ngẫu nhiên một HS phân tích sơ đồ điều hòa đường huyết của hormone tuyến tụy.</w:t>
            </w:r>
          </w:p>
          <w:p w14:paraId="6BF51BC8" w14:textId="429A3912" w:rsidR="00000B05" w:rsidRPr="0014169B" w:rsidRDefault="00BB77DE" w:rsidP="00BB77DE">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xml:space="preserve">- </w:t>
            </w:r>
            <w:r w:rsidRPr="00EF7410">
              <w:rPr>
                <w:rFonts w:ascii="Times New Roman" w:hAnsi="Times New Roman" w:cs="Times New Roman"/>
                <w:sz w:val="28"/>
                <w:szCs w:val="28"/>
              </w:rPr>
              <w:t>G</w:t>
            </w:r>
            <w:r w:rsidRPr="00653DCD">
              <w:rPr>
                <w:rFonts w:ascii="Times New Roman" w:hAnsi="Times New Roman" w:cs="Times New Roman"/>
                <w:sz w:val="28"/>
                <w:szCs w:val="28"/>
              </w:rPr>
              <w:t>V</w:t>
            </w:r>
            <w:r w:rsidRPr="00EF7410">
              <w:rPr>
                <w:rFonts w:ascii="Times New Roman" w:hAnsi="Times New Roman" w:cs="Times New Roman"/>
                <w:sz w:val="28"/>
                <w:szCs w:val="28"/>
              </w:rPr>
              <w:t xml:space="preserve"> mời đại diện </w:t>
            </w:r>
            <w:r>
              <w:rPr>
                <w:rFonts w:ascii="Times New Roman" w:hAnsi="Times New Roman" w:cs="Times New Roman"/>
                <w:sz w:val="28"/>
                <w:szCs w:val="28"/>
              </w:rPr>
              <w:t>1 HS thuộc mỗi nhóm nhận tên cơ quan nội tiết và dán trên tranh câm để ôn tập lại nội dung đã thảo luận.</w:t>
            </w:r>
          </w:p>
        </w:tc>
        <w:tc>
          <w:tcPr>
            <w:tcW w:w="2850" w:type="dxa"/>
            <w:shd w:val="clear" w:color="auto" w:fill="auto"/>
          </w:tcPr>
          <w:p w14:paraId="068BF3C3" w14:textId="77777777" w:rsidR="00BB77DE" w:rsidRPr="0014169B" w:rsidRDefault="00BB77DE" w:rsidP="00BB77DE">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w:t>
            </w:r>
            <w:r>
              <w:rPr>
                <w:rFonts w:ascii="Times New Roman" w:hAnsi="Times New Roman" w:cs="Times New Roman"/>
                <w:sz w:val="28"/>
                <w:szCs w:val="28"/>
              </w:rPr>
              <w:t xml:space="preserve"> Các nhóm chấm chéo sản phẩm.</w:t>
            </w:r>
          </w:p>
          <w:p w14:paraId="3415A179" w14:textId="421342C0" w:rsidR="00A53183" w:rsidRPr="0014169B" w:rsidRDefault="00BB77DE" w:rsidP="00BB77DE">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Đại</w:t>
            </w:r>
            <w:r>
              <w:rPr>
                <w:rFonts w:ascii="Times New Roman" w:hAnsi="Times New Roman" w:cs="Times New Roman"/>
                <w:sz w:val="28"/>
                <w:szCs w:val="28"/>
              </w:rPr>
              <w:t xml:space="preserve"> diện các nhóm thực hiện nhiệm vụ.</w:t>
            </w:r>
          </w:p>
        </w:tc>
      </w:tr>
      <w:tr w:rsidR="00A53183" w14:paraId="00D3D723" w14:textId="77777777" w:rsidTr="00BB77DE">
        <w:trPr>
          <w:trHeight w:val="274"/>
          <w:jc w:val="center"/>
        </w:trPr>
        <w:tc>
          <w:tcPr>
            <w:tcW w:w="7388" w:type="dxa"/>
            <w:shd w:val="clear" w:color="auto" w:fill="auto"/>
          </w:tcPr>
          <w:p w14:paraId="064B4C8A" w14:textId="77777777" w:rsidR="00A53183" w:rsidRDefault="009D18E7" w:rsidP="00EE2E9B">
            <w:pPr>
              <w:spacing w:after="0" w:line="264"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Tổng kết</w:t>
            </w:r>
          </w:p>
          <w:p w14:paraId="2AF17837" w14:textId="77777777" w:rsidR="00BB77DE" w:rsidRDefault="00BB77DE" w:rsidP="00BB77DE">
            <w:pPr>
              <w:pStyle w:val="ListParagraph"/>
              <w:numPr>
                <w:ilvl w:val="0"/>
                <w:numId w:val="17"/>
              </w:numPr>
              <w:spacing w:beforeLines="50" w:before="120" w:afterLines="50" w:after="120" w:line="240" w:lineRule="auto"/>
              <w:ind w:left="330"/>
              <w:jc w:val="both"/>
              <w:rPr>
                <w:rFonts w:ascii="Times New Roman" w:hAnsi="Times New Roman" w:cs="Times New Roman"/>
                <w:color w:val="0070C0"/>
                <w:sz w:val="28"/>
                <w:szCs w:val="28"/>
              </w:rPr>
            </w:pPr>
            <w:r>
              <w:rPr>
                <w:rFonts w:ascii="Times New Roman" w:hAnsi="Times New Roman" w:cs="Times New Roman"/>
                <w:color w:val="0070C0"/>
                <w:sz w:val="28"/>
                <w:szCs w:val="28"/>
              </w:rPr>
              <w:t>Hệ nội tiết</w:t>
            </w:r>
          </w:p>
          <w:p w14:paraId="0C9DA9AE" w14:textId="77777777" w:rsidR="00BB77DE" w:rsidRDefault="00BB77DE" w:rsidP="00BB77DE">
            <w:pPr>
              <w:pStyle w:val="ListParagraph"/>
              <w:numPr>
                <w:ilvl w:val="0"/>
                <w:numId w:val="6"/>
              </w:numPr>
              <w:spacing w:beforeLines="50" w:before="120" w:afterLines="50" w:after="120" w:line="240" w:lineRule="auto"/>
              <w:ind w:left="330"/>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Hệ nội tiết gồm các tuyến nội tiết. </w:t>
            </w:r>
          </w:p>
          <w:p w14:paraId="17832792" w14:textId="7444BF04" w:rsidR="00BB77DE" w:rsidRDefault="00BB77DE" w:rsidP="00BB77DE">
            <w:pPr>
              <w:pStyle w:val="ListParagraph"/>
              <w:numPr>
                <w:ilvl w:val="0"/>
                <w:numId w:val="6"/>
              </w:numPr>
              <w:spacing w:beforeLines="50" w:before="120" w:afterLines="50" w:after="120" w:line="240" w:lineRule="auto"/>
              <w:ind w:left="330"/>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Tuyến nội tiết là những tuyến sản xuất và tiết hormone </w:t>
            </w:r>
            <w:r w:rsidR="008E6782">
              <w:rPr>
                <w:rFonts w:ascii="Times New Roman" w:hAnsi="Times New Roman" w:cs="Times New Roman"/>
                <w:color w:val="0070C0"/>
                <w:sz w:val="28"/>
                <w:szCs w:val="28"/>
              </w:rPr>
              <w:t>vận chuyển theo đường máu, tác động đến cơ quan đích giúp điều khiển, điều hòa hoạt động của các cơ quan và cơ thể.</w:t>
            </w:r>
          </w:p>
          <w:p w14:paraId="1D91B7BA" w14:textId="77777777" w:rsidR="00BB77DE" w:rsidRDefault="00BB77DE" w:rsidP="00BB77DE">
            <w:pPr>
              <w:pStyle w:val="ListParagraph"/>
              <w:numPr>
                <w:ilvl w:val="0"/>
                <w:numId w:val="17"/>
              </w:numPr>
              <w:spacing w:beforeLines="50" w:before="120" w:afterLines="50" w:after="120" w:line="240" w:lineRule="auto"/>
              <w:ind w:left="330"/>
              <w:jc w:val="both"/>
              <w:rPr>
                <w:rFonts w:ascii="Times New Roman" w:hAnsi="Times New Roman" w:cs="Times New Roman"/>
                <w:color w:val="0070C0"/>
                <w:sz w:val="28"/>
                <w:szCs w:val="28"/>
              </w:rPr>
            </w:pPr>
            <w:r>
              <w:rPr>
                <w:rFonts w:ascii="Times New Roman" w:hAnsi="Times New Roman" w:cs="Times New Roman"/>
                <w:color w:val="0070C0"/>
                <w:sz w:val="28"/>
                <w:szCs w:val="28"/>
                <w:lang w:val="en-US"/>
              </w:rPr>
              <w:t>Các</w:t>
            </w:r>
            <w:r>
              <w:rPr>
                <w:rFonts w:ascii="Times New Roman" w:hAnsi="Times New Roman" w:cs="Times New Roman"/>
                <w:color w:val="0070C0"/>
                <w:sz w:val="28"/>
                <w:szCs w:val="28"/>
              </w:rPr>
              <w:t xml:space="preserve"> tuyến nội tiết</w:t>
            </w:r>
          </w:p>
          <w:tbl>
            <w:tblPr>
              <w:tblStyle w:val="TableGrid"/>
              <w:tblW w:w="7281" w:type="dxa"/>
              <w:tblLook w:val="04A0" w:firstRow="1" w:lastRow="0" w:firstColumn="1" w:lastColumn="0" w:noHBand="0" w:noVBand="1"/>
            </w:tblPr>
            <w:tblGrid>
              <w:gridCol w:w="1025"/>
              <w:gridCol w:w="1295"/>
              <w:gridCol w:w="1781"/>
              <w:gridCol w:w="3180"/>
            </w:tblGrid>
            <w:tr w:rsidR="00BB77DE" w:rsidRPr="00BB77DE" w14:paraId="72113BDD" w14:textId="77777777" w:rsidTr="00BB77DE">
              <w:tc>
                <w:tcPr>
                  <w:tcW w:w="1025" w:type="dxa"/>
                  <w:shd w:val="clear" w:color="auto" w:fill="E5B8B7" w:themeFill="accent2" w:themeFillTint="66"/>
                  <w:vAlign w:val="center"/>
                </w:tcPr>
                <w:p w14:paraId="394504E3" w14:textId="77777777" w:rsidR="00BB77DE" w:rsidRPr="00BB77DE" w:rsidRDefault="00BB77DE" w:rsidP="00BB77DE">
                  <w:pPr>
                    <w:spacing w:beforeLines="50" w:before="120" w:afterLines="50" w:after="120" w:line="240" w:lineRule="auto"/>
                    <w:jc w:val="center"/>
                    <w:rPr>
                      <w:rFonts w:ascii="Times New Roman" w:eastAsia="Times New Roman" w:hAnsi="Times New Roman" w:cs="Times New Roman"/>
                      <w:b/>
                      <w:bCs/>
                      <w:color w:val="000000"/>
                      <w:sz w:val="24"/>
                      <w:szCs w:val="24"/>
                    </w:rPr>
                  </w:pPr>
                  <w:r w:rsidRPr="00BB77DE">
                    <w:rPr>
                      <w:rFonts w:ascii="Times New Roman" w:eastAsia="Times New Roman" w:hAnsi="Times New Roman" w:cs="Times New Roman"/>
                      <w:b/>
                      <w:bCs/>
                      <w:color w:val="000000"/>
                      <w:sz w:val="24"/>
                      <w:szCs w:val="24"/>
                    </w:rPr>
                    <w:t>Tuyến nội tiết</w:t>
                  </w:r>
                </w:p>
              </w:tc>
              <w:tc>
                <w:tcPr>
                  <w:tcW w:w="1295" w:type="dxa"/>
                  <w:shd w:val="clear" w:color="auto" w:fill="E5B8B7" w:themeFill="accent2" w:themeFillTint="66"/>
                  <w:vAlign w:val="center"/>
                </w:tcPr>
                <w:p w14:paraId="27D95407" w14:textId="77777777" w:rsidR="00BB77DE" w:rsidRPr="00BB77DE" w:rsidRDefault="00BB77DE" w:rsidP="00BB77DE">
                  <w:pPr>
                    <w:spacing w:beforeLines="50" w:before="120" w:afterLines="50" w:after="120" w:line="240" w:lineRule="auto"/>
                    <w:jc w:val="center"/>
                    <w:rPr>
                      <w:rFonts w:ascii="Times New Roman" w:eastAsia="Times New Roman" w:hAnsi="Times New Roman" w:cs="Times New Roman"/>
                      <w:b/>
                      <w:bCs/>
                      <w:color w:val="000000"/>
                      <w:sz w:val="24"/>
                      <w:szCs w:val="24"/>
                    </w:rPr>
                  </w:pPr>
                  <w:r w:rsidRPr="00BB77DE">
                    <w:rPr>
                      <w:rFonts w:ascii="Times New Roman" w:eastAsia="Times New Roman" w:hAnsi="Times New Roman" w:cs="Times New Roman"/>
                      <w:b/>
                      <w:bCs/>
                      <w:color w:val="000000"/>
                      <w:sz w:val="24"/>
                      <w:szCs w:val="24"/>
                    </w:rPr>
                    <w:t>Vị trí</w:t>
                  </w:r>
                </w:p>
              </w:tc>
              <w:tc>
                <w:tcPr>
                  <w:tcW w:w="1781" w:type="dxa"/>
                  <w:shd w:val="clear" w:color="auto" w:fill="E5B8B7" w:themeFill="accent2" w:themeFillTint="66"/>
                  <w:vAlign w:val="center"/>
                </w:tcPr>
                <w:p w14:paraId="57796908" w14:textId="105C826C" w:rsidR="00BB77DE" w:rsidRPr="00BB77DE" w:rsidRDefault="00BB77DE" w:rsidP="00BB77DE">
                  <w:pPr>
                    <w:spacing w:beforeLines="50" w:before="120" w:afterLines="50" w:after="120" w:line="240" w:lineRule="auto"/>
                    <w:jc w:val="center"/>
                    <w:rPr>
                      <w:rFonts w:ascii="Times New Roman" w:eastAsia="Times New Roman" w:hAnsi="Times New Roman" w:cs="Times New Roman"/>
                      <w:b/>
                      <w:bCs/>
                      <w:color w:val="000000"/>
                      <w:sz w:val="24"/>
                      <w:szCs w:val="24"/>
                    </w:rPr>
                  </w:pPr>
                  <w:r w:rsidRPr="00BB77DE">
                    <w:rPr>
                      <w:rFonts w:ascii="Times New Roman" w:eastAsia="Times New Roman" w:hAnsi="Times New Roman" w:cs="Times New Roman"/>
                      <w:b/>
                      <w:bCs/>
                      <w:color w:val="000000"/>
                      <w:sz w:val="24"/>
                      <w:szCs w:val="24"/>
                    </w:rPr>
                    <w:t>Sản phẩm nội tiết (hormone)</w:t>
                  </w:r>
                </w:p>
              </w:tc>
              <w:tc>
                <w:tcPr>
                  <w:tcW w:w="3180" w:type="dxa"/>
                  <w:shd w:val="clear" w:color="auto" w:fill="E5B8B7" w:themeFill="accent2" w:themeFillTint="66"/>
                  <w:vAlign w:val="center"/>
                </w:tcPr>
                <w:p w14:paraId="67BF4599" w14:textId="77777777" w:rsidR="00BB77DE" w:rsidRPr="00BB77DE" w:rsidRDefault="00BB77DE" w:rsidP="00BB77DE">
                  <w:pPr>
                    <w:spacing w:beforeLines="50" w:before="120" w:afterLines="50" w:after="120" w:line="240" w:lineRule="auto"/>
                    <w:jc w:val="center"/>
                    <w:rPr>
                      <w:rFonts w:ascii="Times New Roman" w:eastAsia="Times New Roman" w:hAnsi="Times New Roman" w:cs="Times New Roman"/>
                      <w:b/>
                      <w:bCs/>
                      <w:color w:val="000000"/>
                      <w:sz w:val="24"/>
                      <w:szCs w:val="24"/>
                    </w:rPr>
                  </w:pPr>
                  <w:r w:rsidRPr="00BB77DE">
                    <w:rPr>
                      <w:rFonts w:ascii="Times New Roman" w:eastAsia="Times New Roman" w:hAnsi="Times New Roman" w:cs="Times New Roman"/>
                      <w:b/>
                      <w:bCs/>
                      <w:color w:val="000000"/>
                      <w:sz w:val="24"/>
                      <w:szCs w:val="24"/>
                    </w:rPr>
                    <w:t>Chức năng</w:t>
                  </w:r>
                </w:p>
                <w:p w14:paraId="2FDDFBCA" w14:textId="77777777" w:rsidR="00BB77DE" w:rsidRPr="00BB77DE" w:rsidRDefault="00BB77DE" w:rsidP="00BB77DE">
                  <w:pPr>
                    <w:spacing w:beforeLines="50" w:before="120" w:afterLines="50" w:after="120" w:line="240" w:lineRule="auto"/>
                    <w:jc w:val="center"/>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(tương ứng với từng sản phẩm)</w:t>
                  </w:r>
                </w:p>
              </w:tc>
            </w:tr>
            <w:tr w:rsidR="00BB77DE" w:rsidRPr="00BB77DE" w14:paraId="3B1562C0" w14:textId="77777777" w:rsidTr="00BB77DE">
              <w:tc>
                <w:tcPr>
                  <w:tcW w:w="1025" w:type="dxa"/>
                </w:tcPr>
                <w:p w14:paraId="1A327211"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Tuyến yên</w:t>
                  </w:r>
                </w:p>
              </w:tc>
              <w:tc>
                <w:tcPr>
                  <w:tcW w:w="1295" w:type="dxa"/>
                </w:tcPr>
                <w:p w14:paraId="1C4EB57E"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pacing w:val="-10"/>
                      <w:sz w:val="24"/>
                      <w:szCs w:val="24"/>
                    </w:rPr>
                  </w:pPr>
                  <w:r w:rsidRPr="00BB77DE">
                    <w:rPr>
                      <w:rFonts w:ascii="Times New Roman" w:eastAsia="Times New Roman" w:hAnsi="Times New Roman" w:cs="Times New Roman"/>
                      <w:color w:val="000000"/>
                      <w:spacing w:val="-10"/>
                      <w:sz w:val="24"/>
                      <w:szCs w:val="24"/>
                    </w:rPr>
                    <w:t>Nằm trong nền sọ</w:t>
                  </w:r>
                </w:p>
              </w:tc>
              <w:tc>
                <w:tcPr>
                  <w:tcW w:w="1781" w:type="dxa"/>
                </w:tcPr>
                <w:p w14:paraId="129568E9" w14:textId="77777777" w:rsidR="00BB77DE" w:rsidRPr="00BB77DE" w:rsidRDefault="00BB77DE" w:rsidP="00BB77DE">
                  <w:pPr>
                    <w:spacing w:after="0" w:line="276"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GH</w:t>
                  </w:r>
                </w:p>
                <w:p w14:paraId="08E666B9" w14:textId="77777777" w:rsidR="00BB77DE" w:rsidRPr="00BB77DE" w:rsidRDefault="00BB77DE" w:rsidP="00BB77DE">
                  <w:pPr>
                    <w:spacing w:after="0" w:line="276"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w:t>
                  </w:r>
                  <w:r w:rsidRPr="00BB77DE">
                    <w:rPr>
                      <w:rFonts w:ascii="Times New Roman" w:eastAsia="Times New Roman" w:hAnsi="Times New Roman" w:cs="Times New Roman"/>
                      <w:color w:val="000000"/>
                      <w:sz w:val="24"/>
                      <w:szCs w:val="24"/>
                      <w:lang w:val="en-US"/>
                    </w:rPr>
                    <w:t xml:space="preserve"> </w:t>
                  </w:r>
                  <w:r w:rsidRPr="00BB77DE">
                    <w:rPr>
                      <w:rFonts w:ascii="Times New Roman" w:eastAsia="Times New Roman" w:hAnsi="Times New Roman" w:cs="Times New Roman"/>
                      <w:color w:val="000000"/>
                      <w:sz w:val="24"/>
                      <w:szCs w:val="24"/>
                    </w:rPr>
                    <w:t xml:space="preserve">Prolactin </w:t>
                  </w:r>
                </w:p>
                <w:p w14:paraId="09FF83E7" w14:textId="77777777" w:rsidR="00BB77DE" w:rsidRPr="00BB77DE" w:rsidRDefault="00BB77DE" w:rsidP="00BB77DE">
                  <w:pPr>
                    <w:spacing w:after="0" w:line="276"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xml:space="preserve">- TSH </w:t>
                  </w:r>
                </w:p>
                <w:p w14:paraId="2A73ED57" w14:textId="77777777" w:rsidR="00BB77DE" w:rsidRPr="00BB77DE" w:rsidRDefault="00BB77DE" w:rsidP="00BB77DE">
                  <w:pPr>
                    <w:spacing w:after="0" w:line="276"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w:t>
                  </w:r>
                  <w:r w:rsidRPr="00BB77DE">
                    <w:rPr>
                      <w:rFonts w:ascii="Times New Roman" w:eastAsia="Times New Roman" w:hAnsi="Times New Roman" w:cs="Times New Roman"/>
                      <w:color w:val="000000"/>
                      <w:sz w:val="24"/>
                      <w:szCs w:val="24"/>
                      <w:lang w:val="en-US"/>
                    </w:rPr>
                    <w:t xml:space="preserve"> </w:t>
                  </w:r>
                  <w:r w:rsidRPr="00BB77DE">
                    <w:rPr>
                      <w:rFonts w:ascii="Times New Roman" w:eastAsia="Times New Roman" w:hAnsi="Times New Roman" w:cs="Times New Roman"/>
                      <w:color w:val="000000"/>
                      <w:sz w:val="24"/>
                      <w:szCs w:val="24"/>
                    </w:rPr>
                    <w:t xml:space="preserve">ACTH </w:t>
                  </w:r>
                </w:p>
                <w:p w14:paraId="3C64F3D4" w14:textId="77777777" w:rsidR="00BB77DE" w:rsidRPr="00BB77DE" w:rsidRDefault="00BB77DE" w:rsidP="00BB77DE">
                  <w:pPr>
                    <w:spacing w:after="0" w:line="276" w:lineRule="auto"/>
                    <w:jc w:val="both"/>
                    <w:rPr>
                      <w:rFonts w:ascii="Times New Roman" w:eastAsia="Times New Roman" w:hAnsi="Times New Roman" w:cs="Times New Roman"/>
                      <w:color w:val="000000"/>
                      <w:sz w:val="24"/>
                      <w:szCs w:val="24"/>
                    </w:rPr>
                  </w:pPr>
                </w:p>
                <w:p w14:paraId="07EAE1F6" w14:textId="77777777" w:rsidR="00BB77DE" w:rsidRPr="00BB77DE" w:rsidRDefault="00BB77DE" w:rsidP="00BB77DE">
                  <w:pPr>
                    <w:spacing w:after="0" w:line="276"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FSH, LH</w:t>
                  </w:r>
                </w:p>
              </w:tc>
              <w:tc>
                <w:tcPr>
                  <w:tcW w:w="3180" w:type="dxa"/>
                </w:tcPr>
                <w:p w14:paraId="58EB5AF4" w14:textId="77777777" w:rsidR="00BB77DE" w:rsidRPr="00BB77DE" w:rsidRDefault="00BB77DE" w:rsidP="00BB77DE">
                  <w:pPr>
                    <w:spacing w:after="0" w:line="276" w:lineRule="auto"/>
                    <w:ind w:left="48" w:right="48"/>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Kích thích sự sinh trưởng.</w:t>
                  </w:r>
                </w:p>
                <w:p w14:paraId="580D3282" w14:textId="77777777" w:rsidR="00BB77DE" w:rsidRPr="00BB77DE" w:rsidRDefault="00BB77DE" w:rsidP="00BB77DE">
                  <w:pPr>
                    <w:spacing w:after="0" w:line="276" w:lineRule="auto"/>
                    <w:ind w:left="48" w:right="48"/>
                    <w:jc w:val="both"/>
                    <w:rPr>
                      <w:rFonts w:ascii="Times New Roman" w:eastAsia="Times New Roman" w:hAnsi="Times New Roman" w:cs="Times New Roman"/>
                      <w:color w:val="000000"/>
                      <w:spacing w:val="-18"/>
                      <w:sz w:val="24"/>
                      <w:szCs w:val="24"/>
                    </w:rPr>
                  </w:pPr>
                  <w:r w:rsidRPr="00BB77DE">
                    <w:rPr>
                      <w:rFonts w:ascii="Times New Roman" w:eastAsia="Times New Roman" w:hAnsi="Times New Roman" w:cs="Times New Roman"/>
                      <w:color w:val="000000"/>
                      <w:spacing w:val="-18"/>
                      <w:sz w:val="24"/>
                      <w:szCs w:val="24"/>
                    </w:rPr>
                    <w:t>- Điều hòa hình thành và tiết sữa.</w:t>
                  </w:r>
                </w:p>
                <w:p w14:paraId="0D578656" w14:textId="77777777" w:rsidR="00BB77DE" w:rsidRPr="00653DCD" w:rsidRDefault="00BB77DE" w:rsidP="00BB77DE">
                  <w:pPr>
                    <w:spacing w:after="0" w:line="276" w:lineRule="auto"/>
                    <w:ind w:left="48" w:right="48"/>
                    <w:jc w:val="both"/>
                    <w:rPr>
                      <w:rFonts w:ascii="Times New Roman" w:eastAsia="Times New Roman" w:hAnsi="Times New Roman" w:cs="Times New Roman"/>
                      <w:color w:val="000000"/>
                      <w:spacing w:val="-14"/>
                      <w:sz w:val="24"/>
                      <w:szCs w:val="24"/>
                    </w:rPr>
                  </w:pPr>
                  <w:r w:rsidRPr="00BB77DE">
                    <w:rPr>
                      <w:rFonts w:ascii="Times New Roman" w:eastAsia="Times New Roman" w:hAnsi="Times New Roman" w:cs="Times New Roman"/>
                      <w:color w:val="000000"/>
                      <w:spacing w:val="-14"/>
                      <w:sz w:val="24"/>
                      <w:szCs w:val="24"/>
                    </w:rPr>
                    <w:t>- Điều hòa hoạt động tuyến giáp</w:t>
                  </w:r>
                  <w:r w:rsidRPr="00653DCD">
                    <w:rPr>
                      <w:rFonts w:ascii="Times New Roman" w:eastAsia="Times New Roman" w:hAnsi="Times New Roman" w:cs="Times New Roman"/>
                      <w:color w:val="000000"/>
                      <w:spacing w:val="-14"/>
                      <w:sz w:val="24"/>
                      <w:szCs w:val="24"/>
                    </w:rPr>
                    <w:t>.</w:t>
                  </w:r>
                </w:p>
                <w:p w14:paraId="71C9544D" w14:textId="77777777" w:rsidR="00BB77DE" w:rsidRPr="00BB77DE" w:rsidRDefault="00BB77DE" w:rsidP="00BB77DE">
                  <w:pPr>
                    <w:spacing w:after="0" w:line="276" w:lineRule="auto"/>
                    <w:ind w:left="48" w:right="48"/>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Điều hòa hoạt động  tuyến trên thận,</w:t>
                  </w:r>
                </w:p>
                <w:p w14:paraId="53B3FD9D" w14:textId="77777777" w:rsidR="00BB77DE" w:rsidRPr="00BB77DE" w:rsidRDefault="00BB77DE" w:rsidP="00BB77DE">
                  <w:pPr>
                    <w:spacing w:after="0" w:line="276" w:lineRule="auto"/>
                    <w:ind w:left="48" w:right="48"/>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Điều hòa hoạt động tuyến sinh dục.</w:t>
                  </w:r>
                </w:p>
              </w:tc>
            </w:tr>
            <w:tr w:rsidR="00BB77DE" w:rsidRPr="00BB77DE" w14:paraId="741D3F2D" w14:textId="77777777" w:rsidTr="00BB77DE">
              <w:tc>
                <w:tcPr>
                  <w:tcW w:w="1025" w:type="dxa"/>
                </w:tcPr>
                <w:p w14:paraId="3E7A3D1C"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Tuyến giáp</w:t>
                  </w:r>
                </w:p>
              </w:tc>
              <w:tc>
                <w:tcPr>
                  <w:tcW w:w="1295" w:type="dxa"/>
                </w:tcPr>
                <w:p w14:paraId="72874172"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Nằm ở cổ, trước thanh quản và phần trên của khí quản.</w:t>
                  </w:r>
                </w:p>
              </w:tc>
              <w:tc>
                <w:tcPr>
                  <w:tcW w:w="1781" w:type="dxa"/>
                </w:tcPr>
                <w:p w14:paraId="49E6B04B" w14:textId="77777777" w:rsidR="00BB77DE" w:rsidRPr="00BB77DE" w:rsidRDefault="00BB77DE" w:rsidP="00BB77DE">
                  <w:pPr>
                    <w:spacing w:beforeLines="50" w:before="120" w:afterLines="50" w:after="120" w:line="240" w:lineRule="auto"/>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Thyroxin (T3,T4)</w:t>
                  </w:r>
                </w:p>
                <w:p w14:paraId="32060D15"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z w:val="24"/>
                      <w:szCs w:val="24"/>
                    </w:rPr>
                  </w:pPr>
                </w:p>
                <w:p w14:paraId="2D309E52"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Calcitonin</w:t>
                  </w:r>
                </w:p>
              </w:tc>
              <w:tc>
                <w:tcPr>
                  <w:tcW w:w="3180" w:type="dxa"/>
                </w:tcPr>
                <w:p w14:paraId="3D367267" w14:textId="77777777" w:rsidR="00BB77DE" w:rsidRPr="00BB77DE" w:rsidRDefault="00BB77DE" w:rsidP="00BB77DE">
                  <w:pPr>
                    <w:spacing w:after="40" w:line="240" w:lineRule="auto"/>
                    <w:ind w:left="48" w:right="48"/>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Điều hòa sinh trưởng, phát triển; Tăng cường trao đổi chất, sinh nhiệt.</w:t>
                  </w:r>
                </w:p>
                <w:p w14:paraId="6CCF9F40"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Điều hòa calcium và phosphorus máu.</w:t>
                  </w:r>
                </w:p>
              </w:tc>
            </w:tr>
            <w:tr w:rsidR="00BB77DE" w:rsidRPr="00BB77DE" w14:paraId="17F8FFA1" w14:textId="77777777" w:rsidTr="00BB77DE">
              <w:tc>
                <w:tcPr>
                  <w:tcW w:w="1025" w:type="dxa"/>
                </w:tcPr>
                <w:p w14:paraId="210D94F7"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Tuyến tụy</w:t>
                  </w:r>
                </w:p>
              </w:tc>
              <w:tc>
                <w:tcPr>
                  <w:tcW w:w="1295" w:type="dxa"/>
                </w:tcPr>
                <w:p w14:paraId="211885B3"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Nằm trong khoang bụng, phía sau dạ dày.</w:t>
                  </w:r>
                </w:p>
              </w:tc>
              <w:tc>
                <w:tcPr>
                  <w:tcW w:w="1781" w:type="dxa"/>
                </w:tcPr>
                <w:p w14:paraId="44CDDFD2" w14:textId="382688D4" w:rsidR="00BB77DE" w:rsidRPr="00BB77DE" w:rsidRDefault="00BB77DE" w:rsidP="00BB77DE">
                  <w:pPr>
                    <w:spacing w:after="0" w:line="276" w:lineRule="auto"/>
                    <w:ind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 </w:t>
                  </w:r>
                  <w:r w:rsidRPr="00BB77DE">
                    <w:rPr>
                      <w:rFonts w:ascii="Times New Roman" w:eastAsia="Times New Roman" w:hAnsi="Times New Roman" w:cs="Times New Roman"/>
                      <w:color w:val="000000"/>
                      <w:sz w:val="24"/>
                      <w:szCs w:val="24"/>
                    </w:rPr>
                    <w:t>Insulin và glucagon</w:t>
                  </w:r>
                </w:p>
              </w:tc>
              <w:tc>
                <w:tcPr>
                  <w:tcW w:w="3180" w:type="dxa"/>
                </w:tcPr>
                <w:p w14:paraId="2910532F" w14:textId="77777777" w:rsidR="00BB77DE" w:rsidRPr="00BB77DE" w:rsidRDefault="00BB77DE" w:rsidP="00BB77DE">
                  <w:pPr>
                    <w:spacing w:after="0" w:line="276" w:lineRule="auto"/>
                    <w:ind w:left="48" w:right="48"/>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Điều hòa lượng đường</w:t>
                  </w:r>
                </w:p>
                <w:p w14:paraId="7253E805" w14:textId="77777777" w:rsidR="00BB77DE" w:rsidRPr="00BB77DE" w:rsidRDefault="00BB77DE" w:rsidP="00BB77DE">
                  <w:pPr>
                    <w:spacing w:after="0" w:line="276" w:lineRule="auto"/>
                    <w:ind w:left="48" w:right="48"/>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máu</w:t>
                  </w:r>
                </w:p>
              </w:tc>
            </w:tr>
            <w:tr w:rsidR="00BB77DE" w:rsidRPr="00BB77DE" w14:paraId="543B3431" w14:textId="77777777" w:rsidTr="00BB77DE">
              <w:tc>
                <w:tcPr>
                  <w:tcW w:w="1025" w:type="dxa"/>
                </w:tcPr>
                <w:p w14:paraId="4673880C"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Tuyến trên thận</w:t>
                  </w:r>
                </w:p>
              </w:tc>
              <w:tc>
                <w:tcPr>
                  <w:tcW w:w="1295" w:type="dxa"/>
                </w:tcPr>
                <w:p w14:paraId="593715EA"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Nằm ở cực trên của mỗi thận.</w:t>
                  </w:r>
                </w:p>
              </w:tc>
              <w:tc>
                <w:tcPr>
                  <w:tcW w:w="1781" w:type="dxa"/>
                </w:tcPr>
                <w:p w14:paraId="31509EE1" w14:textId="3A67CDB0" w:rsidR="00BB77DE" w:rsidRPr="00BB77DE" w:rsidRDefault="00BB77DE" w:rsidP="00BB77DE">
                  <w:pPr>
                    <w:spacing w:after="0" w:line="276" w:lineRule="auto"/>
                    <w:ind w:left="48" w:right="48"/>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-Aldosterone</w:t>
                  </w:r>
                </w:p>
                <w:p w14:paraId="7CEBF4A7" w14:textId="77777777" w:rsidR="00BB77DE" w:rsidRPr="00BB77DE" w:rsidRDefault="00BB77DE" w:rsidP="00BB77DE">
                  <w:pPr>
                    <w:spacing w:after="0" w:line="276" w:lineRule="auto"/>
                    <w:ind w:left="48" w:right="48"/>
                    <w:jc w:val="both"/>
                    <w:rPr>
                      <w:rFonts w:ascii="Times New Roman" w:eastAsia="Times New Roman" w:hAnsi="Times New Roman" w:cs="Times New Roman"/>
                      <w:color w:val="000000"/>
                      <w:sz w:val="24"/>
                      <w:szCs w:val="24"/>
                    </w:rPr>
                  </w:pPr>
                </w:p>
                <w:p w14:paraId="03159F7C" w14:textId="77777777" w:rsidR="00BB77DE" w:rsidRPr="00BB77DE" w:rsidRDefault="00BB77DE" w:rsidP="00BB77DE">
                  <w:pPr>
                    <w:spacing w:after="0" w:line="276" w:lineRule="auto"/>
                    <w:ind w:left="48" w:right="48"/>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Cortisol</w:t>
                  </w:r>
                </w:p>
                <w:p w14:paraId="6F94126A" w14:textId="77777777" w:rsidR="00BB77DE" w:rsidRPr="00BB77DE" w:rsidRDefault="00BB77DE" w:rsidP="00BB77DE">
                  <w:pPr>
                    <w:spacing w:after="0" w:line="276" w:lineRule="auto"/>
                    <w:ind w:left="48" w:right="48"/>
                    <w:jc w:val="both"/>
                    <w:rPr>
                      <w:rFonts w:ascii="Times New Roman" w:eastAsia="Times New Roman" w:hAnsi="Times New Roman" w:cs="Times New Roman"/>
                      <w:color w:val="000000"/>
                      <w:sz w:val="24"/>
                      <w:szCs w:val="24"/>
                    </w:rPr>
                  </w:pPr>
                </w:p>
                <w:p w14:paraId="1E935975" w14:textId="77777777" w:rsidR="00BB77DE" w:rsidRPr="00BB77DE" w:rsidRDefault="00BB77DE" w:rsidP="00BB77DE">
                  <w:pPr>
                    <w:spacing w:after="0" w:line="276" w:lineRule="auto"/>
                    <w:ind w:left="48" w:right="48"/>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Adrenalin, noradrenalin,</w:t>
                  </w:r>
                </w:p>
                <w:p w14:paraId="15DBAC1B" w14:textId="77777777" w:rsidR="00BB77DE" w:rsidRPr="00BB77DE" w:rsidRDefault="00BB77DE" w:rsidP="00BB77DE">
                  <w:pPr>
                    <w:spacing w:after="0" w:line="276" w:lineRule="auto"/>
                    <w:ind w:left="48" w:right="48"/>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cortisol</w:t>
                  </w:r>
                </w:p>
              </w:tc>
              <w:tc>
                <w:tcPr>
                  <w:tcW w:w="3180" w:type="dxa"/>
                </w:tcPr>
                <w:p w14:paraId="2766500B" w14:textId="77777777" w:rsidR="00BB77DE" w:rsidRPr="00BB77DE" w:rsidRDefault="00BB77DE" w:rsidP="00BB77DE">
                  <w:pPr>
                    <w:pStyle w:val="ListParagraph"/>
                    <w:numPr>
                      <w:ilvl w:val="0"/>
                      <w:numId w:val="21"/>
                    </w:numPr>
                    <w:spacing w:after="0" w:line="276" w:lineRule="auto"/>
                    <w:ind w:left="48" w:right="48"/>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Điều hòa huyết áp, thể tích máu</w:t>
                  </w:r>
                </w:p>
                <w:p w14:paraId="1B196D5F" w14:textId="77777777" w:rsidR="00BB77DE" w:rsidRPr="00BB77DE" w:rsidRDefault="00BB77DE" w:rsidP="00BB77DE">
                  <w:pPr>
                    <w:pStyle w:val="ListParagraph"/>
                    <w:numPr>
                      <w:ilvl w:val="0"/>
                      <w:numId w:val="21"/>
                    </w:numPr>
                    <w:spacing w:after="0" w:line="276" w:lineRule="auto"/>
                    <w:ind w:left="48" w:right="48"/>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Điều hòa trao đổi chất, năng lượng</w:t>
                  </w:r>
                </w:p>
                <w:p w14:paraId="398591E8" w14:textId="77777777" w:rsidR="00BB77DE" w:rsidRPr="00BB77DE" w:rsidRDefault="00BB77DE" w:rsidP="00BB77DE">
                  <w:pPr>
                    <w:pStyle w:val="ListParagraph"/>
                    <w:numPr>
                      <w:ilvl w:val="0"/>
                      <w:numId w:val="21"/>
                    </w:numPr>
                    <w:spacing w:after="0" w:line="276" w:lineRule="auto"/>
                    <w:ind w:left="48" w:right="48"/>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Chống stress</w:t>
                  </w:r>
                </w:p>
              </w:tc>
            </w:tr>
            <w:tr w:rsidR="00BB77DE" w:rsidRPr="00BB77DE" w14:paraId="1A9BC17E" w14:textId="77777777" w:rsidTr="00BB77DE">
              <w:tc>
                <w:tcPr>
                  <w:tcW w:w="1025" w:type="dxa"/>
                </w:tcPr>
                <w:p w14:paraId="7E4E1D81" w14:textId="77777777" w:rsidR="00BB77DE" w:rsidRPr="00BB77DE" w:rsidRDefault="00BB77DE" w:rsidP="00BB77DE">
                  <w:pPr>
                    <w:spacing w:beforeLines="50" w:before="120" w:afterLines="50" w:after="120" w:line="240" w:lineRule="auto"/>
                    <w:jc w:val="both"/>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Tuyến sinh dục</w:t>
                  </w:r>
                </w:p>
              </w:tc>
              <w:tc>
                <w:tcPr>
                  <w:tcW w:w="1295" w:type="dxa"/>
                </w:tcPr>
                <w:p w14:paraId="15CED8AC" w14:textId="77777777" w:rsidR="00BB77DE" w:rsidRPr="00BB77DE" w:rsidRDefault="00BB77DE" w:rsidP="00BB77DE">
                  <w:pPr>
                    <w:spacing w:before="40" w:after="40" w:line="276" w:lineRule="auto"/>
                    <w:ind w:left="48" w:right="48"/>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Ở nam: Tinh hoàn.</w:t>
                  </w:r>
                </w:p>
                <w:p w14:paraId="3B5B0D3C" w14:textId="77777777" w:rsidR="00BB77DE" w:rsidRPr="00BB77DE" w:rsidRDefault="00BB77DE" w:rsidP="00BB77DE">
                  <w:pPr>
                    <w:spacing w:beforeLines="50" w:before="120" w:afterLines="50" w:after="120" w:line="240" w:lineRule="auto"/>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Ở nữ: Buồng trứng.</w:t>
                  </w:r>
                </w:p>
              </w:tc>
              <w:tc>
                <w:tcPr>
                  <w:tcW w:w="1781" w:type="dxa"/>
                </w:tcPr>
                <w:p w14:paraId="2F178CF7" w14:textId="77777777" w:rsidR="00BB77DE" w:rsidRPr="00BB77DE" w:rsidRDefault="00BB77DE" w:rsidP="00BB77DE">
                  <w:pPr>
                    <w:pStyle w:val="ListParagraph"/>
                    <w:numPr>
                      <w:ilvl w:val="0"/>
                      <w:numId w:val="21"/>
                    </w:numPr>
                    <w:spacing w:after="0" w:line="276" w:lineRule="auto"/>
                    <w:ind w:left="48" w:right="48"/>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Nam: testosterone</w:t>
                  </w:r>
                </w:p>
                <w:p w14:paraId="3587B53A" w14:textId="77777777" w:rsidR="00BB77DE" w:rsidRPr="00BB77DE" w:rsidRDefault="00BB77DE" w:rsidP="00BB77DE">
                  <w:pPr>
                    <w:pStyle w:val="ListParagraph"/>
                    <w:numPr>
                      <w:ilvl w:val="0"/>
                      <w:numId w:val="21"/>
                    </w:numPr>
                    <w:spacing w:after="0" w:line="276" w:lineRule="auto"/>
                    <w:ind w:left="48" w:right="48"/>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Nữ: estrogen, progesterrone</w:t>
                  </w:r>
                </w:p>
              </w:tc>
              <w:tc>
                <w:tcPr>
                  <w:tcW w:w="3180" w:type="dxa"/>
                </w:tcPr>
                <w:p w14:paraId="32402F37" w14:textId="77777777" w:rsidR="00BB77DE" w:rsidRPr="00BB77DE" w:rsidRDefault="00BB77DE" w:rsidP="00BB77DE">
                  <w:pPr>
                    <w:pStyle w:val="ListParagraph"/>
                    <w:numPr>
                      <w:ilvl w:val="0"/>
                      <w:numId w:val="21"/>
                    </w:numPr>
                    <w:spacing w:after="0" w:line="276" w:lineRule="auto"/>
                    <w:ind w:left="48" w:right="48"/>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Hình thành đặc điểm sinh dục thứ cấp.</w:t>
                  </w:r>
                </w:p>
                <w:p w14:paraId="63600CD9" w14:textId="77777777" w:rsidR="00BB77DE" w:rsidRPr="00BB77DE" w:rsidRDefault="00BB77DE" w:rsidP="00BB77DE">
                  <w:pPr>
                    <w:pStyle w:val="ListParagraph"/>
                    <w:numPr>
                      <w:ilvl w:val="0"/>
                      <w:numId w:val="21"/>
                    </w:numPr>
                    <w:spacing w:after="0" w:line="276" w:lineRule="auto"/>
                    <w:ind w:left="48" w:right="48"/>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Kích thích sinh trưởng, phát triển.</w:t>
                  </w:r>
                </w:p>
                <w:p w14:paraId="76D9BFB0" w14:textId="77777777" w:rsidR="00BB77DE" w:rsidRPr="00BB77DE" w:rsidRDefault="00BB77DE" w:rsidP="00BB77DE">
                  <w:pPr>
                    <w:pStyle w:val="ListParagraph"/>
                    <w:numPr>
                      <w:ilvl w:val="0"/>
                      <w:numId w:val="21"/>
                    </w:numPr>
                    <w:spacing w:after="0" w:line="276" w:lineRule="auto"/>
                    <w:ind w:left="48" w:right="48"/>
                    <w:rPr>
                      <w:rFonts w:ascii="Times New Roman" w:eastAsia="Times New Roman" w:hAnsi="Times New Roman" w:cs="Times New Roman"/>
                      <w:color w:val="000000"/>
                      <w:sz w:val="24"/>
                      <w:szCs w:val="24"/>
                    </w:rPr>
                  </w:pPr>
                  <w:r w:rsidRPr="00BB77DE">
                    <w:rPr>
                      <w:rFonts w:ascii="Times New Roman" w:eastAsia="Times New Roman" w:hAnsi="Times New Roman" w:cs="Times New Roman"/>
                      <w:color w:val="000000"/>
                      <w:sz w:val="24"/>
                      <w:szCs w:val="24"/>
                    </w:rPr>
                    <w:t>- Điều hòa chu kì sinh dục.</w:t>
                  </w:r>
                </w:p>
              </w:tc>
            </w:tr>
          </w:tbl>
          <w:p w14:paraId="11C41045" w14:textId="1A50DB15" w:rsidR="00D328E0" w:rsidRPr="00653DCD" w:rsidRDefault="00D328E0" w:rsidP="00EE2E9B">
            <w:pPr>
              <w:spacing w:after="0" w:line="264" w:lineRule="auto"/>
              <w:ind w:firstLine="709"/>
              <w:rPr>
                <w:rFonts w:ascii="Times New Roman" w:hAnsi="Times New Roman" w:cs="Times New Roman"/>
                <w:bCs/>
                <w:sz w:val="28"/>
                <w:szCs w:val="28"/>
              </w:rPr>
            </w:pPr>
          </w:p>
        </w:tc>
        <w:tc>
          <w:tcPr>
            <w:tcW w:w="2850" w:type="dxa"/>
            <w:shd w:val="clear" w:color="auto" w:fill="auto"/>
          </w:tcPr>
          <w:p w14:paraId="29B0DB25" w14:textId="77777777" w:rsidR="00A53183" w:rsidRDefault="009D18E7">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59F11222" w14:textId="68F479C4" w:rsidR="00A53183" w:rsidRPr="00653DCD" w:rsidRDefault="009D18E7" w:rsidP="00B10720">
      <w:pPr>
        <w:spacing w:beforeLines="50" w:before="120" w:afterLines="50" w:after="120" w:line="240" w:lineRule="auto"/>
        <w:jc w:val="center"/>
        <w:rPr>
          <w:rFonts w:ascii="Times New Roman" w:hAnsi="Times New Roman" w:cs="Times New Roman"/>
          <w:b/>
          <w:color w:val="7030A0"/>
          <w:sz w:val="28"/>
          <w:szCs w:val="28"/>
        </w:rPr>
      </w:pPr>
      <w:r w:rsidRPr="00653DCD">
        <w:rPr>
          <w:rFonts w:ascii="Times New Roman" w:hAnsi="Times New Roman" w:cs="Times New Roman"/>
          <w:b/>
          <w:color w:val="7030A0"/>
          <w:sz w:val="28"/>
          <w:szCs w:val="28"/>
        </w:rPr>
        <w:t xml:space="preserve">Hoạt động </w:t>
      </w:r>
      <w:r w:rsidR="00B4688D">
        <w:rPr>
          <w:rFonts w:ascii="Times New Roman" w:hAnsi="Times New Roman" w:cs="Times New Roman"/>
          <w:b/>
          <w:color w:val="7030A0"/>
          <w:sz w:val="28"/>
          <w:szCs w:val="28"/>
        </w:rPr>
        <w:t>2.2</w:t>
      </w:r>
      <w:r w:rsidRPr="00653DCD">
        <w:rPr>
          <w:rFonts w:ascii="Times New Roman" w:hAnsi="Times New Roman" w:cs="Times New Roman"/>
          <w:b/>
          <w:color w:val="7030A0"/>
          <w:sz w:val="28"/>
          <w:szCs w:val="28"/>
        </w:rPr>
        <w:t xml:space="preserve">: </w:t>
      </w:r>
      <w:r w:rsidR="00327AEE" w:rsidRPr="00653DCD">
        <w:rPr>
          <w:rFonts w:ascii="Times New Roman" w:hAnsi="Times New Roman" w:cs="Times New Roman"/>
          <w:b/>
          <w:color w:val="7030A0"/>
          <w:sz w:val="28"/>
          <w:szCs w:val="28"/>
        </w:rPr>
        <w:t xml:space="preserve">Tìm hiểu </w:t>
      </w:r>
      <w:r w:rsidR="00330B65" w:rsidRPr="00653DCD">
        <w:rPr>
          <w:rFonts w:ascii="Times New Roman" w:hAnsi="Times New Roman" w:cs="Times New Roman"/>
          <w:b/>
          <w:color w:val="7030A0"/>
          <w:sz w:val="28"/>
          <w:szCs w:val="28"/>
        </w:rPr>
        <w:t xml:space="preserve">một số bệnh </w:t>
      </w:r>
      <w:r w:rsidR="000112EF" w:rsidRPr="00653DCD">
        <w:rPr>
          <w:rFonts w:ascii="Times New Roman" w:hAnsi="Times New Roman" w:cs="Times New Roman"/>
          <w:b/>
          <w:color w:val="7030A0"/>
          <w:sz w:val="28"/>
          <w:szCs w:val="28"/>
        </w:rPr>
        <w:t>liên quan đến hệ nội tiết</w:t>
      </w:r>
      <w:r w:rsidR="00B10720" w:rsidRPr="00653DCD">
        <w:rPr>
          <w:rFonts w:ascii="Times New Roman" w:hAnsi="Times New Roman" w:cs="Times New Roman"/>
          <w:b/>
          <w:color w:val="7030A0"/>
          <w:sz w:val="28"/>
          <w:szCs w:val="28"/>
        </w:rPr>
        <w:t xml:space="preserve"> (</w:t>
      </w:r>
      <w:r w:rsidR="000112EF" w:rsidRPr="00653DCD">
        <w:rPr>
          <w:rFonts w:ascii="Times New Roman" w:hAnsi="Times New Roman" w:cs="Times New Roman"/>
          <w:b/>
          <w:color w:val="7030A0"/>
          <w:sz w:val="28"/>
          <w:szCs w:val="28"/>
        </w:rPr>
        <w:t>3</w:t>
      </w:r>
      <w:r w:rsidR="00FD3536" w:rsidRPr="00653DCD">
        <w:rPr>
          <w:rFonts w:ascii="Times New Roman" w:hAnsi="Times New Roman" w:cs="Times New Roman"/>
          <w:b/>
          <w:color w:val="7030A0"/>
          <w:sz w:val="28"/>
          <w:szCs w:val="28"/>
        </w:rPr>
        <w:t>0</w:t>
      </w:r>
      <w:r w:rsidR="00B10720" w:rsidRPr="00653DCD">
        <w:rPr>
          <w:rFonts w:ascii="Times New Roman" w:hAnsi="Times New Roman" w:cs="Times New Roman"/>
          <w:b/>
          <w:color w:val="7030A0"/>
          <w:sz w:val="28"/>
          <w:szCs w:val="28"/>
        </w:rPr>
        <w:t xml:space="preserve"> phút)</w:t>
      </w:r>
    </w:p>
    <w:p w14:paraId="105199F1" w14:textId="4DFD2A8D" w:rsidR="00A53183" w:rsidRPr="00330B65" w:rsidRDefault="009D18E7">
      <w:pPr>
        <w:numPr>
          <w:ilvl w:val="0"/>
          <w:numId w:val="2"/>
        </w:numPr>
        <w:spacing w:beforeLines="50" w:before="120" w:afterLines="50" w:after="120" w:line="240" w:lineRule="auto"/>
        <w:jc w:val="both"/>
        <w:rPr>
          <w:rFonts w:ascii="Times New Roman" w:hAnsi="Times New Roman"/>
          <w:sz w:val="28"/>
          <w:szCs w:val="28"/>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511F80A2" w14:textId="77777777" w:rsidR="000112EF" w:rsidRPr="000112EF" w:rsidRDefault="000112EF" w:rsidP="000112EF">
      <w:pPr>
        <w:spacing w:before="120" w:after="120" w:line="240" w:lineRule="auto"/>
        <w:jc w:val="both"/>
        <w:rPr>
          <w:rFonts w:ascii="Times New Roman" w:hAnsi="Times New Roman" w:cs="Times New Roman"/>
          <w:spacing w:val="-6"/>
          <w:sz w:val="28"/>
          <w:szCs w:val="28"/>
        </w:rPr>
      </w:pPr>
      <w:r w:rsidRPr="000112EF">
        <w:rPr>
          <w:rFonts w:ascii="Times New Roman" w:hAnsi="Times New Roman" w:cs="Times New Roman"/>
          <w:spacing w:val="-6"/>
          <w:sz w:val="28"/>
          <w:szCs w:val="28"/>
        </w:rPr>
        <w:t>- Nêu được một số bệnh liên quan đến hệ nội tiết và cách phòng chống các bệnh đó.</w:t>
      </w:r>
    </w:p>
    <w:p w14:paraId="4096953A" w14:textId="77777777" w:rsidR="000112EF" w:rsidRPr="000112EF" w:rsidRDefault="000112EF" w:rsidP="000112EF">
      <w:pPr>
        <w:spacing w:before="120" w:after="120" w:line="240" w:lineRule="auto"/>
        <w:jc w:val="both"/>
        <w:rPr>
          <w:rFonts w:ascii="Times New Roman" w:hAnsi="Times New Roman" w:cs="Times New Roman"/>
          <w:sz w:val="28"/>
          <w:szCs w:val="28"/>
        </w:rPr>
      </w:pPr>
      <w:r w:rsidRPr="000112EF">
        <w:rPr>
          <w:rFonts w:ascii="Times New Roman" w:hAnsi="Times New Roman" w:cs="Times New Roman"/>
          <w:sz w:val="28"/>
          <w:szCs w:val="28"/>
        </w:rPr>
        <w:t>- Vận dụng được hiểu biết về các tuyến nội tiết để bảo vệ sức khỏe bản thân và người thân trong gia đình.</w:t>
      </w:r>
    </w:p>
    <w:p w14:paraId="6BE7ABC2" w14:textId="77777777" w:rsidR="000112EF" w:rsidRPr="00653DCD" w:rsidRDefault="000112EF" w:rsidP="000112EF">
      <w:pPr>
        <w:spacing w:before="120" w:after="120" w:line="240" w:lineRule="auto"/>
        <w:jc w:val="both"/>
        <w:rPr>
          <w:rFonts w:ascii="Times New Roman" w:hAnsi="Times New Roman" w:cs="Times New Roman"/>
          <w:sz w:val="28"/>
          <w:szCs w:val="28"/>
        </w:rPr>
      </w:pPr>
      <w:r w:rsidRPr="000112EF">
        <w:rPr>
          <w:rFonts w:ascii="Times New Roman" w:hAnsi="Times New Roman" w:cs="Times New Roman"/>
          <w:sz w:val="28"/>
          <w:szCs w:val="28"/>
        </w:rPr>
        <w:t>- Tìm hiểu được các bệnh nội tiết ở địa phương.</w:t>
      </w:r>
    </w:p>
    <w:p w14:paraId="1A1FB03D" w14:textId="6F083711" w:rsidR="00731D6D" w:rsidRPr="00653DCD" w:rsidRDefault="009D18E7" w:rsidP="00731D6D">
      <w:pPr>
        <w:pStyle w:val="Bodytext21"/>
        <w:numPr>
          <w:ilvl w:val="0"/>
          <w:numId w:val="2"/>
        </w:numPr>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lang w:val="vi-VN"/>
        </w:rPr>
      </w:pPr>
      <w:r w:rsidRPr="00653DCD">
        <w:rPr>
          <w:rFonts w:ascii="Times New Roman" w:hAnsi="Times New Roman" w:cs="Times New Roman"/>
          <w:color w:val="C00000"/>
          <w:sz w:val="28"/>
          <w:szCs w:val="28"/>
          <w:lang w:val="vi-VN"/>
        </w:rPr>
        <w:t>Nội dung:</w:t>
      </w:r>
      <w:r w:rsidRPr="00653DCD">
        <w:rPr>
          <w:rFonts w:ascii="Times New Roman" w:hAnsi="Times New Roman" w:cs="Times New Roman"/>
          <w:sz w:val="28"/>
          <w:szCs w:val="28"/>
          <w:lang w:val="vi-VN"/>
        </w:rPr>
        <w:t xml:space="preserve"> </w:t>
      </w:r>
      <w:r w:rsidR="00216510" w:rsidRPr="00653DCD">
        <w:rPr>
          <w:rFonts w:ascii="Times New Roman" w:hAnsi="Times New Roman" w:cs="Times New Roman"/>
          <w:b w:val="0"/>
          <w:color w:val="000000"/>
          <w:sz w:val="28"/>
          <w:szCs w:val="28"/>
          <w:shd w:val="clear" w:color="auto" w:fill="FFFFFF"/>
          <w:lang w:val="vi-VN"/>
        </w:rPr>
        <w:t xml:space="preserve">Tổ chức hoạt động nhóm </w:t>
      </w:r>
      <w:r w:rsidR="00B758E8" w:rsidRPr="00653DCD">
        <w:rPr>
          <w:rFonts w:ascii="Times New Roman" w:hAnsi="Times New Roman" w:cs="Times New Roman"/>
          <w:b w:val="0"/>
          <w:color w:val="000000"/>
          <w:sz w:val="28"/>
          <w:szCs w:val="28"/>
          <w:shd w:val="clear" w:color="auto" w:fill="FFFFFF"/>
          <w:lang w:val="vi-VN"/>
        </w:rPr>
        <w:t xml:space="preserve">để hoàn thành </w:t>
      </w:r>
      <w:r w:rsidR="00FD3536" w:rsidRPr="00653DCD">
        <w:rPr>
          <w:rFonts w:ascii="Times New Roman" w:hAnsi="Times New Roman" w:cs="Times New Roman"/>
          <w:b w:val="0"/>
          <w:color w:val="000000"/>
          <w:sz w:val="28"/>
          <w:szCs w:val="28"/>
          <w:shd w:val="clear" w:color="auto" w:fill="FFFFFF"/>
          <w:lang w:val="vi-VN"/>
        </w:rPr>
        <w:t>PHT</w:t>
      </w:r>
      <w:r w:rsidR="00731D6D" w:rsidRPr="00653DCD">
        <w:rPr>
          <w:rFonts w:ascii="Times New Roman" w:hAnsi="Times New Roman" w:cs="Times New Roman"/>
          <w:b w:val="0"/>
          <w:color w:val="000000"/>
          <w:sz w:val="28"/>
          <w:szCs w:val="28"/>
          <w:shd w:val="clear" w:color="auto" w:fill="FFFFFF"/>
          <w:lang w:val="vi-VN"/>
        </w:rPr>
        <w:t xml:space="preserve"> số 2</w:t>
      </w:r>
      <w:r w:rsidR="00B758E8" w:rsidRPr="00653DCD">
        <w:rPr>
          <w:rFonts w:ascii="Times New Roman" w:hAnsi="Times New Roman" w:cs="Times New Roman"/>
          <w:b w:val="0"/>
          <w:color w:val="000000"/>
          <w:sz w:val="28"/>
          <w:szCs w:val="28"/>
          <w:shd w:val="clear" w:color="auto" w:fill="FFFFFF"/>
          <w:lang w:val="vi-VN"/>
        </w:rPr>
        <w:t>:</w:t>
      </w:r>
    </w:p>
    <w:tbl>
      <w:tblPr>
        <w:tblStyle w:val="TableGrid"/>
        <w:tblW w:w="0" w:type="auto"/>
        <w:tblLook w:val="04A0" w:firstRow="1" w:lastRow="0" w:firstColumn="1" w:lastColumn="0" w:noHBand="0" w:noVBand="1"/>
      </w:tblPr>
      <w:tblGrid>
        <w:gridCol w:w="1215"/>
        <w:gridCol w:w="1728"/>
        <w:gridCol w:w="2247"/>
        <w:gridCol w:w="2069"/>
        <w:gridCol w:w="2312"/>
      </w:tblGrid>
      <w:tr w:rsidR="00731D6D" w:rsidRPr="00096649" w14:paraId="1450E983" w14:textId="77777777" w:rsidTr="00731D6D">
        <w:tc>
          <w:tcPr>
            <w:tcW w:w="1215" w:type="dxa"/>
          </w:tcPr>
          <w:p w14:paraId="3A1A64D5" w14:textId="5D09343D" w:rsidR="00731D6D" w:rsidRPr="00096649" w:rsidRDefault="00731D6D" w:rsidP="00216510">
            <w:pPr>
              <w:pStyle w:val="Bodytext21"/>
              <w:shd w:val="clear" w:color="auto" w:fill="auto"/>
              <w:spacing w:beforeLines="50" w:before="120" w:afterLines="50" w:after="120" w:line="240" w:lineRule="auto"/>
              <w:ind w:firstLine="0"/>
              <w:rPr>
                <w:rFonts w:ascii="Times New Roman" w:hAnsi="Times New Roman" w:cs="Times New Roman"/>
                <w:bCs w:val="0"/>
                <w:color w:val="000000"/>
                <w:sz w:val="28"/>
                <w:szCs w:val="28"/>
                <w:shd w:val="clear" w:color="auto" w:fill="FFFFFF"/>
              </w:rPr>
            </w:pPr>
            <w:r w:rsidRPr="00653DCD">
              <w:rPr>
                <w:rFonts w:ascii="Times New Roman" w:hAnsi="Times New Roman" w:cs="Times New Roman"/>
                <w:bCs w:val="0"/>
                <w:color w:val="000000"/>
                <w:sz w:val="28"/>
                <w:szCs w:val="28"/>
                <w:shd w:val="clear" w:color="auto" w:fill="FFFFFF"/>
                <w:lang w:val="vi-VN"/>
              </w:rPr>
              <w:t xml:space="preserve">  </w:t>
            </w:r>
            <w:r w:rsidRPr="00096649">
              <w:rPr>
                <w:rFonts w:ascii="Times New Roman" w:hAnsi="Times New Roman" w:cs="Times New Roman"/>
                <w:bCs w:val="0"/>
                <w:color w:val="000000"/>
                <w:sz w:val="28"/>
                <w:szCs w:val="28"/>
                <w:shd w:val="clear" w:color="auto" w:fill="FFFFFF"/>
              </w:rPr>
              <w:t>Tên bệnh</w:t>
            </w:r>
          </w:p>
        </w:tc>
        <w:tc>
          <w:tcPr>
            <w:tcW w:w="1728" w:type="dxa"/>
          </w:tcPr>
          <w:p w14:paraId="219B1F11" w14:textId="142393BB" w:rsidR="00731D6D" w:rsidRPr="00096649" w:rsidRDefault="00731D6D" w:rsidP="002F5B89">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sidRPr="00096649">
              <w:rPr>
                <w:rFonts w:ascii="Times New Roman" w:hAnsi="Times New Roman" w:cs="Times New Roman"/>
                <w:bCs w:val="0"/>
                <w:color w:val="000000"/>
                <w:sz w:val="28"/>
                <w:szCs w:val="28"/>
                <w:shd w:val="clear" w:color="auto" w:fill="FFFFFF"/>
              </w:rPr>
              <w:t>Nguyên nhân</w:t>
            </w:r>
            <w:r>
              <w:rPr>
                <w:rFonts w:ascii="Times New Roman" w:hAnsi="Times New Roman" w:cs="Times New Roman"/>
                <w:bCs w:val="0"/>
                <w:color w:val="000000"/>
                <w:sz w:val="28"/>
                <w:szCs w:val="28"/>
                <w:shd w:val="clear" w:color="auto" w:fill="FFFFFF"/>
              </w:rPr>
              <w:t xml:space="preserve"> </w:t>
            </w:r>
          </w:p>
        </w:tc>
        <w:tc>
          <w:tcPr>
            <w:tcW w:w="2247" w:type="dxa"/>
          </w:tcPr>
          <w:p w14:paraId="570380ED" w14:textId="205FD063" w:rsidR="00731D6D" w:rsidRPr="00096649" w:rsidRDefault="00731D6D" w:rsidP="002F5B89">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Một số dấu hiệu nhận biết</w:t>
            </w:r>
          </w:p>
        </w:tc>
        <w:tc>
          <w:tcPr>
            <w:tcW w:w="2069" w:type="dxa"/>
          </w:tcPr>
          <w:p w14:paraId="452D509B" w14:textId="02B5C07B" w:rsidR="00731D6D" w:rsidRDefault="00731D6D" w:rsidP="002F5B89">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Hậu quả</w:t>
            </w:r>
          </w:p>
        </w:tc>
        <w:tc>
          <w:tcPr>
            <w:tcW w:w="2312" w:type="dxa"/>
          </w:tcPr>
          <w:p w14:paraId="3C75F551" w14:textId="486426B2" w:rsidR="00731D6D" w:rsidRPr="00096649" w:rsidRDefault="00731D6D" w:rsidP="002F5B89">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Biện</w:t>
            </w:r>
            <w:r w:rsidRPr="00096649">
              <w:rPr>
                <w:rFonts w:ascii="Times New Roman" w:hAnsi="Times New Roman" w:cs="Times New Roman"/>
                <w:bCs w:val="0"/>
                <w:color w:val="000000"/>
                <w:sz w:val="28"/>
                <w:szCs w:val="28"/>
                <w:shd w:val="clear" w:color="auto" w:fill="FFFFFF"/>
              </w:rPr>
              <w:t xml:space="preserve"> pháp phòng tránh</w:t>
            </w:r>
          </w:p>
        </w:tc>
      </w:tr>
      <w:tr w:rsidR="00731D6D" w14:paraId="66A2E4DF" w14:textId="77777777" w:rsidTr="00731D6D">
        <w:tc>
          <w:tcPr>
            <w:tcW w:w="1215" w:type="dxa"/>
          </w:tcPr>
          <w:p w14:paraId="7F1B0C32" w14:textId="72D6CA59" w:rsidR="00731D6D" w:rsidRDefault="00731D6D" w:rsidP="00216510">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Bệnh đái tháo đường</w:t>
            </w:r>
          </w:p>
        </w:tc>
        <w:tc>
          <w:tcPr>
            <w:tcW w:w="1728" w:type="dxa"/>
          </w:tcPr>
          <w:p w14:paraId="4BAFD08D" w14:textId="77777777" w:rsidR="00731D6D" w:rsidRDefault="00731D6D" w:rsidP="00216510">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2247" w:type="dxa"/>
          </w:tcPr>
          <w:p w14:paraId="32E08AC3" w14:textId="77777777" w:rsidR="00731D6D" w:rsidRDefault="00731D6D" w:rsidP="00216510">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2069" w:type="dxa"/>
          </w:tcPr>
          <w:p w14:paraId="48C0A0D8" w14:textId="77777777" w:rsidR="00731D6D" w:rsidRDefault="00731D6D" w:rsidP="00216510">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2312" w:type="dxa"/>
          </w:tcPr>
          <w:p w14:paraId="6B383700" w14:textId="767A3142" w:rsidR="00731D6D" w:rsidRDefault="00731D6D" w:rsidP="00216510">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r>
      <w:tr w:rsidR="00731D6D" w14:paraId="43A7A965" w14:textId="77777777" w:rsidTr="00731D6D">
        <w:tc>
          <w:tcPr>
            <w:tcW w:w="1215" w:type="dxa"/>
          </w:tcPr>
          <w:p w14:paraId="1233322E" w14:textId="40C56328" w:rsidR="00731D6D" w:rsidRDefault="00731D6D" w:rsidP="00216510">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Bệnh bướu cổ</w:t>
            </w:r>
          </w:p>
        </w:tc>
        <w:tc>
          <w:tcPr>
            <w:tcW w:w="1728" w:type="dxa"/>
          </w:tcPr>
          <w:p w14:paraId="5118C927" w14:textId="77777777" w:rsidR="00731D6D" w:rsidRDefault="00731D6D" w:rsidP="00216510">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2247" w:type="dxa"/>
          </w:tcPr>
          <w:p w14:paraId="3EE9D115" w14:textId="77777777" w:rsidR="00731D6D" w:rsidRDefault="00731D6D" w:rsidP="00216510">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2069" w:type="dxa"/>
          </w:tcPr>
          <w:p w14:paraId="674D53B2" w14:textId="77777777" w:rsidR="00731D6D" w:rsidRDefault="00731D6D" w:rsidP="00216510">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c>
          <w:tcPr>
            <w:tcW w:w="2312" w:type="dxa"/>
          </w:tcPr>
          <w:p w14:paraId="2B06EC65" w14:textId="20E75FA7" w:rsidR="00731D6D" w:rsidRDefault="00731D6D" w:rsidP="00216510">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rPr>
            </w:pPr>
          </w:p>
        </w:tc>
      </w:tr>
    </w:tbl>
    <w:p w14:paraId="0D44230F" w14:textId="5DCF75EE" w:rsidR="00FA7B86" w:rsidRPr="00653DCD" w:rsidRDefault="00FA7B86" w:rsidP="00FA7B86">
      <w:pPr>
        <w:spacing w:beforeLines="50" w:before="120" w:afterLines="50" w:after="120" w:line="240" w:lineRule="auto"/>
        <w:rPr>
          <w:rFonts w:ascii="Times New Roman" w:hAnsi="Times New Roman" w:cs="Times New Roman"/>
          <w:b/>
          <w:color w:val="C00000"/>
          <w:sz w:val="28"/>
          <w:szCs w:val="28"/>
        </w:rPr>
      </w:pPr>
      <w:r w:rsidRPr="00653DCD">
        <w:rPr>
          <w:rFonts w:ascii="Times New Roman" w:hAnsi="Times New Roman" w:cs="Times New Roman"/>
          <w:b/>
          <w:color w:val="C00000"/>
          <w:sz w:val="28"/>
          <w:szCs w:val="28"/>
        </w:rPr>
        <w:t xml:space="preserve">c) Sản phẩm: </w:t>
      </w:r>
      <w:r w:rsidRPr="00653DCD">
        <w:rPr>
          <w:rFonts w:ascii="Times New Roman" w:hAnsi="Times New Roman" w:cs="Times New Roman"/>
          <w:bCs/>
          <w:sz w:val="28"/>
          <w:szCs w:val="28"/>
        </w:rPr>
        <w:t>Câu trả lời của HS</w:t>
      </w:r>
    </w:p>
    <w:p w14:paraId="741E9DBA" w14:textId="2D5F383E" w:rsidR="00FA7B86" w:rsidRDefault="00FA7B86" w:rsidP="00FA7B86">
      <w:pPr>
        <w:spacing w:beforeLines="50" w:before="120" w:afterLines="50" w:after="12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 Gợi ý</w:t>
      </w:r>
      <w:r w:rsidR="005566FB">
        <w:rPr>
          <w:rFonts w:ascii="Times New Roman" w:hAnsi="Times New Roman" w:cs="Times New Roman"/>
          <w:bCs/>
          <w:sz w:val="28"/>
          <w:szCs w:val="28"/>
          <w:lang w:val="en-US"/>
        </w:rPr>
        <w:t xml:space="preserve"> PHT:</w:t>
      </w:r>
    </w:p>
    <w:tbl>
      <w:tblPr>
        <w:tblStyle w:val="TableGrid"/>
        <w:tblW w:w="9747" w:type="dxa"/>
        <w:tblLook w:val="04A0" w:firstRow="1" w:lastRow="0" w:firstColumn="1" w:lastColumn="0" w:noHBand="0" w:noVBand="1"/>
      </w:tblPr>
      <w:tblGrid>
        <w:gridCol w:w="1101"/>
        <w:gridCol w:w="2409"/>
        <w:gridCol w:w="1985"/>
        <w:gridCol w:w="1984"/>
        <w:gridCol w:w="2268"/>
      </w:tblGrid>
      <w:tr w:rsidR="00B90725" w:rsidRPr="00096649" w14:paraId="1B3FD336" w14:textId="77777777" w:rsidTr="00280D3A">
        <w:tc>
          <w:tcPr>
            <w:tcW w:w="1101" w:type="dxa"/>
          </w:tcPr>
          <w:p w14:paraId="186658A9" w14:textId="77777777" w:rsidR="00B90725" w:rsidRPr="00096649" w:rsidRDefault="00B90725" w:rsidP="009D18E7">
            <w:pPr>
              <w:pStyle w:val="Bodytext21"/>
              <w:shd w:val="clear" w:color="auto" w:fill="auto"/>
              <w:spacing w:beforeLines="50" w:before="120" w:afterLines="50" w:after="120" w:line="240" w:lineRule="auto"/>
              <w:ind w:firstLine="0"/>
              <w:rPr>
                <w:rFonts w:ascii="Times New Roman" w:hAnsi="Times New Roman" w:cs="Times New Roman"/>
                <w:bCs w:val="0"/>
                <w:color w:val="000000"/>
                <w:sz w:val="28"/>
                <w:szCs w:val="28"/>
                <w:shd w:val="clear" w:color="auto" w:fill="FFFFFF"/>
              </w:rPr>
            </w:pPr>
            <w:bookmarkStart w:id="1" w:name="_Hlk138833483"/>
            <w:r w:rsidRPr="00096649">
              <w:rPr>
                <w:rFonts w:ascii="Times New Roman" w:hAnsi="Times New Roman" w:cs="Times New Roman"/>
                <w:bCs w:val="0"/>
                <w:color w:val="000000"/>
                <w:sz w:val="28"/>
                <w:szCs w:val="28"/>
                <w:shd w:val="clear" w:color="auto" w:fill="FFFFFF"/>
              </w:rPr>
              <w:t xml:space="preserve">  Tên bệnh</w:t>
            </w:r>
          </w:p>
        </w:tc>
        <w:tc>
          <w:tcPr>
            <w:tcW w:w="2409" w:type="dxa"/>
          </w:tcPr>
          <w:p w14:paraId="2963FAE7" w14:textId="48821C03" w:rsidR="00B90725" w:rsidRPr="00096649" w:rsidRDefault="00B90725" w:rsidP="009D18E7">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sidRPr="00096649">
              <w:rPr>
                <w:rFonts w:ascii="Times New Roman" w:hAnsi="Times New Roman" w:cs="Times New Roman"/>
                <w:bCs w:val="0"/>
                <w:color w:val="000000"/>
                <w:sz w:val="28"/>
                <w:szCs w:val="28"/>
                <w:shd w:val="clear" w:color="auto" w:fill="FFFFFF"/>
              </w:rPr>
              <w:t>Nguyên nhân</w:t>
            </w:r>
            <w:r>
              <w:rPr>
                <w:rFonts w:ascii="Times New Roman" w:hAnsi="Times New Roman" w:cs="Times New Roman"/>
                <w:bCs w:val="0"/>
                <w:color w:val="000000"/>
                <w:sz w:val="28"/>
                <w:szCs w:val="28"/>
                <w:shd w:val="clear" w:color="auto" w:fill="FFFFFF"/>
              </w:rPr>
              <w:t xml:space="preserve"> </w:t>
            </w:r>
          </w:p>
        </w:tc>
        <w:tc>
          <w:tcPr>
            <w:tcW w:w="1985" w:type="dxa"/>
          </w:tcPr>
          <w:p w14:paraId="7B9D2989" w14:textId="77777777" w:rsidR="00B90725" w:rsidRPr="00096649" w:rsidRDefault="00B90725" w:rsidP="009D18E7">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Một số dấu hiệu nhận biết</w:t>
            </w:r>
          </w:p>
        </w:tc>
        <w:tc>
          <w:tcPr>
            <w:tcW w:w="1984" w:type="dxa"/>
          </w:tcPr>
          <w:p w14:paraId="7EDBDD2E" w14:textId="0071CA24" w:rsidR="00B90725" w:rsidRDefault="00B90725" w:rsidP="009D18E7">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Hậu quả</w:t>
            </w:r>
          </w:p>
        </w:tc>
        <w:tc>
          <w:tcPr>
            <w:tcW w:w="2268" w:type="dxa"/>
          </w:tcPr>
          <w:p w14:paraId="574F60C2" w14:textId="45F5835D" w:rsidR="00B90725" w:rsidRPr="00096649" w:rsidRDefault="00B90725" w:rsidP="009D18E7">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B</w:t>
            </w:r>
            <w:r w:rsidRPr="00096649">
              <w:rPr>
                <w:rFonts w:ascii="Times New Roman" w:hAnsi="Times New Roman" w:cs="Times New Roman"/>
                <w:bCs w:val="0"/>
                <w:color w:val="000000"/>
                <w:sz w:val="28"/>
                <w:szCs w:val="28"/>
                <w:shd w:val="clear" w:color="auto" w:fill="FFFFFF"/>
              </w:rPr>
              <w:t>iện pháp phòng tránh</w:t>
            </w:r>
          </w:p>
        </w:tc>
      </w:tr>
      <w:tr w:rsidR="00B90725" w14:paraId="548EED25" w14:textId="77777777" w:rsidTr="00280D3A">
        <w:tc>
          <w:tcPr>
            <w:tcW w:w="1101" w:type="dxa"/>
          </w:tcPr>
          <w:p w14:paraId="7A968532" w14:textId="7A94EA8E" w:rsidR="00B90725" w:rsidRPr="000A4816" w:rsidRDefault="00B90725" w:rsidP="005566FB">
            <w:pPr>
              <w:pStyle w:val="Bodytext21"/>
              <w:shd w:val="clear" w:color="auto" w:fill="auto"/>
              <w:spacing w:beforeLines="50" w:before="120" w:afterLines="50" w:after="120" w:line="240" w:lineRule="auto"/>
              <w:ind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8"/>
                <w:szCs w:val="28"/>
                <w:shd w:val="clear" w:color="auto" w:fill="FFFFFF"/>
              </w:rPr>
              <w:t>Bệnh đái tháo đường</w:t>
            </w:r>
          </w:p>
        </w:tc>
        <w:tc>
          <w:tcPr>
            <w:tcW w:w="2409" w:type="dxa"/>
          </w:tcPr>
          <w:p w14:paraId="7B80D369" w14:textId="792BBD09" w:rsidR="00B90725" w:rsidRPr="000A4816" w:rsidRDefault="00B90725" w:rsidP="005566FB">
            <w:pPr>
              <w:pStyle w:val="Bodytext21"/>
              <w:shd w:val="clear" w:color="auto" w:fill="auto"/>
              <w:tabs>
                <w:tab w:val="left" w:pos="250"/>
              </w:tabs>
              <w:spacing w:beforeLines="50" w:before="120" w:afterLines="50" w:after="120" w:line="240" w:lineRule="auto"/>
              <w:ind w:firstLine="0"/>
              <w:rPr>
                <w:rFonts w:ascii="Times New Roman" w:hAnsi="Times New Roman" w:cs="Times New Roman"/>
                <w:b w:val="0"/>
                <w:color w:val="000000"/>
                <w:sz w:val="26"/>
                <w:szCs w:val="26"/>
                <w:shd w:val="clear" w:color="auto" w:fill="FFFFFF"/>
              </w:rPr>
            </w:pPr>
            <w:r w:rsidRPr="00B90725">
              <w:rPr>
                <w:rFonts w:ascii="Times New Roman" w:hAnsi="Times New Roman" w:cs="Times New Roman"/>
                <w:b w:val="0"/>
                <w:color w:val="000000"/>
                <w:sz w:val="26"/>
                <w:szCs w:val="26"/>
                <w:shd w:val="clear" w:color="auto" w:fill="FFFFFF"/>
              </w:rPr>
              <w:t>Bất thường tuyến tụy (</w:t>
            </w:r>
            <w:r>
              <w:rPr>
                <w:rFonts w:ascii="Times New Roman" w:hAnsi="Times New Roman" w:cs="Times New Roman"/>
                <w:b w:val="0"/>
                <w:color w:val="000000"/>
                <w:sz w:val="26"/>
                <w:szCs w:val="26"/>
                <w:shd w:val="clear" w:color="auto" w:fill="FFFFFF"/>
              </w:rPr>
              <w:t>thiếu hormone insulin hoặc insulin tiết ra nhưng bị giảm tác dụng</w:t>
            </w:r>
            <w:r w:rsidRPr="00B90725">
              <w:rPr>
                <w:rFonts w:ascii="Times New Roman" w:hAnsi="Times New Roman" w:cs="Times New Roman"/>
                <w:b w:val="0"/>
                <w:color w:val="000000"/>
                <w:sz w:val="26"/>
                <w:szCs w:val="26"/>
                <w:shd w:val="clear" w:color="auto" w:fill="FFFFFF"/>
              </w:rPr>
              <w:t>)</w:t>
            </w:r>
            <w:r w:rsidR="0011146B">
              <w:rPr>
                <w:rFonts w:ascii="Times New Roman" w:hAnsi="Times New Roman" w:cs="Times New Roman"/>
                <w:b w:val="0"/>
                <w:color w:val="000000"/>
                <w:sz w:val="26"/>
                <w:szCs w:val="26"/>
                <w:shd w:val="clear" w:color="auto" w:fill="FFFFFF"/>
              </w:rPr>
              <w:t>.</w:t>
            </w:r>
          </w:p>
        </w:tc>
        <w:tc>
          <w:tcPr>
            <w:tcW w:w="1985" w:type="dxa"/>
          </w:tcPr>
          <w:p w14:paraId="37C44077" w14:textId="77777777" w:rsidR="00B90725" w:rsidRDefault="00B90725" w:rsidP="005566FB">
            <w:pPr>
              <w:pStyle w:val="Bodytext21"/>
              <w:numPr>
                <w:ilvl w:val="0"/>
                <w:numId w:val="6"/>
              </w:numPr>
              <w:shd w:val="clear" w:color="auto" w:fill="auto"/>
              <w:tabs>
                <w:tab w:val="left" w:pos="312"/>
              </w:tabs>
              <w:spacing w:beforeLines="50" w:before="120" w:afterLines="50" w:after="120" w:line="240" w:lineRule="auto"/>
              <w:ind w:left="39" w:hanging="13"/>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Trong nước tiểu có đường.</w:t>
            </w:r>
          </w:p>
          <w:p w14:paraId="183B53EA" w14:textId="323E0E5C" w:rsidR="00B90725" w:rsidRPr="000A4816" w:rsidRDefault="00B90725" w:rsidP="005566FB">
            <w:pPr>
              <w:pStyle w:val="Bodytext21"/>
              <w:numPr>
                <w:ilvl w:val="0"/>
                <w:numId w:val="6"/>
              </w:numPr>
              <w:shd w:val="clear" w:color="auto" w:fill="auto"/>
              <w:tabs>
                <w:tab w:val="left" w:pos="312"/>
              </w:tabs>
              <w:spacing w:beforeLines="50" w:before="120" w:afterLines="50" w:after="120" w:line="240" w:lineRule="auto"/>
              <w:ind w:left="39" w:hanging="13"/>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Ăn nhiều, uống nhiều, đi tiểu nhiều, sụt cân …</w:t>
            </w:r>
          </w:p>
        </w:tc>
        <w:tc>
          <w:tcPr>
            <w:tcW w:w="1984" w:type="dxa"/>
          </w:tcPr>
          <w:p w14:paraId="31D520BE" w14:textId="7AEFCC15" w:rsidR="00B90725" w:rsidRDefault="0011146B" w:rsidP="0011146B">
            <w:pPr>
              <w:pStyle w:val="Bodytext21"/>
              <w:shd w:val="clear" w:color="auto" w:fill="auto"/>
              <w:tabs>
                <w:tab w:val="left" w:pos="328"/>
              </w:tabs>
              <w:spacing w:beforeLines="50" w:before="120" w:afterLines="50" w:after="120" w:line="240" w:lineRule="auto"/>
              <w:ind w:left="27"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Có thể gây mù lòa, tổn thương dây thần kinh, hoại tử da …</w:t>
            </w:r>
          </w:p>
        </w:tc>
        <w:tc>
          <w:tcPr>
            <w:tcW w:w="2268" w:type="dxa"/>
          </w:tcPr>
          <w:p w14:paraId="65D7DC97" w14:textId="77777777" w:rsidR="00B90725" w:rsidRDefault="00B90725" w:rsidP="005566FB">
            <w:pPr>
              <w:pStyle w:val="Bodytext21"/>
              <w:numPr>
                <w:ilvl w:val="0"/>
                <w:numId w:val="6"/>
              </w:numPr>
              <w:shd w:val="clear" w:color="auto" w:fill="auto"/>
              <w:tabs>
                <w:tab w:val="left" w:pos="328"/>
              </w:tabs>
              <w:spacing w:beforeLines="50" w:before="120" w:afterLines="50" w:after="120" w:line="240" w:lineRule="auto"/>
              <w:ind w:left="27"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Ă</w:t>
            </w:r>
            <w:r w:rsidR="0011146B">
              <w:rPr>
                <w:rFonts w:ascii="Times New Roman" w:hAnsi="Times New Roman" w:cs="Times New Roman"/>
                <w:b w:val="0"/>
                <w:color w:val="000000"/>
                <w:sz w:val="26"/>
                <w:szCs w:val="26"/>
                <w:shd w:val="clear" w:color="auto" w:fill="FFFFFF"/>
              </w:rPr>
              <w:t>n</w:t>
            </w:r>
            <w:r>
              <w:rPr>
                <w:rFonts w:ascii="Times New Roman" w:hAnsi="Times New Roman" w:cs="Times New Roman"/>
                <w:b w:val="0"/>
                <w:color w:val="000000"/>
                <w:sz w:val="26"/>
                <w:szCs w:val="26"/>
                <w:shd w:val="clear" w:color="auto" w:fill="FFFFFF"/>
              </w:rPr>
              <w:t xml:space="preserve"> uống hợp lí.</w:t>
            </w:r>
          </w:p>
          <w:p w14:paraId="3F57FDB3" w14:textId="77777777" w:rsidR="0011146B" w:rsidRDefault="0011146B" w:rsidP="005566FB">
            <w:pPr>
              <w:pStyle w:val="Bodytext21"/>
              <w:numPr>
                <w:ilvl w:val="0"/>
                <w:numId w:val="6"/>
              </w:numPr>
              <w:shd w:val="clear" w:color="auto" w:fill="auto"/>
              <w:tabs>
                <w:tab w:val="left" w:pos="328"/>
              </w:tabs>
              <w:spacing w:beforeLines="50" w:before="120" w:afterLines="50" w:after="120" w:line="240" w:lineRule="auto"/>
              <w:ind w:left="27"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Hạn chế uống rượu bia.</w:t>
            </w:r>
          </w:p>
          <w:p w14:paraId="39578103" w14:textId="699FA719" w:rsidR="007C2EAE" w:rsidRDefault="007C2EAE" w:rsidP="005566FB">
            <w:pPr>
              <w:pStyle w:val="Bodytext21"/>
              <w:numPr>
                <w:ilvl w:val="0"/>
                <w:numId w:val="6"/>
              </w:numPr>
              <w:shd w:val="clear" w:color="auto" w:fill="auto"/>
              <w:tabs>
                <w:tab w:val="left" w:pos="328"/>
              </w:tabs>
              <w:spacing w:beforeLines="50" w:before="120" w:afterLines="50" w:after="120" w:line="240" w:lineRule="auto"/>
              <w:ind w:left="27"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Tập TDTT thường xuyên.</w:t>
            </w:r>
          </w:p>
          <w:p w14:paraId="4A1DAD17" w14:textId="77777777" w:rsidR="0011146B" w:rsidRDefault="0011146B" w:rsidP="005566FB">
            <w:pPr>
              <w:pStyle w:val="Bodytext21"/>
              <w:numPr>
                <w:ilvl w:val="0"/>
                <w:numId w:val="6"/>
              </w:numPr>
              <w:shd w:val="clear" w:color="auto" w:fill="auto"/>
              <w:tabs>
                <w:tab w:val="left" w:pos="328"/>
              </w:tabs>
              <w:spacing w:beforeLines="50" w:before="120" w:afterLines="50" w:after="120" w:line="240" w:lineRule="auto"/>
              <w:ind w:left="27"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Thường xuyên kiểm tra lượng đường.</w:t>
            </w:r>
          </w:p>
          <w:p w14:paraId="370EF9B9" w14:textId="673519D1" w:rsidR="0011146B" w:rsidRPr="000A4816" w:rsidRDefault="0011146B" w:rsidP="0011146B">
            <w:pPr>
              <w:pStyle w:val="Bodytext21"/>
              <w:shd w:val="clear" w:color="auto" w:fill="auto"/>
              <w:tabs>
                <w:tab w:val="left" w:pos="328"/>
              </w:tabs>
              <w:spacing w:beforeLines="50" w:before="120" w:afterLines="50" w:after="120" w:line="240" w:lineRule="auto"/>
              <w:ind w:left="27"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w:t>
            </w:r>
          </w:p>
        </w:tc>
      </w:tr>
      <w:tr w:rsidR="00B90725" w14:paraId="2C724493" w14:textId="77777777" w:rsidTr="00280D3A">
        <w:tc>
          <w:tcPr>
            <w:tcW w:w="1101" w:type="dxa"/>
          </w:tcPr>
          <w:p w14:paraId="0A2C9476" w14:textId="79718148" w:rsidR="00B90725" w:rsidRPr="000A4816" w:rsidRDefault="00B90725" w:rsidP="005566FB">
            <w:pPr>
              <w:pStyle w:val="Bodytext21"/>
              <w:shd w:val="clear" w:color="auto" w:fill="auto"/>
              <w:spacing w:beforeLines="50" w:before="120" w:afterLines="50" w:after="120" w:line="240" w:lineRule="auto"/>
              <w:ind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8"/>
                <w:szCs w:val="28"/>
                <w:shd w:val="clear" w:color="auto" w:fill="FFFFFF"/>
              </w:rPr>
              <w:t>Bệnh bệnh bướu cổ</w:t>
            </w:r>
          </w:p>
        </w:tc>
        <w:tc>
          <w:tcPr>
            <w:tcW w:w="2409" w:type="dxa"/>
          </w:tcPr>
          <w:p w14:paraId="6B483B8C" w14:textId="3E4C55B6" w:rsidR="00B90725" w:rsidRPr="000A4816" w:rsidRDefault="0011146B" w:rsidP="004A2B0B">
            <w:pPr>
              <w:pStyle w:val="Bodytext21"/>
              <w:numPr>
                <w:ilvl w:val="0"/>
                <w:numId w:val="6"/>
              </w:numPr>
              <w:shd w:val="clear" w:color="auto" w:fill="auto"/>
              <w:tabs>
                <w:tab w:val="left" w:pos="201"/>
              </w:tabs>
              <w:spacing w:beforeLines="50" w:before="120" w:afterLines="50" w:after="120" w:line="240" w:lineRule="auto"/>
              <w:ind w:left="0" w:firstLine="33"/>
              <w:rPr>
                <w:rFonts w:ascii="Times New Roman" w:hAnsi="Times New Roman" w:cs="Times New Roman"/>
                <w:b w:val="0"/>
                <w:color w:val="000000"/>
                <w:sz w:val="26"/>
                <w:szCs w:val="26"/>
                <w:shd w:val="clear" w:color="auto" w:fill="FFFFFF"/>
              </w:rPr>
            </w:pPr>
            <w:r w:rsidRPr="0011146B">
              <w:rPr>
                <w:rFonts w:ascii="Times New Roman" w:hAnsi="Times New Roman" w:cs="Times New Roman"/>
                <w:b w:val="0"/>
                <w:color w:val="000000"/>
                <w:sz w:val="26"/>
                <w:szCs w:val="26"/>
                <w:shd w:val="clear" w:color="auto" w:fill="FFFFFF"/>
              </w:rPr>
              <w:t>Bất thường tuyến giáp (thiếu iodine trong khẩu phần ăn làm tuyến giáp sản xuất không đủ hormone thyroxyl-&gt; tăng cường hoạt động -&gt; phì đại tuyến)</w:t>
            </w:r>
          </w:p>
        </w:tc>
        <w:tc>
          <w:tcPr>
            <w:tcW w:w="1985" w:type="dxa"/>
          </w:tcPr>
          <w:p w14:paraId="4D214B0A" w14:textId="782F16A8" w:rsidR="00B90725" w:rsidRPr="000A4816" w:rsidRDefault="0011146B" w:rsidP="00EE2E9B">
            <w:pPr>
              <w:pStyle w:val="Bodytext21"/>
              <w:numPr>
                <w:ilvl w:val="0"/>
                <w:numId w:val="6"/>
              </w:numPr>
              <w:shd w:val="clear" w:color="auto" w:fill="auto"/>
              <w:tabs>
                <w:tab w:val="left" w:pos="339"/>
              </w:tabs>
              <w:spacing w:beforeLines="50" w:before="120" w:afterLines="50" w:after="120" w:line="240" w:lineRule="auto"/>
              <w:ind w:left="26" w:hanging="26"/>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Xuất hiện bướu lớn ở cổ.</w:t>
            </w:r>
          </w:p>
        </w:tc>
        <w:tc>
          <w:tcPr>
            <w:tcW w:w="1984" w:type="dxa"/>
          </w:tcPr>
          <w:p w14:paraId="73B4C111" w14:textId="6963DE8F" w:rsidR="00B90725" w:rsidRDefault="0011146B" w:rsidP="0011146B">
            <w:pPr>
              <w:pStyle w:val="Bodytext21"/>
              <w:shd w:val="clear" w:color="auto" w:fill="auto"/>
              <w:tabs>
                <w:tab w:val="left" w:pos="219"/>
              </w:tabs>
              <w:spacing w:beforeLines="50" w:before="120" w:afterLines="50" w:after="120" w:line="240" w:lineRule="auto"/>
              <w:ind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Trẻ chậm lớn, trí tuệ kém phát triển; giảm sút trí nhớ ở người lớn và hoạt động thần kinh suy giảm.</w:t>
            </w:r>
          </w:p>
        </w:tc>
        <w:tc>
          <w:tcPr>
            <w:tcW w:w="2268" w:type="dxa"/>
          </w:tcPr>
          <w:p w14:paraId="07F7BCD5" w14:textId="77777777" w:rsidR="00B90725" w:rsidRDefault="0011146B" w:rsidP="005566FB">
            <w:pPr>
              <w:pStyle w:val="Bodytext21"/>
              <w:numPr>
                <w:ilvl w:val="0"/>
                <w:numId w:val="6"/>
              </w:numPr>
              <w:shd w:val="clear" w:color="auto" w:fill="auto"/>
              <w:tabs>
                <w:tab w:val="left" w:pos="219"/>
              </w:tabs>
              <w:spacing w:beforeLines="50" w:before="120" w:afterLines="50" w:after="120" w:line="240" w:lineRule="auto"/>
              <w:ind w:left="0"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Ăn uống hợp lí.</w:t>
            </w:r>
          </w:p>
          <w:p w14:paraId="76259844" w14:textId="77777777" w:rsidR="0011146B" w:rsidRDefault="0011146B" w:rsidP="005566FB">
            <w:pPr>
              <w:pStyle w:val="Bodytext21"/>
              <w:numPr>
                <w:ilvl w:val="0"/>
                <w:numId w:val="6"/>
              </w:numPr>
              <w:shd w:val="clear" w:color="auto" w:fill="auto"/>
              <w:tabs>
                <w:tab w:val="left" w:pos="219"/>
              </w:tabs>
              <w:spacing w:beforeLines="50" w:before="120" w:afterLines="50" w:after="120" w:line="240" w:lineRule="auto"/>
              <w:ind w:left="0"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Thường xuyên luyện tập TDTT.</w:t>
            </w:r>
          </w:p>
          <w:p w14:paraId="1148AF1A" w14:textId="3F57F7E4" w:rsidR="0011146B" w:rsidRPr="000A4816" w:rsidRDefault="0011146B" w:rsidP="005566FB">
            <w:pPr>
              <w:pStyle w:val="Bodytext21"/>
              <w:numPr>
                <w:ilvl w:val="0"/>
                <w:numId w:val="6"/>
              </w:numPr>
              <w:shd w:val="clear" w:color="auto" w:fill="auto"/>
              <w:tabs>
                <w:tab w:val="left" w:pos="219"/>
              </w:tabs>
              <w:spacing w:beforeLines="50" w:before="120" w:afterLines="50" w:after="120" w:line="240" w:lineRule="auto"/>
              <w:ind w:left="0"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w:t>
            </w:r>
          </w:p>
        </w:tc>
      </w:tr>
    </w:tbl>
    <w:bookmarkEnd w:id="1"/>
    <w:p w14:paraId="0B9C7BC0" w14:textId="4825FA4E" w:rsidR="00A53183" w:rsidRPr="00653DCD" w:rsidRDefault="009D18E7">
      <w:pPr>
        <w:spacing w:beforeLines="50" w:before="120" w:afterLines="50" w:after="120" w:line="240" w:lineRule="auto"/>
        <w:rPr>
          <w:rFonts w:ascii="Times New Roman" w:hAnsi="Times New Roman" w:cs="Times New Roman"/>
          <w:b/>
          <w:color w:val="C00000"/>
          <w:sz w:val="28"/>
          <w:szCs w:val="28"/>
        </w:rPr>
      </w:pPr>
      <w:r w:rsidRPr="00653DCD">
        <w:rPr>
          <w:rFonts w:ascii="Times New Roman" w:hAnsi="Times New Roman" w:cs="Times New Roman"/>
          <w:b/>
          <w:color w:val="C00000"/>
          <w:sz w:val="28"/>
          <w:szCs w:val="28"/>
        </w:rPr>
        <w:t xml:space="preserve">d) Tổ chức thực hiện: </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7"/>
        <w:gridCol w:w="2071"/>
      </w:tblGrid>
      <w:tr w:rsidR="00A53183" w14:paraId="72709D25" w14:textId="77777777" w:rsidTr="00F85C10">
        <w:trPr>
          <w:trHeight w:val="596"/>
          <w:jc w:val="center"/>
        </w:trPr>
        <w:tc>
          <w:tcPr>
            <w:tcW w:w="8027" w:type="dxa"/>
            <w:shd w:val="clear" w:color="auto" w:fill="F2DCDC" w:themeFill="accent2" w:themeFillTint="32"/>
          </w:tcPr>
          <w:p w14:paraId="0D44265B" w14:textId="77777777" w:rsidR="00A53183" w:rsidRDefault="009D18E7">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071" w:type="dxa"/>
            <w:shd w:val="clear" w:color="auto" w:fill="F2DCDC" w:themeFill="accent2" w:themeFillTint="32"/>
          </w:tcPr>
          <w:p w14:paraId="0A802DFB"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69EC4A1D" w14:textId="77777777" w:rsidTr="00F85C10">
        <w:trPr>
          <w:trHeight w:val="274"/>
          <w:jc w:val="center"/>
        </w:trPr>
        <w:tc>
          <w:tcPr>
            <w:tcW w:w="8027" w:type="dxa"/>
            <w:shd w:val="clear" w:color="auto" w:fill="auto"/>
          </w:tcPr>
          <w:p w14:paraId="65497FA9" w14:textId="77777777" w:rsidR="00A53183" w:rsidRPr="00653DCD" w:rsidRDefault="009D18E7">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b/>
                <w:sz w:val="28"/>
                <w:szCs w:val="28"/>
              </w:rPr>
              <w:t>Giao nhiệm vụ:</w:t>
            </w:r>
            <w:r w:rsidRPr="00653DCD">
              <w:rPr>
                <w:rFonts w:ascii="Times New Roman" w:hAnsi="Times New Roman" w:cs="Times New Roman"/>
                <w:sz w:val="28"/>
                <w:szCs w:val="28"/>
              </w:rPr>
              <w:t xml:space="preserve"> </w:t>
            </w:r>
          </w:p>
          <w:p w14:paraId="72BD6842" w14:textId="0D39AFC8" w:rsidR="007C2EAE" w:rsidRPr="007C2EAE" w:rsidRDefault="007C2EAE" w:rsidP="007C2EAE">
            <w:pPr>
              <w:pStyle w:val="Bodytext21"/>
              <w:shd w:val="clear" w:color="auto" w:fill="auto"/>
              <w:spacing w:beforeLines="50" w:before="120" w:afterLines="50" w:after="120" w:line="240" w:lineRule="auto"/>
              <w:ind w:firstLine="0"/>
              <w:rPr>
                <w:rFonts w:ascii="Times New Roman" w:hAnsi="Times New Roman" w:cs="Times New Roman"/>
                <w:b w:val="0"/>
                <w:bCs w:val="0"/>
                <w:sz w:val="28"/>
                <w:szCs w:val="28"/>
                <w:lang w:val="vi-VN"/>
              </w:rPr>
            </w:pPr>
            <w:r w:rsidRPr="00653DCD">
              <w:rPr>
                <w:rFonts w:ascii="Times New Roman" w:hAnsi="Times New Roman" w:cs="Times New Roman"/>
                <w:sz w:val="28"/>
                <w:szCs w:val="28"/>
                <w:lang w:val="vi-VN"/>
              </w:rPr>
              <w:t xml:space="preserve">- </w:t>
            </w:r>
            <w:r w:rsidRPr="00653DCD">
              <w:rPr>
                <w:rFonts w:ascii="Times New Roman" w:hAnsi="Times New Roman" w:cs="Times New Roman"/>
                <w:b w:val="0"/>
                <w:bCs w:val="0"/>
                <w:sz w:val="28"/>
                <w:szCs w:val="28"/>
                <w:lang w:val="vi-VN"/>
              </w:rPr>
              <w:t>GV yêu cầu HS hoạt động cá nhân kể tên</w:t>
            </w:r>
            <w:r w:rsidRPr="00653DCD">
              <w:rPr>
                <w:rFonts w:ascii="Times New Roman" w:hAnsi="Times New Roman" w:cs="Times New Roman"/>
                <w:sz w:val="28"/>
                <w:szCs w:val="28"/>
                <w:lang w:val="vi-VN"/>
              </w:rPr>
              <w:t xml:space="preserve"> </w:t>
            </w:r>
            <w:r w:rsidRPr="00653DCD">
              <w:rPr>
                <w:rFonts w:ascii="Times New Roman" w:hAnsi="Times New Roman" w:cs="Times New Roman"/>
                <w:b w:val="0"/>
                <w:bCs w:val="0"/>
                <w:sz w:val="28"/>
                <w:szCs w:val="28"/>
                <w:lang w:val="vi-VN"/>
              </w:rPr>
              <w:t>những bệnh nội</w:t>
            </w:r>
            <w:r>
              <w:rPr>
                <w:rFonts w:ascii="Times New Roman" w:hAnsi="Times New Roman" w:cs="Times New Roman"/>
                <w:b w:val="0"/>
                <w:bCs w:val="0"/>
                <w:sz w:val="28"/>
                <w:szCs w:val="28"/>
                <w:lang w:val="vi-VN"/>
              </w:rPr>
              <w:t xml:space="preserve"> tiết mà em biết vào vở? Bệnh đó do bất thường tuyến nội tiết nào? (90 giây)</w:t>
            </w:r>
          </w:p>
          <w:p w14:paraId="3141970E" w14:textId="7FEF5D27" w:rsidR="00BD6D4B" w:rsidRPr="007C2EAE" w:rsidRDefault="007C2EAE" w:rsidP="007C2EAE">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 xml:space="preserve">- GV yêu cầu HS khai thác thông tin SGK </w:t>
            </w:r>
            <w:r w:rsidRPr="00653DCD">
              <w:rPr>
                <w:rFonts w:ascii="Times New Roman" w:eastAsia="Times New Roman" w:hAnsi="Times New Roman" w:cs="Times New Roman"/>
                <w:color w:val="000000"/>
                <w:sz w:val="28"/>
                <w:szCs w:val="28"/>
              </w:rPr>
              <w:t>mục II, trang 158 và</w:t>
            </w:r>
            <w:r w:rsidRPr="007E4FB3">
              <w:rPr>
                <w:rFonts w:ascii="Times New Roman" w:hAnsi="Times New Roman" w:cs="Times New Roman"/>
                <w:sz w:val="28"/>
                <w:szCs w:val="28"/>
              </w:rPr>
              <w:t xml:space="preserve"> </w:t>
            </w:r>
            <w:r w:rsidRPr="00017849">
              <w:rPr>
                <w:rFonts w:ascii="Times New Roman" w:hAnsi="Times New Roman" w:cs="Times New Roman"/>
                <w:sz w:val="28"/>
                <w:szCs w:val="28"/>
              </w:rPr>
              <w:t xml:space="preserve">thảo luận nhóm 4 HS hoàn thành PHT số </w:t>
            </w:r>
            <w:r w:rsidRPr="00653DCD">
              <w:rPr>
                <w:rFonts w:ascii="Times New Roman" w:hAnsi="Times New Roman" w:cs="Times New Roman"/>
                <w:sz w:val="28"/>
                <w:szCs w:val="28"/>
              </w:rPr>
              <w:t>2 trong t</w:t>
            </w:r>
            <w:r w:rsidRPr="00BB77DE">
              <w:rPr>
                <w:rFonts w:ascii="Times New Roman" w:hAnsi="Times New Roman" w:cs="Times New Roman"/>
                <w:sz w:val="28"/>
                <w:szCs w:val="28"/>
              </w:rPr>
              <w:t>hời gian</w:t>
            </w:r>
            <w:r w:rsidRPr="00653DCD">
              <w:rPr>
                <w:rFonts w:ascii="Times New Roman" w:hAnsi="Times New Roman" w:cs="Times New Roman"/>
                <w:sz w:val="28"/>
                <w:szCs w:val="28"/>
              </w:rPr>
              <w:t xml:space="preserve"> </w:t>
            </w:r>
            <w:r w:rsidR="00AF5C7E" w:rsidRPr="00653DCD">
              <w:rPr>
                <w:rFonts w:ascii="Times New Roman" w:hAnsi="Times New Roman" w:cs="Times New Roman"/>
                <w:sz w:val="28"/>
                <w:szCs w:val="28"/>
              </w:rPr>
              <w:t>5</w:t>
            </w:r>
            <w:r w:rsidRPr="00BB77DE">
              <w:rPr>
                <w:rFonts w:ascii="Times New Roman" w:hAnsi="Times New Roman" w:cs="Times New Roman"/>
                <w:sz w:val="28"/>
                <w:szCs w:val="28"/>
              </w:rPr>
              <w:t xml:space="preserve"> phút.</w:t>
            </w:r>
          </w:p>
        </w:tc>
        <w:tc>
          <w:tcPr>
            <w:tcW w:w="2071" w:type="dxa"/>
            <w:shd w:val="clear" w:color="auto" w:fill="auto"/>
          </w:tcPr>
          <w:p w14:paraId="3C4CD09F" w14:textId="77777777" w:rsidR="00A53183" w:rsidRDefault="009D18E7">
            <w:pPr>
              <w:spacing w:beforeLines="50" w:before="120" w:afterLines="50" w:after="120" w:line="240" w:lineRule="auto"/>
              <w:rPr>
                <w:rFonts w:ascii="Times New Roman" w:hAnsi="Times New Roman" w:cs="Times New Roman"/>
                <w:sz w:val="28"/>
                <w:szCs w:val="28"/>
                <w:lang w:val="en-US"/>
              </w:rPr>
            </w:pPr>
            <w:r>
              <w:rPr>
                <w:rFonts w:ascii="Times New Roman" w:hAnsi="Times New Roman" w:cs="Times New Roman"/>
                <w:sz w:val="28"/>
                <w:szCs w:val="28"/>
                <w:lang w:val="en-US"/>
              </w:rPr>
              <w:t>HS nhận nhiệm vụ.</w:t>
            </w:r>
          </w:p>
        </w:tc>
      </w:tr>
      <w:tr w:rsidR="00A53183" w14:paraId="1CA11179" w14:textId="77777777" w:rsidTr="00F85C10">
        <w:trPr>
          <w:trHeight w:val="274"/>
          <w:jc w:val="center"/>
        </w:trPr>
        <w:tc>
          <w:tcPr>
            <w:tcW w:w="8027" w:type="dxa"/>
            <w:shd w:val="clear" w:color="auto" w:fill="auto"/>
          </w:tcPr>
          <w:p w14:paraId="28E41905" w14:textId="7F346DFF" w:rsidR="00A53183" w:rsidRPr="00653DCD" w:rsidRDefault="009D18E7">
            <w:pPr>
              <w:spacing w:beforeLines="50" w:before="120" w:afterLines="50" w:after="120" w:line="240" w:lineRule="auto"/>
              <w:jc w:val="both"/>
              <w:rPr>
                <w:rFonts w:ascii="Times New Roman" w:hAnsi="Times New Roman" w:cs="Times New Roman"/>
                <w:color w:val="0070C0"/>
                <w:sz w:val="28"/>
                <w:szCs w:val="28"/>
              </w:rPr>
            </w:pPr>
            <w:r w:rsidRPr="00653DCD">
              <w:rPr>
                <w:rFonts w:ascii="Times New Roman" w:hAnsi="Times New Roman" w:cs="Times New Roman"/>
                <w:b/>
                <w:sz w:val="28"/>
                <w:szCs w:val="28"/>
              </w:rPr>
              <w:t xml:space="preserve">Hướng dẫn HS thực hiện nhiệm vụ: </w:t>
            </w:r>
            <w:r w:rsidR="007C2EAE" w:rsidRPr="00653DCD">
              <w:rPr>
                <w:rFonts w:ascii="Times New Roman" w:hAnsi="Times New Roman" w:cs="Times New Roman"/>
                <w:sz w:val="28"/>
                <w:szCs w:val="28"/>
              </w:rPr>
              <w:t>Các</w:t>
            </w:r>
            <w:r w:rsidR="007C2EAE" w:rsidRPr="00D92F13">
              <w:rPr>
                <w:rFonts w:ascii="Times New Roman" w:hAnsi="Times New Roman" w:cs="Times New Roman"/>
                <w:sz w:val="28"/>
                <w:szCs w:val="28"/>
              </w:rPr>
              <w:t xml:space="preserve"> nhóm thảo luận, </w:t>
            </w:r>
            <w:r w:rsidR="007C2EAE">
              <w:rPr>
                <w:rFonts w:ascii="Times New Roman" w:hAnsi="Times New Roman" w:cs="Times New Roman"/>
                <w:sz w:val="28"/>
                <w:szCs w:val="28"/>
              </w:rPr>
              <w:t xml:space="preserve">phân loại thông tin để hoàn thành nội dung phù hợp trong PHT số </w:t>
            </w:r>
            <w:r w:rsidR="007C2EAE" w:rsidRPr="00653DCD">
              <w:rPr>
                <w:rFonts w:ascii="Times New Roman" w:hAnsi="Times New Roman" w:cs="Times New Roman"/>
                <w:sz w:val="28"/>
                <w:szCs w:val="28"/>
              </w:rPr>
              <w:t>2.</w:t>
            </w:r>
          </w:p>
        </w:tc>
        <w:tc>
          <w:tcPr>
            <w:tcW w:w="2071" w:type="dxa"/>
            <w:shd w:val="clear" w:color="auto" w:fill="auto"/>
          </w:tcPr>
          <w:p w14:paraId="51A0B087" w14:textId="179F9A31" w:rsidR="00A53183" w:rsidRPr="00653DCD" w:rsidRDefault="007C2EAE">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Thảo luận nhóm</w:t>
            </w:r>
            <w:r w:rsidR="00B10720" w:rsidRPr="00653DCD">
              <w:rPr>
                <w:rFonts w:ascii="Times New Roman" w:hAnsi="Times New Roman" w:cs="Times New Roman"/>
                <w:sz w:val="28"/>
                <w:szCs w:val="28"/>
              </w:rPr>
              <w:t xml:space="preserve"> thực hiện nhiệm vụ.</w:t>
            </w:r>
          </w:p>
        </w:tc>
      </w:tr>
      <w:tr w:rsidR="00A53183" w14:paraId="328F1C23" w14:textId="77777777" w:rsidTr="00F85C10">
        <w:trPr>
          <w:trHeight w:val="773"/>
          <w:jc w:val="center"/>
        </w:trPr>
        <w:tc>
          <w:tcPr>
            <w:tcW w:w="8027" w:type="dxa"/>
            <w:shd w:val="clear" w:color="auto" w:fill="auto"/>
          </w:tcPr>
          <w:p w14:paraId="6A280E0B" w14:textId="77777777" w:rsidR="00A53183" w:rsidRPr="00653DCD" w:rsidRDefault="009D18E7">
            <w:pPr>
              <w:spacing w:beforeLines="50" w:before="120" w:afterLines="50" w:after="120" w:line="240" w:lineRule="auto"/>
              <w:jc w:val="both"/>
              <w:rPr>
                <w:rStyle w:val="awspan"/>
                <w:rFonts w:ascii="Times New Roman" w:hAnsi="Times New Roman" w:cs="Times New Roman"/>
                <w:b/>
                <w:bCs/>
                <w:sz w:val="28"/>
                <w:szCs w:val="28"/>
              </w:rPr>
            </w:pPr>
            <w:r w:rsidRPr="00653DCD">
              <w:rPr>
                <w:rStyle w:val="awspan"/>
                <w:rFonts w:ascii="Times New Roman" w:hAnsi="Times New Roman" w:cs="Times New Roman"/>
                <w:b/>
                <w:bCs/>
                <w:sz w:val="28"/>
                <w:szCs w:val="28"/>
              </w:rPr>
              <w:t xml:space="preserve">Báo cáo kết quả: </w:t>
            </w:r>
          </w:p>
          <w:p w14:paraId="60143DB6" w14:textId="77777777" w:rsidR="00BD6D4B" w:rsidRPr="00653DCD" w:rsidRDefault="009D18E7">
            <w:pPr>
              <w:spacing w:beforeLines="50" w:before="120" w:afterLines="50" w:after="120" w:line="240" w:lineRule="auto"/>
              <w:jc w:val="both"/>
              <w:rPr>
                <w:rStyle w:val="awspan"/>
                <w:rFonts w:ascii="Times New Roman" w:hAnsi="Times New Roman" w:cs="Times New Roman"/>
                <w:sz w:val="28"/>
                <w:szCs w:val="28"/>
              </w:rPr>
            </w:pPr>
            <w:r w:rsidRPr="00653DCD">
              <w:rPr>
                <w:rStyle w:val="awspan"/>
                <w:rFonts w:ascii="Times New Roman" w:hAnsi="Times New Roman" w:cs="Times New Roman"/>
                <w:sz w:val="28"/>
                <w:szCs w:val="28"/>
              </w:rPr>
              <w:t xml:space="preserve">- Mời </w:t>
            </w:r>
            <w:r w:rsidR="00B10720" w:rsidRPr="00653DCD">
              <w:rPr>
                <w:rStyle w:val="awspan"/>
                <w:rFonts w:ascii="Times New Roman" w:hAnsi="Times New Roman" w:cs="Times New Roman"/>
                <w:sz w:val="28"/>
                <w:szCs w:val="28"/>
              </w:rPr>
              <w:t xml:space="preserve">đại diện </w:t>
            </w:r>
            <w:r w:rsidR="0069436A" w:rsidRPr="00653DCD">
              <w:rPr>
                <w:rStyle w:val="awspan"/>
                <w:rFonts w:ascii="Times New Roman" w:hAnsi="Times New Roman" w:cs="Times New Roman"/>
                <w:sz w:val="28"/>
                <w:szCs w:val="28"/>
              </w:rPr>
              <w:t>các nhóm treo kết quả, nhóm trưởng đứng cạnh phiếu đáp án của nhóm</w:t>
            </w:r>
            <w:r w:rsidR="00BD6D4B" w:rsidRPr="00653DCD">
              <w:rPr>
                <w:rStyle w:val="awspan"/>
                <w:rFonts w:ascii="Times New Roman" w:hAnsi="Times New Roman" w:cs="Times New Roman"/>
                <w:sz w:val="28"/>
                <w:szCs w:val="28"/>
              </w:rPr>
              <w:t xml:space="preserve">, </w:t>
            </w:r>
            <w:r w:rsidR="0069436A" w:rsidRPr="00653DCD">
              <w:rPr>
                <w:rStyle w:val="awspan"/>
                <w:rFonts w:ascii="Times New Roman" w:hAnsi="Times New Roman" w:cs="Times New Roman"/>
                <w:sz w:val="28"/>
                <w:szCs w:val="28"/>
              </w:rPr>
              <w:t>đại diện 1 nhóm trình bày, các nhóm khác kiểm tra nội dung trong phiếu nhóm mình nhận xét và bổ sung các ý còn thiếu.</w:t>
            </w:r>
          </w:p>
          <w:p w14:paraId="797D8613" w14:textId="5596138B" w:rsidR="00BD6D4B" w:rsidRPr="00653DCD" w:rsidRDefault="00F85C10">
            <w:pPr>
              <w:spacing w:beforeLines="50" w:before="120" w:afterLines="50" w:after="120" w:line="240" w:lineRule="auto"/>
              <w:jc w:val="both"/>
              <w:rPr>
                <w:rStyle w:val="awspan"/>
              </w:rPr>
            </w:pPr>
            <w:r w:rsidRPr="00653DCD">
              <w:rPr>
                <w:rFonts w:ascii="Times New Roman" w:hAnsi="Times New Roman" w:cs="Times New Roman"/>
                <w:bCs/>
                <w:sz w:val="28"/>
                <w:szCs w:val="28"/>
              </w:rPr>
              <w:t>- GV đưa</w:t>
            </w:r>
            <w:r>
              <w:rPr>
                <w:rFonts w:ascii="Times New Roman" w:hAnsi="Times New Roman" w:cs="Times New Roman"/>
                <w:bCs/>
                <w:sz w:val="28"/>
                <w:szCs w:val="28"/>
              </w:rPr>
              <w:t xml:space="preserve"> </w:t>
            </w:r>
            <w:r w:rsidRPr="00653DCD">
              <w:rPr>
                <w:rFonts w:ascii="Times New Roman" w:hAnsi="Times New Roman" w:cs="Times New Roman"/>
                <w:bCs/>
                <w:sz w:val="28"/>
                <w:szCs w:val="28"/>
              </w:rPr>
              <w:t>ra thông tin bổ sung về một số bệnh nội tiết thường gặp khác như vô sinh….</w:t>
            </w:r>
            <w:r w:rsidR="00123EBB" w:rsidRPr="00653DCD">
              <w:rPr>
                <w:rFonts w:ascii="Times New Roman" w:hAnsi="Times New Roman" w:cs="Times New Roman"/>
                <w:bCs/>
                <w:sz w:val="28"/>
                <w:szCs w:val="28"/>
              </w:rPr>
              <w:t xml:space="preserve">, cách điều trị một số bệnh liên quan đến hệ nội tiết bằng công nghệ hiện đại. </w:t>
            </w:r>
            <w:r w:rsidRPr="00653DCD">
              <w:rPr>
                <w:rFonts w:ascii="Times New Roman" w:hAnsi="Times New Roman" w:cs="Times New Roman"/>
                <w:bCs/>
                <w:sz w:val="28"/>
                <w:szCs w:val="28"/>
              </w:rPr>
              <w:t>Và định hướng HS đến lối sống lành mạnh để phòng tránh các bệnh nêu trên.</w:t>
            </w:r>
          </w:p>
        </w:tc>
        <w:tc>
          <w:tcPr>
            <w:tcW w:w="2071" w:type="dxa"/>
            <w:shd w:val="clear" w:color="auto" w:fill="auto"/>
          </w:tcPr>
          <w:p w14:paraId="0090DA3A" w14:textId="77777777" w:rsidR="00F85C10" w:rsidRPr="00653DCD" w:rsidRDefault="00F85C10">
            <w:pPr>
              <w:spacing w:beforeLines="50" w:before="120" w:afterLines="50" w:after="120" w:line="240" w:lineRule="auto"/>
              <w:jc w:val="both"/>
              <w:rPr>
                <w:rFonts w:ascii="Times New Roman" w:hAnsi="Times New Roman" w:cs="Times New Roman"/>
                <w:sz w:val="28"/>
                <w:szCs w:val="28"/>
              </w:rPr>
            </w:pPr>
          </w:p>
          <w:p w14:paraId="5992F0E0" w14:textId="0ED79C38" w:rsidR="00A53183" w:rsidRPr="00653DCD" w:rsidRDefault="009D18E7">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sz w:val="28"/>
                <w:szCs w:val="28"/>
              </w:rPr>
              <w:t>-</w:t>
            </w:r>
            <w:r>
              <w:rPr>
                <w:rFonts w:ascii="Times New Roman" w:hAnsi="Times New Roman" w:cs="Times New Roman"/>
                <w:sz w:val="28"/>
                <w:szCs w:val="28"/>
              </w:rPr>
              <w:t xml:space="preserve"> </w:t>
            </w:r>
            <w:r w:rsidR="00B10720" w:rsidRPr="00653DCD">
              <w:rPr>
                <w:rFonts w:ascii="Times New Roman" w:hAnsi="Times New Roman" w:cs="Times New Roman"/>
                <w:sz w:val="28"/>
                <w:szCs w:val="28"/>
              </w:rPr>
              <w:t xml:space="preserve">Đại diện </w:t>
            </w:r>
            <w:r w:rsidR="0069436A" w:rsidRPr="00653DCD">
              <w:rPr>
                <w:rFonts w:ascii="Times New Roman" w:hAnsi="Times New Roman" w:cs="Times New Roman"/>
                <w:sz w:val="28"/>
                <w:szCs w:val="28"/>
              </w:rPr>
              <w:t xml:space="preserve">1 nhóm </w:t>
            </w:r>
            <w:r w:rsidR="00B10720" w:rsidRPr="00653DCD">
              <w:rPr>
                <w:rFonts w:ascii="Times New Roman" w:hAnsi="Times New Roman" w:cs="Times New Roman"/>
                <w:sz w:val="28"/>
                <w:szCs w:val="28"/>
              </w:rPr>
              <w:t>HS</w:t>
            </w:r>
            <w:r w:rsidRPr="00653DCD">
              <w:rPr>
                <w:rFonts w:ascii="Times New Roman" w:hAnsi="Times New Roman" w:cs="Times New Roman"/>
                <w:sz w:val="28"/>
                <w:szCs w:val="28"/>
              </w:rPr>
              <w:t xml:space="preserve"> trình bày</w:t>
            </w:r>
            <w:r w:rsidR="00B10720" w:rsidRPr="00653DCD">
              <w:rPr>
                <w:rFonts w:ascii="Times New Roman" w:hAnsi="Times New Roman" w:cs="Times New Roman"/>
                <w:sz w:val="28"/>
                <w:szCs w:val="28"/>
              </w:rPr>
              <w:t xml:space="preserve"> kết quả.</w:t>
            </w:r>
            <w:r w:rsidR="00BD6D4B" w:rsidRPr="00653DCD">
              <w:rPr>
                <w:rFonts w:ascii="Times New Roman" w:hAnsi="Times New Roman" w:cs="Times New Roman"/>
                <w:sz w:val="28"/>
                <w:szCs w:val="28"/>
              </w:rPr>
              <w:t xml:space="preserve"> Các n</w:t>
            </w:r>
            <w:r w:rsidR="0069436A" w:rsidRPr="00653DCD">
              <w:rPr>
                <w:rFonts w:ascii="Times New Roman" w:hAnsi="Times New Roman" w:cs="Times New Roman"/>
                <w:sz w:val="28"/>
                <w:szCs w:val="28"/>
              </w:rPr>
              <w:t xml:space="preserve">hóm </w:t>
            </w:r>
            <w:r w:rsidRPr="00653DCD">
              <w:rPr>
                <w:rFonts w:ascii="Times New Roman" w:hAnsi="Times New Roman" w:cs="Times New Roman"/>
                <w:sz w:val="28"/>
                <w:szCs w:val="28"/>
              </w:rPr>
              <w:t xml:space="preserve">khác </w:t>
            </w:r>
            <w:r w:rsidR="0069436A" w:rsidRPr="00653DCD">
              <w:rPr>
                <w:rFonts w:ascii="Times New Roman" w:hAnsi="Times New Roman" w:cs="Times New Roman"/>
                <w:sz w:val="28"/>
                <w:szCs w:val="28"/>
              </w:rPr>
              <w:t xml:space="preserve">đối chiếu, </w:t>
            </w:r>
            <w:r w:rsidRPr="00653DCD">
              <w:rPr>
                <w:rFonts w:ascii="Times New Roman" w:hAnsi="Times New Roman" w:cs="Times New Roman"/>
                <w:sz w:val="28"/>
                <w:szCs w:val="28"/>
              </w:rPr>
              <w:t>nhận xét, bổ sung</w:t>
            </w:r>
            <w:r w:rsidR="0069436A" w:rsidRPr="00653DCD">
              <w:rPr>
                <w:rFonts w:ascii="Times New Roman" w:hAnsi="Times New Roman" w:cs="Times New Roman"/>
                <w:sz w:val="28"/>
                <w:szCs w:val="28"/>
              </w:rPr>
              <w:t>.</w:t>
            </w:r>
          </w:p>
          <w:p w14:paraId="54BB5A96" w14:textId="50109A4B" w:rsidR="00BD6D4B" w:rsidRPr="00653DCD" w:rsidRDefault="00BD6D4B" w:rsidP="00F85C10">
            <w:pPr>
              <w:tabs>
                <w:tab w:val="left" w:pos="301"/>
              </w:tabs>
              <w:spacing w:beforeLines="50" w:before="120" w:afterLines="50" w:after="120" w:line="240" w:lineRule="auto"/>
              <w:jc w:val="both"/>
              <w:rPr>
                <w:rFonts w:ascii="Times New Roman" w:hAnsi="Times New Roman" w:cs="Times New Roman"/>
                <w:sz w:val="28"/>
                <w:szCs w:val="28"/>
              </w:rPr>
            </w:pPr>
          </w:p>
        </w:tc>
      </w:tr>
      <w:tr w:rsidR="00A53183" w14:paraId="3FAF237E" w14:textId="77777777" w:rsidTr="00F85C10">
        <w:trPr>
          <w:trHeight w:val="274"/>
          <w:jc w:val="center"/>
        </w:trPr>
        <w:tc>
          <w:tcPr>
            <w:tcW w:w="8027" w:type="dxa"/>
            <w:shd w:val="clear" w:color="auto" w:fill="auto"/>
          </w:tcPr>
          <w:p w14:paraId="278DE9E2" w14:textId="6F92C7B6" w:rsidR="00F85C10" w:rsidRPr="00F85C10" w:rsidRDefault="009D18E7" w:rsidP="00F85C10">
            <w:pPr>
              <w:spacing w:beforeLines="50" w:before="120" w:afterLines="50" w:after="12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Tổng kết:</w:t>
            </w:r>
          </w:p>
          <w:tbl>
            <w:tblPr>
              <w:tblStyle w:val="TableGrid"/>
              <w:tblW w:w="7785" w:type="dxa"/>
              <w:tblLook w:val="04A0" w:firstRow="1" w:lastRow="0" w:firstColumn="1" w:lastColumn="0" w:noHBand="0" w:noVBand="1"/>
            </w:tblPr>
            <w:tblGrid>
              <w:gridCol w:w="936"/>
              <w:gridCol w:w="1604"/>
              <w:gridCol w:w="1418"/>
              <w:gridCol w:w="2126"/>
              <w:gridCol w:w="1701"/>
            </w:tblGrid>
            <w:tr w:rsidR="00F85C10" w:rsidRPr="00096649" w14:paraId="61918D7C" w14:textId="77777777" w:rsidTr="00F85C10">
              <w:tc>
                <w:tcPr>
                  <w:tcW w:w="936" w:type="dxa"/>
                </w:tcPr>
                <w:p w14:paraId="142C0214" w14:textId="77777777" w:rsidR="00F85C10" w:rsidRPr="00096649" w:rsidRDefault="00F85C10" w:rsidP="00F85C10">
                  <w:pPr>
                    <w:pStyle w:val="Bodytext21"/>
                    <w:shd w:val="clear" w:color="auto" w:fill="auto"/>
                    <w:spacing w:beforeLines="50" w:before="120" w:afterLines="50" w:after="120" w:line="240" w:lineRule="auto"/>
                    <w:ind w:firstLine="0"/>
                    <w:rPr>
                      <w:rFonts w:ascii="Times New Roman" w:hAnsi="Times New Roman" w:cs="Times New Roman"/>
                      <w:bCs w:val="0"/>
                      <w:color w:val="000000"/>
                      <w:sz w:val="28"/>
                      <w:szCs w:val="28"/>
                      <w:shd w:val="clear" w:color="auto" w:fill="FFFFFF"/>
                    </w:rPr>
                  </w:pPr>
                  <w:r w:rsidRPr="00096649">
                    <w:rPr>
                      <w:rFonts w:ascii="Times New Roman" w:hAnsi="Times New Roman" w:cs="Times New Roman"/>
                      <w:bCs w:val="0"/>
                      <w:color w:val="000000"/>
                      <w:sz w:val="28"/>
                      <w:szCs w:val="28"/>
                      <w:shd w:val="clear" w:color="auto" w:fill="FFFFFF"/>
                    </w:rPr>
                    <w:t xml:space="preserve">  Tên bệnh</w:t>
                  </w:r>
                </w:p>
              </w:tc>
              <w:tc>
                <w:tcPr>
                  <w:tcW w:w="1604" w:type="dxa"/>
                </w:tcPr>
                <w:p w14:paraId="775886E3" w14:textId="77777777" w:rsidR="00F85C10" w:rsidRPr="00096649" w:rsidRDefault="00F85C10" w:rsidP="00F85C10">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sidRPr="00096649">
                    <w:rPr>
                      <w:rFonts w:ascii="Times New Roman" w:hAnsi="Times New Roman" w:cs="Times New Roman"/>
                      <w:bCs w:val="0"/>
                      <w:color w:val="000000"/>
                      <w:sz w:val="28"/>
                      <w:szCs w:val="28"/>
                      <w:shd w:val="clear" w:color="auto" w:fill="FFFFFF"/>
                    </w:rPr>
                    <w:t>Nguyên nhân</w:t>
                  </w:r>
                  <w:r>
                    <w:rPr>
                      <w:rFonts w:ascii="Times New Roman" w:hAnsi="Times New Roman" w:cs="Times New Roman"/>
                      <w:bCs w:val="0"/>
                      <w:color w:val="000000"/>
                      <w:sz w:val="28"/>
                      <w:szCs w:val="28"/>
                      <w:shd w:val="clear" w:color="auto" w:fill="FFFFFF"/>
                    </w:rPr>
                    <w:t xml:space="preserve"> </w:t>
                  </w:r>
                </w:p>
              </w:tc>
              <w:tc>
                <w:tcPr>
                  <w:tcW w:w="1418" w:type="dxa"/>
                </w:tcPr>
                <w:p w14:paraId="1A3BB990" w14:textId="77777777" w:rsidR="00F85C10" w:rsidRPr="00096649" w:rsidRDefault="00F85C10" w:rsidP="00F85C10">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Một số dấu hiệu nhận biết</w:t>
                  </w:r>
                </w:p>
              </w:tc>
              <w:tc>
                <w:tcPr>
                  <w:tcW w:w="2126" w:type="dxa"/>
                </w:tcPr>
                <w:p w14:paraId="004A8FF9" w14:textId="77777777" w:rsidR="00F85C10" w:rsidRDefault="00F85C10" w:rsidP="00F85C10">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Hậu quả</w:t>
                  </w:r>
                </w:p>
              </w:tc>
              <w:tc>
                <w:tcPr>
                  <w:tcW w:w="1701" w:type="dxa"/>
                </w:tcPr>
                <w:p w14:paraId="478201F2" w14:textId="77777777" w:rsidR="00F85C10" w:rsidRPr="00096649" w:rsidRDefault="00F85C10" w:rsidP="00F85C10">
                  <w:pPr>
                    <w:pStyle w:val="Bodytext21"/>
                    <w:shd w:val="clear" w:color="auto" w:fill="auto"/>
                    <w:spacing w:beforeLines="50" w:before="120" w:afterLines="50" w:after="120" w:line="240" w:lineRule="auto"/>
                    <w:ind w:firstLine="0"/>
                    <w:jc w:val="center"/>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B</w:t>
                  </w:r>
                  <w:r w:rsidRPr="00096649">
                    <w:rPr>
                      <w:rFonts w:ascii="Times New Roman" w:hAnsi="Times New Roman" w:cs="Times New Roman"/>
                      <w:bCs w:val="0"/>
                      <w:color w:val="000000"/>
                      <w:sz w:val="28"/>
                      <w:szCs w:val="28"/>
                      <w:shd w:val="clear" w:color="auto" w:fill="FFFFFF"/>
                    </w:rPr>
                    <w:t>iện pháp phòng tránh</w:t>
                  </w:r>
                </w:p>
              </w:tc>
            </w:tr>
            <w:tr w:rsidR="00F85C10" w14:paraId="2B9F1F26" w14:textId="77777777" w:rsidTr="00F85C10">
              <w:tc>
                <w:tcPr>
                  <w:tcW w:w="936" w:type="dxa"/>
                </w:tcPr>
                <w:p w14:paraId="27EDBDD7" w14:textId="77777777" w:rsidR="00F85C10" w:rsidRPr="000A4816" w:rsidRDefault="00F85C10" w:rsidP="00F85C10">
                  <w:pPr>
                    <w:pStyle w:val="Bodytext21"/>
                    <w:shd w:val="clear" w:color="auto" w:fill="auto"/>
                    <w:spacing w:beforeLines="50" w:before="120" w:afterLines="50" w:after="120" w:line="240" w:lineRule="auto"/>
                    <w:ind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8"/>
                      <w:szCs w:val="28"/>
                      <w:shd w:val="clear" w:color="auto" w:fill="FFFFFF"/>
                    </w:rPr>
                    <w:t>Bệnh đái tháo đường</w:t>
                  </w:r>
                </w:p>
              </w:tc>
              <w:tc>
                <w:tcPr>
                  <w:tcW w:w="1604" w:type="dxa"/>
                </w:tcPr>
                <w:p w14:paraId="6698BB3E" w14:textId="77777777" w:rsidR="00F85C10" w:rsidRPr="000A4816" w:rsidRDefault="00F85C10" w:rsidP="00F85C10">
                  <w:pPr>
                    <w:pStyle w:val="Bodytext21"/>
                    <w:shd w:val="clear" w:color="auto" w:fill="auto"/>
                    <w:tabs>
                      <w:tab w:val="left" w:pos="250"/>
                    </w:tabs>
                    <w:spacing w:beforeLines="50" w:before="120" w:afterLines="50" w:after="120" w:line="240" w:lineRule="auto"/>
                    <w:ind w:firstLine="0"/>
                    <w:rPr>
                      <w:rFonts w:ascii="Times New Roman" w:hAnsi="Times New Roman" w:cs="Times New Roman"/>
                      <w:b w:val="0"/>
                      <w:color w:val="000000"/>
                      <w:sz w:val="26"/>
                      <w:szCs w:val="26"/>
                      <w:shd w:val="clear" w:color="auto" w:fill="FFFFFF"/>
                    </w:rPr>
                  </w:pPr>
                  <w:r w:rsidRPr="00B90725">
                    <w:rPr>
                      <w:rFonts w:ascii="Times New Roman" w:hAnsi="Times New Roman" w:cs="Times New Roman"/>
                      <w:b w:val="0"/>
                      <w:color w:val="000000"/>
                      <w:sz w:val="26"/>
                      <w:szCs w:val="26"/>
                      <w:shd w:val="clear" w:color="auto" w:fill="FFFFFF"/>
                    </w:rPr>
                    <w:t>Bất thường tuyến tụy (</w:t>
                  </w:r>
                  <w:r>
                    <w:rPr>
                      <w:rFonts w:ascii="Times New Roman" w:hAnsi="Times New Roman" w:cs="Times New Roman"/>
                      <w:b w:val="0"/>
                      <w:color w:val="000000"/>
                      <w:sz w:val="26"/>
                      <w:szCs w:val="26"/>
                      <w:shd w:val="clear" w:color="auto" w:fill="FFFFFF"/>
                    </w:rPr>
                    <w:t>thiếu hormone insulin hoặc insulin tiết ra nhưng bị giảm tác dụng</w:t>
                  </w:r>
                  <w:r w:rsidRPr="00B90725">
                    <w:rPr>
                      <w:rFonts w:ascii="Times New Roman" w:hAnsi="Times New Roman" w:cs="Times New Roman"/>
                      <w:b w:val="0"/>
                      <w:color w:val="000000"/>
                      <w:sz w:val="26"/>
                      <w:szCs w:val="26"/>
                      <w:shd w:val="clear" w:color="auto" w:fill="FFFFFF"/>
                    </w:rPr>
                    <w:t>)</w:t>
                  </w:r>
                  <w:r>
                    <w:rPr>
                      <w:rFonts w:ascii="Times New Roman" w:hAnsi="Times New Roman" w:cs="Times New Roman"/>
                      <w:b w:val="0"/>
                      <w:color w:val="000000"/>
                      <w:sz w:val="26"/>
                      <w:szCs w:val="26"/>
                      <w:shd w:val="clear" w:color="auto" w:fill="FFFFFF"/>
                    </w:rPr>
                    <w:t>.</w:t>
                  </w:r>
                </w:p>
              </w:tc>
              <w:tc>
                <w:tcPr>
                  <w:tcW w:w="1418" w:type="dxa"/>
                </w:tcPr>
                <w:p w14:paraId="0C542712" w14:textId="77777777" w:rsidR="00F85C10" w:rsidRDefault="00F85C10" w:rsidP="00F85C10">
                  <w:pPr>
                    <w:pStyle w:val="Bodytext21"/>
                    <w:numPr>
                      <w:ilvl w:val="0"/>
                      <w:numId w:val="6"/>
                    </w:numPr>
                    <w:shd w:val="clear" w:color="auto" w:fill="auto"/>
                    <w:tabs>
                      <w:tab w:val="left" w:pos="312"/>
                    </w:tabs>
                    <w:spacing w:beforeLines="50" w:before="120" w:afterLines="50" w:after="120" w:line="240" w:lineRule="auto"/>
                    <w:ind w:left="39" w:hanging="13"/>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Trong nước tiểu có đường.</w:t>
                  </w:r>
                </w:p>
                <w:p w14:paraId="136BA673" w14:textId="77777777" w:rsidR="00F85C10" w:rsidRPr="000A4816" w:rsidRDefault="00F85C10" w:rsidP="00F85C10">
                  <w:pPr>
                    <w:pStyle w:val="Bodytext21"/>
                    <w:numPr>
                      <w:ilvl w:val="0"/>
                      <w:numId w:val="6"/>
                    </w:numPr>
                    <w:shd w:val="clear" w:color="auto" w:fill="auto"/>
                    <w:tabs>
                      <w:tab w:val="left" w:pos="312"/>
                    </w:tabs>
                    <w:spacing w:beforeLines="50" w:before="120" w:afterLines="50" w:after="120" w:line="240" w:lineRule="auto"/>
                    <w:ind w:left="39" w:hanging="13"/>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Ăn nhiều, uống nhiều, đi tiểu nhiều, sụt cân …</w:t>
                  </w:r>
                </w:p>
              </w:tc>
              <w:tc>
                <w:tcPr>
                  <w:tcW w:w="2126" w:type="dxa"/>
                </w:tcPr>
                <w:p w14:paraId="23DD3324" w14:textId="77777777" w:rsidR="00F85C10" w:rsidRDefault="00F85C10" w:rsidP="00F85C10">
                  <w:pPr>
                    <w:pStyle w:val="Bodytext21"/>
                    <w:shd w:val="clear" w:color="auto" w:fill="auto"/>
                    <w:tabs>
                      <w:tab w:val="left" w:pos="328"/>
                    </w:tabs>
                    <w:spacing w:beforeLines="50" w:before="120" w:afterLines="50" w:after="120" w:line="240" w:lineRule="auto"/>
                    <w:ind w:left="27"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Có thể gây mù lòa, tổn thương dây thần kinh, hoại tử da …</w:t>
                  </w:r>
                </w:p>
              </w:tc>
              <w:tc>
                <w:tcPr>
                  <w:tcW w:w="1701" w:type="dxa"/>
                </w:tcPr>
                <w:p w14:paraId="77FFA9BE" w14:textId="77777777" w:rsidR="00F85C10" w:rsidRDefault="00F85C10" w:rsidP="00F85C10">
                  <w:pPr>
                    <w:pStyle w:val="Bodytext21"/>
                    <w:numPr>
                      <w:ilvl w:val="0"/>
                      <w:numId w:val="6"/>
                    </w:numPr>
                    <w:shd w:val="clear" w:color="auto" w:fill="auto"/>
                    <w:tabs>
                      <w:tab w:val="left" w:pos="328"/>
                    </w:tabs>
                    <w:spacing w:beforeLines="50" w:before="120" w:afterLines="50" w:after="120" w:line="240" w:lineRule="auto"/>
                    <w:ind w:left="27"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Ăn uống hợp lí.</w:t>
                  </w:r>
                </w:p>
                <w:p w14:paraId="261FCAAC" w14:textId="77777777" w:rsidR="00F85C10" w:rsidRDefault="00F85C10" w:rsidP="00F85C10">
                  <w:pPr>
                    <w:pStyle w:val="Bodytext21"/>
                    <w:numPr>
                      <w:ilvl w:val="0"/>
                      <w:numId w:val="6"/>
                    </w:numPr>
                    <w:shd w:val="clear" w:color="auto" w:fill="auto"/>
                    <w:tabs>
                      <w:tab w:val="left" w:pos="328"/>
                    </w:tabs>
                    <w:spacing w:beforeLines="50" w:before="120" w:afterLines="50" w:after="120" w:line="240" w:lineRule="auto"/>
                    <w:ind w:left="27"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Hạn chế uống rượu bia.</w:t>
                  </w:r>
                </w:p>
                <w:p w14:paraId="2CAEEAA6" w14:textId="77777777" w:rsidR="00F85C10" w:rsidRDefault="00F85C10" w:rsidP="00F85C10">
                  <w:pPr>
                    <w:pStyle w:val="Bodytext21"/>
                    <w:numPr>
                      <w:ilvl w:val="0"/>
                      <w:numId w:val="6"/>
                    </w:numPr>
                    <w:shd w:val="clear" w:color="auto" w:fill="auto"/>
                    <w:tabs>
                      <w:tab w:val="left" w:pos="328"/>
                    </w:tabs>
                    <w:spacing w:beforeLines="50" w:before="120" w:afterLines="50" w:after="120" w:line="240" w:lineRule="auto"/>
                    <w:ind w:left="27"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Tập TDTT thường xuyên.</w:t>
                  </w:r>
                </w:p>
                <w:p w14:paraId="5BF6F197" w14:textId="75DBEF9D" w:rsidR="00F85C10" w:rsidRPr="000A4816" w:rsidRDefault="00F85C10" w:rsidP="00F85C10">
                  <w:pPr>
                    <w:pStyle w:val="Bodytext21"/>
                    <w:numPr>
                      <w:ilvl w:val="0"/>
                      <w:numId w:val="6"/>
                    </w:numPr>
                    <w:shd w:val="clear" w:color="auto" w:fill="auto"/>
                    <w:tabs>
                      <w:tab w:val="left" w:pos="328"/>
                    </w:tabs>
                    <w:spacing w:beforeLines="50" w:before="120" w:afterLines="50" w:after="120" w:line="240" w:lineRule="auto"/>
                    <w:ind w:left="27"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Thường xuyên kiểm tra lượng đường…</w:t>
                  </w:r>
                </w:p>
              </w:tc>
            </w:tr>
            <w:tr w:rsidR="00F85C10" w14:paraId="100981E9" w14:textId="77777777" w:rsidTr="00F85C10">
              <w:tc>
                <w:tcPr>
                  <w:tcW w:w="936" w:type="dxa"/>
                </w:tcPr>
                <w:p w14:paraId="127AC0DC" w14:textId="77777777" w:rsidR="00F85C10" w:rsidRPr="000A4816" w:rsidRDefault="00F85C10" w:rsidP="00F85C10">
                  <w:pPr>
                    <w:pStyle w:val="Bodytext21"/>
                    <w:shd w:val="clear" w:color="auto" w:fill="auto"/>
                    <w:spacing w:beforeLines="50" w:before="120" w:afterLines="50" w:after="120" w:line="240" w:lineRule="auto"/>
                    <w:ind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8"/>
                      <w:szCs w:val="28"/>
                      <w:shd w:val="clear" w:color="auto" w:fill="FFFFFF"/>
                    </w:rPr>
                    <w:t>Bệnh bệnh bướu cổ</w:t>
                  </w:r>
                </w:p>
              </w:tc>
              <w:tc>
                <w:tcPr>
                  <w:tcW w:w="1604" w:type="dxa"/>
                </w:tcPr>
                <w:p w14:paraId="0A45796A" w14:textId="77777777" w:rsidR="00F85C10" w:rsidRPr="000A4816" w:rsidRDefault="00F85C10" w:rsidP="00F85C10">
                  <w:pPr>
                    <w:pStyle w:val="Bodytext21"/>
                    <w:numPr>
                      <w:ilvl w:val="0"/>
                      <w:numId w:val="6"/>
                    </w:numPr>
                    <w:shd w:val="clear" w:color="auto" w:fill="auto"/>
                    <w:tabs>
                      <w:tab w:val="left" w:pos="201"/>
                    </w:tabs>
                    <w:spacing w:beforeLines="50" w:before="120" w:afterLines="50" w:after="120" w:line="240" w:lineRule="auto"/>
                    <w:ind w:left="0" w:firstLine="33"/>
                    <w:rPr>
                      <w:rFonts w:ascii="Times New Roman" w:hAnsi="Times New Roman" w:cs="Times New Roman"/>
                      <w:b w:val="0"/>
                      <w:color w:val="000000"/>
                      <w:sz w:val="26"/>
                      <w:szCs w:val="26"/>
                      <w:shd w:val="clear" w:color="auto" w:fill="FFFFFF"/>
                    </w:rPr>
                  </w:pPr>
                  <w:r w:rsidRPr="0011146B">
                    <w:rPr>
                      <w:rFonts w:ascii="Times New Roman" w:hAnsi="Times New Roman" w:cs="Times New Roman"/>
                      <w:b w:val="0"/>
                      <w:color w:val="000000"/>
                      <w:sz w:val="26"/>
                      <w:szCs w:val="26"/>
                      <w:shd w:val="clear" w:color="auto" w:fill="FFFFFF"/>
                    </w:rPr>
                    <w:t>Bất thường tuyến giáp (thiếu iodine trong khẩu phần ăn làm tuyến giáp sản xuất không đủ hormone thyroxyl-&gt; tăng cường hoạt động -&gt; phì đại tuyến)</w:t>
                  </w:r>
                </w:p>
              </w:tc>
              <w:tc>
                <w:tcPr>
                  <w:tcW w:w="1418" w:type="dxa"/>
                </w:tcPr>
                <w:p w14:paraId="264F818B" w14:textId="77777777" w:rsidR="00F85C10" w:rsidRPr="000A4816" w:rsidRDefault="00F85C10" w:rsidP="00F85C10">
                  <w:pPr>
                    <w:pStyle w:val="Bodytext21"/>
                    <w:numPr>
                      <w:ilvl w:val="0"/>
                      <w:numId w:val="6"/>
                    </w:numPr>
                    <w:shd w:val="clear" w:color="auto" w:fill="auto"/>
                    <w:tabs>
                      <w:tab w:val="left" w:pos="339"/>
                    </w:tabs>
                    <w:spacing w:beforeLines="50" w:before="120" w:afterLines="50" w:after="120" w:line="240" w:lineRule="auto"/>
                    <w:ind w:left="26" w:hanging="26"/>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Xuất hiện bướu lớn ở cổ.</w:t>
                  </w:r>
                </w:p>
              </w:tc>
              <w:tc>
                <w:tcPr>
                  <w:tcW w:w="2126" w:type="dxa"/>
                </w:tcPr>
                <w:p w14:paraId="53298783" w14:textId="77777777" w:rsidR="00F85C10" w:rsidRDefault="00F85C10" w:rsidP="00F85C10">
                  <w:pPr>
                    <w:pStyle w:val="Bodytext21"/>
                    <w:shd w:val="clear" w:color="auto" w:fill="auto"/>
                    <w:tabs>
                      <w:tab w:val="left" w:pos="219"/>
                    </w:tabs>
                    <w:spacing w:beforeLines="50" w:before="120" w:afterLines="50" w:after="120" w:line="240" w:lineRule="auto"/>
                    <w:ind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Trẻ chậm lớn, trí tuệ kém phát triển; giảm sút trí nhớ ở người lớn và hoạt động thần kinh suy giảm.</w:t>
                  </w:r>
                </w:p>
              </w:tc>
              <w:tc>
                <w:tcPr>
                  <w:tcW w:w="1701" w:type="dxa"/>
                </w:tcPr>
                <w:p w14:paraId="7B409A82" w14:textId="77777777" w:rsidR="00F85C10" w:rsidRDefault="00F85C10" w:rsidP="00F85C10">
                  <w:pPr>
                    <w:pStyle w:val="Bodytext21"/>
                    <w:numPr>
                      <w:ilvl w:val="0"/>
                      <w:numId w:val="6"/>
                    </w:numPr>
                    <w:shd w:val="clear" w:color="auto" w:fill="auto"/>
                    <w:tabs>
                      <w:tab w:val="left" w:pos="219"/>
                    </w:tabs>
                    <w:spacing w:beforeLines="50" w:before="120" w:afterLines="50" w:after="120" w:line="240" w:lineRule="auto"/>
                    <w:ind w:left="0"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Ăn uống hợp lí.</w:t>
                  </w:r>
                </w:p>
                <w:p w14:paraId="787458F8" w14:textId="77777777" w:rsidR="00F85C10" w:rsidRDefault="00F85C10" w:rsidP="00F85C10">
                  <w:pPr>
                    <w:pStyle w:val="Bodytext21"/>
                    <w:numPr>
                      <w:ilvl w:val="0"/>
                      <w:numId w:val="6"/>
                    </w:numPr>
                    <w:shd w:val="clear" w:color="auto" w:fill="auto"/>
                    <w:tabs>
                      <w:tab w:val="left" w:pos="219"/>
                    </w:tabs>
                    <w:spacing w:beforeLines="50" w:before="120" w:afterLines="50" w:after="120" w:line="240" w:lineRule="auto"/>
                    <w:ind w:left="0"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Thường xuyên luyện tập TDTT.</w:t>
                  </w:r>
                </w:p>
                <w:p w14:paraId="22862A17" w14:textId="77777777" w:rsidR="00F85C10" w:rsidRPr="000A4816" w:rsidRDefault="00F85C10" w:rsidP="00F85C10">
                  <w:pPr>
                    <w:pStyle w:val="Bodytext21"/>
                    <w:numPr>
                      <w:ilvl w:val="0"/>
                      <w:numId w:val="6"/>
                    </w:numPr>
                    <w:shd w:val="clear" w:color="auto" w:fill="auto"/>
                    <w:tabs>
                      <w:tab w:val="left" w:pos="219"/>
                    </w:tabs>
                    <w:spacing w:beforeLines="50" w:before="120" w:afterLines="50" w:after="120" w:line="240" w:lineRule="auto"/>
                    <w:ind w:left="0" w:firstLine="0"/>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w:t>
                  </w:r>
                </w:p>
              </w:tc>
            </w:tr>
          </w:tbl>
          <w:p w14:paraId="03B8EE45" w14:textId="0A5258F9" w:rsidR="00A07EFE" w:rsidRPr="000C5AB9" w:rsidRDefault="00A07EFE">
            <w:pPr>
              <w:pStyle w:val="ListParagraph"/>
              <w:numPr>
                <w:ilvl w:val="0"/>
                <w:numId w:val="5"/>
              </w:numPr>
              <w:spacing w:beforeLines="20" w:before="48" w:afterLines="30" w:after="72" w:line="240" w:lineRule="auto"/>
              <w:ind w:left="0" w:firstLine="426"/>
              <w:jc w:val="both"/>
              <w:rPr>
                <w:rFonts w:ascii="Times New Roman" w:hAnsi="Times New Roman"/>
                <w:sz w:val="28"/>
                <w:szCs w:val="28"/>
                <w:lang w:val="en-US"/>
              </w:rPr>
            </w:pPr>
          </w:p>
        </w:tc>
        <w:tc>
          <w:tcPr>
            <w:tcW w:w="2071" w:type="dxa"/>
            <w:shd w:val="clear" w:color="auto" w:fill="auto"/>
          </w:tcPr>
          <w:p w14:paraId="68997D78" w14:textId="77777777" w:rsidR="00A53183" w:rsidRDefault="00A53183">
            <w:pPr>
              <w:spacing w:beforeLines="50" w:before="120" w:afterLines="50" w:after="120" w:line="240" w:lineRule="auto"/>
              <w:jc w:val="both"/>
              <w:rPr>
                <w:rFonts w:ascii="Times New Roman" w:hAnsi="Times New Roman" w:cs="Times New Roman"/>
                <w:sz w:val="28"/>
                <w:szCs w:val="28"/>
                <w:lang w:val="en-US"/>
              </w:rPr>
            </w:pPr>
          </w:p>
          <w:p w14:paraId="636F4B78" w14:textId="5009D80D" w:rsidR="00A53183" w:rsidRDefault="00F85C10">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r w:rsidR="00A07EFE" w14:paraId="406CDA85" w14:textId="77777777" w:rsidTr="00F85C10">
        <w:trPr>
          <w:trHeight w:val="274"/>
          <w:jc w:val="center"/>
        </w:trPr>
        <w:tc>
          <w:tcPr>
            <w:tcW w:w="8027" w:type="dxa"/>
            <w:shd w:val="clear" w:color="auto" w:fill="auto"/>
          </w:tcPr>
          <w:p w14:paraId="38614C8D" w14:textId="53FB9402" w:rsidR="00A07EFE" w:rsidRPr="00653DCD" w:rsidRDefault="006A0D85">
            <w:pPr>
              <w:spacing w:beforeLines="50" w:before="120" w:afterLines="50" w:after="120" w:line="240" w:lineRule="auto"/>
              <w:jc w:val="both"/>
              <w:rPr>
                <w:rFonts w:ascii="Times New Roman" w:hAnsi="Times New Roman" w:cs="Times New Roman"/>
                <w:b/>
                <w:sz w:val="28"/>
                <w:szCs w:val="28"/>
              </w:rPr>
            </w:pPr>
            <w:r w:rsidRPr="00653DCD">
              <w:rPr>
                <w:rFonts w:ascii="Times New Roman" w:hAnsi="Times New Roman" w:cs="Times New Roman"/>
                <w:b/>
                <w:sz w:val="28"/>
                <w:szCs w:val="28"/>
              </w:rPr>
              <w:t>Giao nhiệm vụ b</w:t>
            </w:r>
            <w:r w:rsidR="00A07EFE" w:rsidRPr="00653DCD">
              <w:rPr>
                <w:rFonts w:ascii="Times New Roman" w:hAnsi="Times New Roman" w:cs="Times New Roman"/>
                <w:b/>
                <w:sz w:val="28"/>
                <w:szCs w:val="28"/>
              </w:rPr>
              <w:t>ài tập dự án:</w:t>
            </w:r>
          </w:p>
          <w:p w14:paraId="6EDA301F" w14:textId="34541D7F" w:rsidR="00A07EFE" w:rsidRPr="00653DCD" w:rsidRDefault="00A07EFE">
            <w:pPr>
              <w:spacing w:beforeLines="50" w:before="120" w:afterLines="50" w:after="120" w:line="240" w:lineRule="auto"/>
              <w:jc w:val="both"/>
              <w:rPr>
                <w:rFonts w:ascii="Times New Roman" w:hAnsi="Times New Roman" w:cs="Times New Roman"/>
                <w:b/>
                <w:sz w:val="28"/>
                <w:szCs w:val="28"/>
              </w:rPr>
            </w:pPr>
            <w:r w:rsidRPr="00653DCD">
              <w:rPr>
                <w:rFonts w:ascii="Times New Roman" w:hAnsi="Times New Roman" w:cs="Times New Roman"/>
                <w:b/>
                <w:sz w:val="28"/>
                <w:szCs w:val="28"/>
              </w:rPr>
              <w:t xml:space="preserve">Điều tra </w:t>
            </w:r>
            <w:r w:rsidR="006A0D85" w:rsidRPr="00653DCD">
              <w:rPr>
                <w:rFonts w:ascii="Times New Roman" w:hAnsi="Times New Roman" w:cs="Times New Roman"/>
                <w:b/>
                <w:sz w:val="28"/>
                <w:szCs w:val="28"/>
              </w:rPr>
              <w:t xml:space="preserve">một số bệnh </w:t>
            </w:r>
            <w:r w:rsidR="00123EBB" w:rsidRPr="00653DCD">
              <w:rPr>
                <w:rFonts w:ascii="Times New Roman" w:hAnsi="Times New Roman" w:cs="Times New Roman"/>
                <w:b/>
                <w:sz w:val="28"/>
                <w:szCs w:val="28"/>
              </w:rPr>
              <w:t>nội tiết thường gặp</w:t>
            </w:r>
            <w:r w:rsidR="006A0D85" w:rsidRPr="00653DCD">
              <w:rPr>
                <w:rFonts w:ascii="Times New Roman" w:hAnsi="Times New Roman" w:cs="Times New Roman"/>
                <w:b/>
                <w:sz w:val="28"/>
                <w:szCs w:val="28"/>
              </w:rPr>
              <w:t xml:space="preserve"> </w:t>
            </w:r>
            <w:r w:rsidR="00123EBB" w:rsidRPr="00653DCD">
              <w:rPr>
                <w:rFonts w:ascii="Times New Roman" w:hAnsi="Times New Roman" w:cs="Times New Roman"/>
                <w:b/>
                <w:sz w:val="28"/>
                <w:szCs w:val="28"/>
              </w:rPr>
              <w:t>ở</w:t>
            </w:r>
            <w:r w:rsidRPr="00653DCD">
              <w:rPr>
                <w:rFonts w:ascii="Times New Roman" w:hAnsi="Times New Roman" w:cs="Times New Roman"/>
                <w:b/>
                <w:sz w:val="28"/>
                <w:szCs w:val="28"/>
              </w:rPr>
              <w:t xml:space="preserve"> </w:t>
            </w:r>
            <w:r w:rsidR="006A0D85" w:rsidRPr="00653DCD">
              <w:rPr>
                <w:rFonts w:ascii="Times New Roman" w:hAnsi="Times New Roman" w:cs="Times New Roman"/>
                <w:b/>
                <w:sz w:val="28"/>
                <w:szCs w:val="28"/>
              </w:rPr>
              <w:t>địa phương</w:t>
            </w:r>
          </w:p>
          <w:p w14:paraId="744E842E" w14:textId="70C46F6D" w:rsidR="00A07EFE" w:rsidRPr="00653DCD" w:rsidRDefault="00123EBB" w:rsidP="00123EBB">
            <w:pPr>
              <w:spacing w:beforeLines="50" w:before="120" w:afterLines="50" w:after="120" w:line="240" w:lineRule="auto"/>
              <w:jc w:val="both"/>
              <w:rPr>
                <w:rFonts w:ascii="Times New Roman" w:hAnsi="Times New Roman" w:cs="Times New Roman"/>
                <w:bCs/>
                <w:sz w:val="28"/>
                <w:szCs w:val="28"/>
              </w:rPr>
            </w:pPr>
            <w:r w:rsidRPr="00653DCD">
              <w:rPr>
                <w:rFonts w:ascii="Times New Roman" w:hAnsi="Times New Roman" w:cs="Times New Roman"/>
                <w:bCs/>
                <w:sz w:val="28"/>
                <w:szCs w:val="28"/>
              </w:rPr>
              <w:t xml:space="preserve">- </w:t>
            </w:r>
            <w:r w:rsidR="00A07EFE" w:rsidRPr="00653DCD">
              <w:rPr>
                <w:rFonts w:ascii="Times New Roman" w:hAnsi="Times New Roman" w:cs="Times New Roman"/>
                <w:bCs/>
                <w:sz w:val="28"/>
                <w:szCs w:val="28"/>
              </w:rPr>
              <w:t>Học sinh làm việc theo nhóm 4 HS thực hiện điều tra</w:t>
            </w:r>
            <w:r w:rsidR="006156D7" w:rsidRPr="00653DCD">
              <w:rPr>
                <w:rFonts w:ascii="Times New Roman" w:hAnsi="Times New Roman" w:cs="Times New Roman"/>
                <w:bCs/>
                <w:sz w:val="28"/>
                <w:szCs w:val="28"/>
              </w:rPr>
              <w:t xml:space="preserve"> </w:t>
            </w:r>
            <w:r w:rsidRPr="00653DCD">
              <w:rPr>
                <w:rFonts w:ascii="Times New Roman" w:hAnsi="Times New Roman" w:cs="Times New Roman"/>
                <w:bCs/>
                <w:sz w:val="28"/>
                <w:szCs w:val="28"/>
              </w:rPr>
              <w:t>một số bệnh nội tiết thường gặp ở địa phương</w:t>
            </w:r>
            <w:r w:rsidR="00A07EFE" w:rsidRPr="00653DCD">
              <w:rPr>
                <w:rFonts w:ascii="Times New Roman" w:hAnsi="Times New Roman" w:cs="Times New Roman"/>
                <w:bCs/>
                <w:sz w:val="28"/>
                <w:szCs w:val="28"/>
              </w:rPr>
              <w:t xml:space="preserve"> và viết báo cáo theo mẫu bảng sau:</w:t>
            </w:r>
          </w:p>
          <w:tbl>
            <w:tblPr>
              <w:tblStyle w:val="TableGrid"/>
              <w:tblW w:w="0" w:type="auto"/>
              <w:tblLook w:val="04A0" w:firstRow="1" w:lastRow="0" w:firstColumn="1" w:lastColumn="0" w:noHBand="0" w:noVBand="1"/>
            </w:tblPr>
            <w:tblGrid>
              <w:gridCol w:w="1528"/>
              <w:gridCol w:w="1830"/>
              <w:gridCol w:w="1989"/>
              <w:gridCol w:w="2224"/>
            </w:tblGrid>
            <w:tr w:rsidR="006156D7" w14:paraId="1B1992A3" w14:textId="77777777" w:rsidTr="00F246D9">
              <w:trPr>
                <w:trHeight w:val="855"/>
              </w:trPr>
              <w:tc>
                <w:tcPr>
                  <w:tcW w:w="1528" w:type="dxa"/>
                  <w:vAlign w:val="center"/>
                </w:tcPr>
                <w:p w14:paraId="5C336296" w14:textId="17EB1E88" w:rsidR="006156D7" w:rsidRPr="006156D7" w:rsidRDefault="006156D7" w:rsidP="006156D7">
                  <w:pPr>
                    <w:spacing w:beforeLines="50" w:before="120" w:afterLines="50" w:after="120" w:line="240" w:lineRule="auto"/>
                    <w:jc w:val="center"/>
                    <w:rPr>
                      <w:rFonts w:ascii="Times New Roman" w:hAnsi="Times New Roman" w:cs="Times New Roman"/>
                      <w:b/>
                      <w:sz w:val="28"/>
                      <w:szCs w:val="28"/>
                      <w:lang w:val="en-US"/>
                    </w:rPr>
                  </w:pPr>
                  <w:r w:rsidRPr="006156D7">
                    <w:rPr>
                      <w:rFonts w:ascii="Times New Roman" w:hAnsi="Times New Roman" w:cs="Times New Roman"/>
                      <w:b/>
                      <w:sz w:val="28"/>
                      <w:szCs w:val="28"/>
                      <w:lang w:val="en-US"/>
                    </w:rPr>
                    <w:t>Tên bệnh</w:t>
                  </w:r>
                </w:p>
              </w:tc>
              <w:tc>
                <w:tcPr>
                  <w:tcW w:w="1830" w:type="dxa"/>
                  <w:vAlign w:val="center"/>
                </w:tcPr>
                <w:p w14:paraId="3A59FD64" w14:textId="5C291D18" w:rsidR="006156D7" w:rsidRPr="006156D7" w:rsidRDefault="006156D7" w:rsidP="006156D7">
                  <w:pPr>
                    <w:spacing w:beforeLines="50" w:before="120" w:afterLines="50" w:after="120" w:line="240" w:lineRule="auto"/>
                    <w:jc w:val="center"/>
                    <w:rPr>
                      <w:rFonts w:ascii="Times New Roman" w:hAnsi="Times New Roman" w:cs="Times New Roman"/>
                      <w:b/>
                      <w:sz w:val="28"/>
                      <w:szCs w:val="28"/>
                      <w:lang w:val="en-US"/>
                    </w:rPr>
                  </w:pPr>
                  <w:r w:rsidRPr="006156D7">
                    <w:rPr>
                      <w:rFonts w:ascii="Times New Roman" w:hAnsi="Times New Roman" w:cs="Times New Roman"/>
                      <w:b/>
                      <w:sz w:val="28"/>
                      <w:szCs w:val="28"/>
                      <w:lang w:val="en-US"/>
                    </w:rPr>
                    <w:t>Số lượng người mắc</w:t>
                  </w:r>
                </w:p>
              </w:tc>
              <w:tc>
                <w:tcPr>
                  <w:tcW w:w="1989" w:type="dxa"/>
                  <w:vAlign w:val="center"/>
                </w:tcPr>
                <w:p w14:paraId="2FA907E8" w14:textId="7165E7F4" w:rsidR="006156D7" w:rsidRPr="006156D7" w:rsidRDefault="006156D7" w:rsidP="006156D7">
                  <w:pPr>
                    <w:spacing w:beforeLines="50" w:before="120" w:afterLines="50" w:after="120" w:line="240" w:lineRule="auto"/>
                    <w:jc w:val="center"/>
                    <w:rPr>
                      <w:rFonts w:ascii="Times New Roman" w:hAnsi="Times New Roman" w:cs="Times New Roman"/>
                      <w:b/>
                      <w:sz w:val="28"/>
                      <w:szCs w:val="28"/>
                      <w:lang w:val="en-US"/>
                    </w:rPr>
                  </w:pPr>
                  <w:r w:rsidRPr="006156D7">
                    <w:rPr>
                      <w:rFonts w:ascii="Times New Roman" w:hAnsi="Times New Roman" w:cs="Times New Roman"/>
                      <w:b/>
                      <w:sz w:val="28"/>
                      <w:szCs w:val="28"/>
                      <w:lang w:val="en-US"/>
                    </w:rPr>
                    <w:t>Nguyên nhân</w:t>
                  </w:r>
                </w:p>
              </w:tc>
              <w:tc>
                <w:tcPr>
                  <w:tcW w:w="2224" w:type="dxa"/>
                  <w:vAlign w:val="center"/>
                </w:tcPr>
                <w:p w14:paraId="295ACA8F" w14:textId="78354BC7" w:rsidR="006156D7" w:rsidRPr="006156D7" w:rsidRDefault="006156D7" w:rsidP="006156D7">
                  <w:pPr>
                    <w:spacing w:beforeLines="50" w:before="120" w:afterLines="50" w:after="120" w:line="240" w:lineRule="auto"/>
                    <w:jc w:val="center"/>
                    <w:rPr>
                      <w:rFonts w:ascii="Times New Roman" w:hAnsi="Times New Roman" w:cs="Times New Roman"/>
                      <w:b/>
                      <w:sz w:val="28"/>
                      <w:szCs w:val="28"/>
                      <w:lang w:val="en-US"/>
                    </w:rPr>
                  </w:pPr>
                  <w:r w:rsidRPr="006156D7">
                    <w:rPr>
                      <w:rFonts w:ascii="Times New Roman" w:hAnsi="Times New Roman" w:cs="Times New Roman"/>
                      <w:b/>
                      <w:sz w:val="28"/>
                      <w:szCs w:val="28"/>
                      <w:lang w:val="en-US"/>
                    </w:rPr>
                    <w:t>Biện pháp phòng chống</w:t>
                  </w:r>
                </w:p>
              </w:tc>
            </w:tr>
            <w:tr w:rsidR="006156D7" w14:paraId="1AABBAED" w14:textId="77777777" w:rsidTr="00F246D9">
              <w:trPr>
                <w:trHeight w:val="549"/>
              </w:trPr>
              <w:tc>
                <w:tcPr>
                  <w:tcW w:w="1528" w:type="dxa"/>
                </w:tcPr>
                <w:p w14:paraId="140D2E43" w14:textId="77777777"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c>
                <w:tcPr>
                  <w:tcW w:w="1830" w:type="dxa"/>
                </w:tcPr>
                <w:p w14:paraId="58B48DE4" w14:textId="77777777"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c>
                <w:tcPr>
                  <w:tcW w:w="1989" w:type="dxa"/>
                </w:tcPr>
                <w:p w14:paraId="790CFA74" w14:textId="77777777"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c>
                <w:tcPr>
                  <w:tcW w:w="2224" w:type="dxa"/>
                </w:tcPr>
                <w:p w14:paraId="21B43D98" w14:textId="02A11771"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r>
            <w:tr w:rsidR="006156D7" w14:paraId="3B4A3DCA" w14:textId="77777777" w:rsidTr="00F246D9">
              <w:trPr>
                <w:trHeight w:val="549"/>
              </w:trPr>
              <w:tc>
                <w:tcPr>
                  <w:tcW w:w="1528" w:type="dxa"/>
                </w:tcPr>
                <w:p w14:paraId="2384B7BD" w14:textId="77777777"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c>
                <w:tcPr>
                  <w:tcW w:w="1830" w:type="dxa"/>
                </w:tcPr>
                <w:p w14:paraId="35899CEF" w14:textId="77777777"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c>
                <w:tcPr>
                  <w:tcW w:w="1989" w:type="dxa"/>
                </w:tcPr>
                <w:p w14:paraId="19A6685C" w14:textId="77777777"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c>
                <w:tcPr>
                  <w:tcW w:w="2224" w:type="dxa"/>
                </w:tcPr>
                <w:p w14:paraId="7B565D67" w14:textId="01F11B06"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r>
            <w:tr w:rsidR="006156D7" w14:paraId="21492CC0" w14:textId="77777777" w:rsidTr="00F246D9">
              <w:trPr>
                <w:trHeight w:val="537"/>
              </w:trPr>
              <w:tc>
                <w:tcPr>
                  <w:tcW w:w="1528" w:type="dxa"/>
                </w:tcPr>
                <w:p w14:paraId="4183EF2B" w14:textId="77777777"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c>
                <w:tcPr>
                  <w:tcW w:w="1830" w:type="dxa"/>
                </w:tcPr>
                <w:p w14:paraId="7D7B2CB1" w14:textId="77777777"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c>
                <w:tcPr>
                  <w:tcW w:w="1989" w:type="dxa"/>
                </w:tcPr>
                <w:p w14:paraId="78FF3038" w14:textId="77777777"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c>
                <w:tcPr>
                  <w:tcW w:w="2224" w:type="dxa"/>
                </w:tcPr>
                <w:p w14:paraId="796E8DF7" w14:textId="1FFE473A" w:rsidR="006156D7" w:rsidRDefault="006156D7" w:rsidP="00A07EFE">
                  <w:pPr>
                    <w:spacing w:beforeLines="50" w:before="120" w:afterLines="50" w:after="120" w:line="240" w:lineRule="auto"/>
                    <w:jc w:val="both"/>
                    <w:rPr>
                      <w:rFonts w:ascii="Times New Roman" w:hAnsi="Times New Roman" w:cs="Times New Roman"/>
                      <w:bCs/>
                      <w:sz w:val="28"/>
                      <w:szCs w:val="28"/>
                      <w:lang w:val="en-US"/>
                    </w:rPr>
                  </w:pPr>
                </w:p>
              </w:tc>
            </w:tr>
          </w:tbl>
          <w:p w14:paraId="510B9F89" w14:textId="02C4B25E" w:rsidR="00A07EFE" w:rsidRPr="00A07EFE" w:rsidRDefault="00A07EFE" w:rsidP="00A07EFE">
            <w:pPr>
              <w:spacing w:beforeLines="50" w:before="120" w:afterLines="50" w:after="120" w:line="240" w:lineRule="auto"/>
              <w:jc w:val="both"/>
              <w:rPr>
                <w:rFonts w:ascii="Times New Roman" w:hAnsi="Times New Roman" w:cs="Times New Roman"/>
                <w:bCs/>
                <w:sz w:val="28"/>
                <w:szCs w:val="28"/>
                <w:lang w:val="en-US"/>
              </w:rPr>
            </w:pPr>
          </w:p>
        </w:tc>
        <w:tc>
          <w:tcPr>
            <w:tcW w:w="2071" w:type="dxa"/>
            <w:shd w:val="clear" w:color="auto" w:fill="auto"/>
          </w:tcPr>
          <w:p w14:paraId="45F418EB" w14:textId="5E9F4C44" w:rsidR="00A07EFE" w:rsidRPr="00A07EFE" w:rsidRDefault="00123EBB" w:rsidP="00123EBB">
            <w:pPr>
              <w:pStyle w:val="ListParagraph"/>
              <w:spacing w:beforeLines="50" w:before="120" w:afterLines="50" w:after="120" w:line="240" w:lineRule="auto"/>
              <w:ind w:left="3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07EFE">
              <w:rPr>
                <w:rFonts w:ascii="Times New Roman" w:hAnsi="Times New Roman" w:cs="Times New Roman"/>
                <w:sz w:val="28"/>
                <w:szCs w:val="28"/>
                <w:lang w:val="en-US"/>
              </w:rPr>
              <w:t>Học sinh thực hiện ngoài giờ học.</w:t>
            </w:r>
          </w:p>
        </w:tc>
      </w:tr>
    </w:tbl>
    <w:p w14:paraId="4D13751B" w14:textId="420F5858" w:rsidR="00123EBB" w:rsidRPr="00653DCD" w:rsidRDefault="00123EBB" w:rsidP="00123EBB">
      <w:pPr>
        <w:spacing w:beforeLines="50" w:before="120" w:afterLines="50" w:after="120" w:line="240" w:lineRule="auto"/>
        <w:jc w:val="center"/>
        <w:rPr>
          <w:rFonts w:ascii="Times New Roman" w:hAnsi="Times New Roman" w:cs="Times New Roman"/>
          <w:b/>
          <w:bCs/>
          <w:color w:val="000000" w:themeColor="text1"/>
          <w:sz w:val="28"/>
          <w:szCs w:val="28"/>
        </w:rPr>
      </w:pPr>
      <w:r w:rsidRPr="00653DCD">
        <w:rPr>
          <w:rFonts w:ascii="Times New Roman" w:hAnsi="Times New Roman" w:cs="Times New Roman"/>
          <w:b/>
          <w:color w:val="7030A0"/>
          <w:sz w:val="28"/>
          <w:szCs w:val="28"/>
        </w:rPr>
        <w:t xml:space="preserve">Hoạt động 3: </w:t>
      </w:r>
      <w:r>
        <w:rPr>
          <w:rFonts w:ascii="Times New Roman" w:hAnsi="Times New Roman" w:cs="Times New Roman"/>
          <w:b/>
          <w:bCs/>
          <w:color w:val="7030A0"/>
          <w:sz w:val="28"/>
          <w:szCs w:val="28"/>
        </w:rPr>
        <w:t>Luyện tập</w:t>
      </w:r>
      <w:r w:rsidRPr="00653DCD">
        <w:rPr>
          <w:rFonts w:ascii="Times New Roman" w:hAnsi="Times New Roman" w:cs="Times New Roman"/>
          <w:b/>
          <w:bCs/>
          <w:color w:val="7030A0"/>
          <w:sz w:val="28"/>
          <w:szCs w:val="28"/>
        </w:rPr>
        <w:t xml:space="preserve"> (10 phút)</w:t>
      </w:r>
    </w:p>
    <w:p w14:paraId="7E80704F" w14:textId="77777777" w:rsidR="00123EBB" w:rsidRDefault="00123EBB" w:rsidP="00123EBB">
      <w:pPr>
        <w:numPr>
          <w:ilvl w:val="0"/>
          <w:numId w:val="4"/>
        </w:numPr>
        <w:spacing w:beforeLines="50" w:before="120" w:afterLines="50" w:after="120" w:line="240" w:lineRule="auto"/>
        <w:jc w:val="both"/>
        <w:rPr>
          <w:rFonts w:ascii="Times New Roman" w:hAnsi="Times New Roman"/>
          <w:sz w:val="28"/>
          <w:szCs w:val="28"/>
        </w:rPr>
      </w:pPr>
      <w:r w:rsidRPr="00653DCD">
        <w:rPr>
          <w:rFonts w:ascii="Times New Roman" w:hAnsi="Times New Roman" w:cs="Times New Roman"/>
          <w:b/>
          <w:bCs/>
          <w:color w:val="C00000"/>
          <w:sz w:val="28"/>
          <w:szCs w:val="28"/>
        </w:rPr>
        <w:t>Mục tiêu</w:t>
      </w:r>
      <w:r w:rsidRPr="00653DCD">
        <w:rPr>
          <w:rFonts w:ascii="Times New Roman" w:hAnsi="Times New Roman" w:cs="Times New Roman"/>
          <w:b/>
          <w:color w:val="C00000"/>
          <w:sz w:val="28"/>
          <w:szCs w:val="28"/>
        </w:rPr>
        <w:t>:</w:t>
      </w:r>
      <w:r w:rsidRPr="00653DCD">
        <w:rPr>
          <w:rFonts w:ascii="Times New Roman" w:hAnsi="Times New Roman" w:cs="Times New Roman"/>
          <w:color w:val="C00000"/>
          <w:sz w:val="28"/>
          <w:szCs w:val="28"/>
        </w:rPr>
        <w:t xml:space="preserve"> </w:t>
      </w:r>
      <w:r w:rsidRPr="00653DCD">
        <w:rPr>
          <w:rFonts w:ascii="Times New Roman" w:hAnsi="Times New Roman" w:cs="Times New Roman"/>
          <w:sz w:val="28"/>
          <w:szCs w:val="28"/>
        </w:rPr>
        <w:t xml:space="preserve"> </w:t>
      </w:r>
      <w:r>
        <w:rPr>
          <w:rFonts w:ascii="Times New Roman" w:hAnsi="Times New Roman" w:cs="Times New Roman"/>
          <w:sz w:val="28"/>
          <w:szCs w:val="28"/>
        </w:rPr>
        <w:t>Củng cố nội dụng toàn bộ bài học</w:t>
      </w:r>
      <w:r w:rsidRPr="00653DCD">
        <w:rPr>
          <w:rFonts w:ascii="Times New Roman" w:hAnsi="Times New Roman" w:cs="Times New Roman"/>
          <w:sz w:val="28"/>
          <w:szCs w:val="28"/>
        </w:rPr>
        <w:t>.</w:t>
      </w:r>
    </w:p>
    <w:p w14:paraId="20618F4C" w14:textId="77777777" w:rsidR="00123EBB" w:rsidRDefault="00123EBB" w:rsidP="00123EBB">
      <w:pPr>
        <w:pStyle w:val="Bodytext21"/>
        <w:numPr>
          <w:ilvl w:val="0"/>
          <w:numId w:val="4"/>
        </w:numPr>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lang w:val="vi-VN"/>
        </w:rPr>
      </w:pPr>
      <w:r w:rsidRPr="00653DCD">
        <w:rPr>
          <w:rFonts w:ascii="Times New Roman" w:hAnsi="Times New Roman" w:cs="Times New Roman"/>
          <w:color w:val="C00000"/>
          <w:sz w:val="28"/>
          <w:szCs w:val="28"/>
          <w:lang w:val="vi-VN"/>
        </w:rPr>
        <w:t>Nội dung</w:t>
      </w:r>
      <w:r w:rsidRPr="00653DCD">
        <w:rPr>
          <w:rFonts w:ascii="Times New Roman" w:hAnsi="Times New Roman" w:cs="Times New Roman"/>
          <w:sz w:val="28"/>
          <w:szCs w:val="28"/>
          <w:lang w:val="vi-VN"/>
        </w:rPr>
        <w:t xml:space="preserve">: </w:t>
      </w:r>
      <w:r>
        <w:rPr>
          <w:rFonts w:ascii="Times New Roman" w:hAnsi="Times New Roman" w:cs="Times New Roman"/>
          <w:b w:val="0"/>
          <w:color w:val="000000"/>
          <w:sz w:val="28"/>
          <w:szCs w:val="28"/>
          <w:shd w:val="clear" w:color="auto" w:fill="FFFFFF"/>
          <w:lang w:val="vi-VN"/>
        </w:rPr>
        <w:t>GV tổ chức trò chơi ghép hình.</w:t>
      </w:r>
    </w:p>
    <w:p w14:paraId="59C30F2E" w14:textId="77777777" w:rsidR="00123EBB" w:rsidRDefault="00123EBB" w:rsidP="00123EBB">
      <w:pPr>
        <w:pStyle w:val="Bodytext21"/>
        <w:shd w:val="clear" w:color="auto" w:fill="auto"/>
        <w:spacing w:beforeLines="50" w:before="120" w:afterLines="50" w:after="120" w:line="240" w:lineRule="auto"/>
        <w:ind w:firstLine="0"/>
        <w:rPr>
          <w:rFonts w:ascii="Times New Roman" w:hAnsi="Times New Roman" w:cs="Times New Roman"/>
          <w:b w:val="0"/>
          <w:bCs w:val="0"/>
          <w:sz w:val="28"/>
          <w:szCs w:val="28"/>
          <w:lang w:val="vi-VN"/>
        </w:rPr>
      </w:pPr>
      <w:r w:rsidRPr="00133DF8">
        <w:rPr>
          <w:rFonts w:ascii="Times New Roman" w:hAnsi="Times New Roman" w:cs="Times New Roman"/>
          <w:b w:val="0"/>
          <w:bCs w:val="0"/>
          <w:sz w:val="28"/>
          <w:szCs w:val="28"/>
          <w:lang w:val="vi-VN"/>
        </w:rPr>
        <w:t xml:space="preserve">- Luật chơi: Mỗi nhóm sẽ nhận được 9 mảnh ghép chứa tên các tuyến nội tiết và sản phẩm hoặc chức năng tương ứng. Trong thời gian 3 phút, các nhóm hãy ghép 9 mảnh ghép thành hình tam giác lớn sao cho </w:t>
      </w:r>
      <w:r>
        <w:rPr>
          <w:rFonts w:ascii="Times New Roman" w:hAnsi="Times New Roman" w:cs="Times New Roman"/>
          <w:b w:val="0"/>
          <w:bCs w:val="0"/>
          <w:sz w:val="28"/>
          <w:szCs w:val="28"/>
          <w:lang w:val="vi-VN"/>
        </w:rPr>
        <w:t>mỗi cạnh chung của 2 tam giác kề nhau chứa nội dung về 1 tuyến nội tiết.</w:t>
      </w:r>
    </w:p>
    <w:p w14:paraId="2B2A36DF" w14:textId="77777777" w:rsidR="00123EBB" w:rsidRDefault="00123EBB" w:rsidP="00123EBB">
      <w:pPr>
        <w:pStyle w:val="Bodytext21"/>
        <w:shd w:val="clear" w:color="auto" w:fill="auto"/>
        <w:spacing w:beforeLines="50" w:before="120" w:afterLines="50" w:after="120" w:line="240" w:lineRule="auto"/>
        <w:ind w:firstLine="0"/>
        <w:rPr>
          <w:rFonts w:ascii="Times New Roman" w:hAnsi="Times New Roman" w:cs="Times New Roman"/>
          <w:b w:val="0"/>
          <w:bCs w:val="0"/>
          <w:sz w:val="28"/>
          <w:szCs w:val="28"/>
          <w:lang w:val="vi-VN"/>
        </w:rPr>
      </w:pPr>
      <w:r w:rsidRPr="00133DF8">
        <w:rPr>
          <w:rFonts w:ascii="Times New Roman" w:hAnsi="Times New Roman" w:cs="Times New Roman"/>
          <w:b w:val="0"/>
          <w:bCs w:val="0"/>
          <w:noProof/>
          <w:sz w:val="28"/>
          <w:szCs w:val="28"/>
          <w:lang w:val="vi-VN"/>
        </w:rPr>
        <w:drawing>
          <wp:inline distT="0" distB="0" distL="0" distR="0" wp14:anchorId="7B9EC750" wp14:editId="15513E61">
            <wp:extent cx="5940425" cy="4181475"/>
            <wp:effectExtent l="0" t="0" r="3175" b="9525"/>
            <wp:docPr id="1226178794" name="Picture 1" descr="A picture containing text, line, diagram,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78794" name="Picture 1" descr="A picture containing text, line, diagram, parallel&#10;&#10;Description automatically generated"/>
                    <pic:cNvPicPr/>
                  </pic:nvPicPr>
                  <pic:blipFill>
                    <a:blip r:embed="rId10"/>
                    <a:stretch>
                      <a:fillRect/>
                    </a:stretch>
                  </pic:blipFill>
                  <pic:spPr>
                    <a:xfrm>
                      <a:off x="0" y="0"/>
                      <a:ext cx="5940425" cy="4181475"/>
                    </a:xfrm>
                    <a:prstGeom prst="rect">
                      <a:avLst/>
                    </a:prstGeom>
                  </pic:spPr>
                </pic:pic>
              </a:graphicData>
            </a:graphic>
          </wp:inline>
        </w:drawing>
      </w:r>
    </w:p>
    <w:p w14:paraId="0D87D6B7" w14:textId="77777777" w:rsidR="00123EBB" w:rsidRPr="00133DF8" w:rsidRDefault="00123EBB" w:rsidP="00123EBB">
      <w:pPr>
        <w:pStyle w:val="Bodytext21"/>
        <w:shd w:val="clear" w:color="auto" w:fill="auto"/>
        <w:spacing w:beforeLines="50" w:before="120" w:afterLines="50" w:after="120" w:line="240" w:lineRule="auto"/>
        <w:ind w:firstLine="0"/>
        <w:jc w:val="center"/>
        <w:rPr>
          <w:rFonts w:ascii="Times New Roman" w:hAnsi="Times New Roman" w:cs="Times New Roman"/>
          <w:b w:val="0"/>
          <w:bCs w:val="0"/>
          <w:sz w:val="28"/>
          <w:szCs w:val="28"/>
          <w:lang w:val="vi-VN"/>
        </w:rPr>
      </w:pPr>
      <w:r w:rsidRPr="00133DF8">
        <w:rPr>
          <w:rFonts w:ascii="Times New Roman" w:hAnsi="Times New Roman" w:cs="Times New Roman"/>
          <w:b w:val="0"/>
          <w:bCs w:val="0"/>
          <w:noProof/>
          <w:sz w:val="28"/>
          <w:szCs w:val="28"/>
          <w:lang w:val="vi-VN"/>
        </w:rPr>
        <w:drawing>
          <wp:inline distT="0" distB="0" distL="0" distR="0" wp14:anchorId="68D2BB85" wp14:editId="07C6AEF4">
            <wp:extent cx="3737804" cy="3137573"/>
            <wp:effectExtent l="0" t="0" r="0" b="0"/>
            <wp:docPr id="1208631816" name="Picture 1"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31816" name="Picture 1" descr="A picture containing line, triangle&#10;&#10;Description automatically generated"/>
                    <pic:cNvPicPr/>
                  </pic:nvPicPr>
                  <pic:blipFill>
                    <a:blip r:embed="rId11"/>
                    <a:stretch>
                      <a:fillRect/>
                    </a:stretch>
                  </pic:blipFill>
                  <pic:spPr>
                    <a:xfrm>
                      <a:off x="0" y="0"/>
                      <a:ext cx="3742222" cy="3141282"/>
                    </a:xfrm>
                    <a:prstGeom prst="rect">
                      <a:avLst/>
                    </a:prstGeom>
                  </pic:spPr>
                </pic:pic>
              </a:graphicData>
            </a:graphic>
          </wp:inline>
        </w:drawing>
      </w:r>
    </w:p>
    <w:p w14:paraId="2F44EBD2" w14:textId="77777777" w:rsidR="00123EBB" w:rsidRPr="00653DCD" w:rsidRDefault="00123EBB" w:rsidP="00123EBB">
      <w:pPr>
        <w:spacing w:beforeLines="50" w:before="120" w:afterLines="50" w:after="120" w:line="240" w:lineRule="auto"/>
        <w:rPr>
          <w:rFonts w:ascii="Times New Roman" w:hAnsi="Times New Roman" w:cs="Times New Roman"/>
          <w:bCs/>
          <w:sz w:val="28"/>
          <w:szCs w:val="28"/>
        </w:rPr>
      </w:pPr>
      <w:r w:rsidRPr="00653DCD">
        <w:rPr>
          <w:rFonts w:ascii="Times New Roman" w:hAnsi="Times New Roman" w:cs="Times New Roman"/>
          <w:b/>
          <w:bCs/>
          <w:color w:val="C00000"/>
          <w:sz w:val="28"/>
          <w:szCs w:val="28"/>
        </w:rPr>
        <w:t>c) Sản phẩm:</w:t>
      </w:r>
      <w:r w:rsidRPr="00653DCD">
        <w:rPr>
          <w:rFonts w:ascii="Times New Roman" w:hAnsi="Times New Roman" w:cs="Times New Roman"/>
          <w:bCs/>
          <w:sz w:val="28"/>
          <w:szCs w:val="28"/>
        </w:rPr>
        <w:t xml:space="preserve"> Câu trả lời của HS</w:t>
      </w:r>
    </w:p>
    <w:p w14:paraId="021799C1" w14:textId="77777777" w:rsidR="00123EBB" w:rsidRPr="00133DF8" w:rsidRDefault="00123EBB" w:rsidP="00123EBB">
      <w:pPr>
        <w:spacing w:beforeLines="50" w:before="120" w:afterLines="50" w:after="120" w:line="240" w:lineRule="auto"/>
        <w:rPr>
          <w:rFonts w:ascii="Times New Roman" w:hAnsi="Times New Roman" w:cs="Times New Roman"/>
          <w:bCs/>
          <w:sz w:val="28"/>
          <w:szCs w:val="28"/>
        </w:rPr>
      </w:pPr>
      <w:r>
        <w:rPr>
          <w:rFonts w:ascii="Times New Roman" w:hAnsi="Times New Roman" w:cs="Times New Roman"/>
          <w:bCs/>
          <w:sz w:val="28"/>
          <w:szCs w:val="28"/>
          <w:lang w:val="en-US"/>
        </w:rPr>
        <w:t>Đáp</w:t>
      </w:r>
      <w:r>
        <w:rPr>
          <w:rFonts w:ascii="Times New Roman" w:hAnsi="Times New Roman" w:cs="Times New Roman"/>
          <w:bCs/>
          <w:sz w:val="28"/>
          <w:szCs w:val="28"/>
        </w:rPr>
        <w:t xml:space="preserve"> án:</w:t>
      </w:r>
    </w:p>
    <w:p w14:paraId="5E723902" w14:textId="77777777" w:rsidR="00123EBB" w:rsidRDefault="00123EBB" w:rsidP="00123EBB">
      <w:pPr>
        <w:spacing w:beforeLines="50" w:before="120" w:afterLines="50" w:after="120" w:line="240" w:lineRule="auto"/>
        <w:rPr>
          <w:rFonts w:ascii="Times New Roman" w:hAnsi="Times New Roman" w:cs="Times New Roman"/>
          <w:b/>
          <w:color w:val="C00000"/>
          <w:sz w:val="28"/>
          <w:szCs w:val="28"/>
          <w:lang w:val="en-US"/>
        </w:rPr>
      </w:pPr>
      <w:r w:rsidRPr="00133DF8">
        <w:rPr>
          <w:rFonts w:ascii="Times New Roman" w:hAnsi="Times New Roman" w:cs="Times New Roman"/>
          <w:b/>
          <w:noProof/>
          <w:color w:val="C00000"/>
          <w:sz w:val="28"/>
          <w:szCs w:val="28"/>
          <w:lang w:val="en-US"/>
        </w:rPr>
        <w:drawing>
          <wp:inline distT="0" distB="0" distL="0" distR="0" wp14:anchorId="3C31D40E" wp14:editId="5EA0EDC8">
            <wp:extent cx="5471298" cy="4522667"/>
            <wp:effectExtent l="0" t="0" r="0" b="0"/>
            <wp:docPr id="2127460591" name="Picture 1" descr="A picture containing line, diagram, triangle, origam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60591" name="Picture 1" descr="A picture containing line, diagram, triangle, origami&#10;&#10;Description automatically generated"/>
                    <pic:cNvPicPr/>
                  </pic:nvPicPr>
                  <pic:blipFill>
                    <a:blip r:embed="rId12"/>
                    <a:stretch>
                      <a:fillRect/>
                    </a:stretch>
                  </pic:blipFill>
                  <pic:spPr>
                    <a:xfrm>
                      <a:off x="0" y="0"/>
                      <a:ext cx="5475563" cy="4526192"/>
                    </a:xfrm>
                    <a:prstGeom prst="rect">
                      <a:avLst/>
                    </a:prstGeom>
                  </pic:spPr>
                </pic:pic>
              </a:graphicData>
            </a:graphic>
          </wp:inline>
        </w:drawing>
      </w:r>
    </w:p>
    <w:p w14:paraId="5F01EEE6" w14:textId="77777777" w:rsidR="00123EBB" w:rsidRDefault="00123EBB" w:rsidP="00123EBB">
      <w:pPr>
        <w:spacing w:beforeLines="50" w:before="120" w:afterLines="50" w:after="120" w:line="240"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930"/>
      </w:tblGrid>
      <w:tr w:rsidR="00123EBB" w14:paraId="7A9C9E2D" w14:textId="77777777" w:rsidTr="00D94E77">
        <w:trPr>
          <w:trHeight w:val="274"/>
          <w:jc w:val="center"/>
        </w:trPr>
        <w:tc>
          <w:tcPr>
            <w:tcW w:w="7308" w:type="dxa"/>
            <w:shd w:val="clear" w:color="auto" w:fill="F2DBDB" w:themeFill="accent2" w:themeFillTint="33"/>
          </w:tcPr>
          <w:p w14:paraId="6836D0FB" w14:textId="77777777" w:rsidR="00123EBB" w:rsidRDefault="00123EBB" w:rsidP="00D94E77">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930" w:type="dxa"/>
            <w:shd w:val="clear" w:color="auto" w:fill="F2DBDB" w:themeFill="accent2" w:themeFillTint="33"/>
          </w:tcPr>
          <w:p w14:paraId="19FC2ED0" w14:textId="77777777" w:rsidR="00123EBB" w:rsidRDefault="00123EBB" w:rsidP="00D94E7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123EBB" w14:paraId="6C4E2902" w14:textId="77777777" w:rsidTr="00D94E77">
        <w:trPr>
          <w:trHeight w:val="274"/>
          <w:jc w:val="center"/>
        </w:trPr>
        <w:tc>
          <w:tcPr>
            <w:tcW w:w="7308" w:type="dxa"/>
            <w:shd w:val="clear" w:color="auto" w:fill="auto"/>
          </w:tcPr>
          <w:p w14:paraId="656D2286" w14:textId="77777777" w:rsidR="00123EBB" w:rsidRPr="00653DCD" w:rsidRDefault="00123EBB" w:rsidP="00D94E77">
            <w:pPr>
              <w:spacing w:beforeLines="50" w:before="120" w:afterLines="50" w:after="120" w:line="240" w:lineRule="auto"/>
              <w:jc w:val="both"/>
              <w:rPr>
                <w:rFonts w:ascii="Times New Roman" w:hAnsi="Times New Roman" w:cs="Times New Roman"/>
                <w:sz w:val="28"/>
                <w:szCs w:val="28"/>
              </w:rPr>
            </w:pPr>
            <w:r w:rsidRPr="00653DCD">
              <w:rPr>
                <w:rFonts w:ascii="Times New Roman" w:hAnsi="Times New Roman" w:cs="Times New Roman"/>
                <w:b/>
                <w:sz w:val="28"/>
                <w:szCs w:val="28"/>
              </w:rPr>
              <w:t>Giao nhiệm vụ:</w:t>
            </w:r>
            <w:r w:rsidRPr="00653DCD">
              <w:rPr>
                <w:rFonts w:ascii="Times New Roman" w:hAnsi="Times New Roman" w:cs="Times New Roman"/>
                <w:sz w:val="28"/>
                <w:szCs w:val="28"/>
              </w:rPr>
              <w:t xml:space="preserve"> </w:t>
            </w:r>
          </w:p>
          <w:p w14:paraId="26D26A63" w14:textId="77777777" w:rsidR="00123EBB" w:rsidRDefault="00123EBB" w:rsidP="00D94E77">
            <w:pPr>
              <w:pStyle w:val="Bodytext21"/>
              <w:shd w:val="clear" w:color="auto" w:fill="auto"/>
              <w:spacing w:beforeLines="50" w:before="120" w:afterLines="50" w:after="120" w:line="240" w:lineRule="auto"/>
              <w:ind w:firstLine="0"/>
              <w:rPr>
                <w:rFonts w:ascii="Times New Roman" w:hAnsi="Times New Roman" w:cs="Times New Roman"/>
                <w:b w:val="0"/>
                <w:color w:val="000000"/>
                <w:sz w:val="28"/>
                <w:szCs w:val="28"/>
                <w:shd w:val="clear" w:color="auto" w:fill="FFFFFF"/>
                <w:lang w:val="vi-VN"/>
              </w:rPr>
            </w:pPr>
            <w:r w:rsidRPr="00653DCD">
              <w:rPr>
                <w:rFonts w:ascii="Times New Roman" w:hAnsi="Times New Roman" w:cs="Times New Roman"/>
                <w:sz w:val="28"/>
                <w:szCs w:val="28"/>
                <w:lang w:val="vi-VN"/>
              </w:rPr>
              <w:t xml:space="preserve">- </w:t>
            </w:r>
            <w:r>
              <w:rPr>
                <w:rFonts w:ascii="Times New Roman" w:hAnsi="Times New Roman" w:cs="Times New Roman"/>
                <w:b w:val="0"/>
                <w:color w:val="000000"/>
                <w:sz w:val="28"/>
                <w:szCs w:val="28"/>
                <w:shd w:val="clear" w:color="auto" w:fill="FFFFFF"/>
                <w:lang w:val="vi-VN"/>
              </w:rPr>
              <w:t>GV tổ chức trò chơi ghép hình.</w:t>
            </w:r>
          </w:p>
          <w:p w14:paraId="71482D88" w14:textId="77777777" w:rsidR="00123EBB" w:rsidRPr="00133DF8" w:rsidRDefault="00123EBB" w:rsidP="00D94E77">
            <w:pPr>
              <w:pStyle w:val="Bodytext21"/>
              <w:shd w:val="clear" w:color="auto" w:fill="auto"/>
              <w:spacing w:beforeLines="50" w:before="120" w:afterLines="50" w:after="120" w:line="240" w:lineRule="auto"/>
              <w:ind w:firstLine="0"/>
              <w:rPr>
                <w:rFonts w:ascii="Times New Roman" w:hAnsi="Times New Roman" w:cs="Times New Roman"/>
                <w:b w:val="0"/>
                <w:bCs w:val="0"/>
                <w:sz w:val="28"/>
                <w:szCs w:val="28"/>
                <w:lang w:val="vi-VN"/>
              </w:rPr>
            </w:pPr>
            <w:r w:rsidRPr="00133DF8">
              <w:rPr>
                <w:rFonts w:ascii="Times New Roman" w:hAnsi="Times New Roman" w:cs="Times New Roman"/>
                <w:b w:val="0"/>
                <w:bCs w:val="0"/>
                <w:sz w:val="28"/>
                <w:szCs w:val="28"/>
                <w:lang w:val="vi-VN"/>
              </w:rPr>
              <w:t xml:space="preserve">- Luật chơi: Mỗi nhóm sẽ nhận được 9 mảnh ghép chứa tên các tuyến nội tiết và sản phẩm hoặc chức năng tương ứng. Trong thời gian </w:t>
            </w:r>
            <w:r>
              <w:rPr>
                <w:rFonts w:ascii="Times New Roman" w:hAnsi="Times New Roman" w:cs="Times New Roman"/>
                <w:b w:val="0"/>
                <w:bCs w:val="0"/>
                <w:sz w:val="28"/>
                <w:szCs w:val="28"/>
                <w:lang w:val="vi-VN"/>
              </w:rPr>
              <w:t>tối đa 2</w:t>
            </w:r>
            <w:r w:rsidRPr="00133DF8">
              <w:rPr>
                <w:rFonts w:ascii="Times New Roman" w:hAnsi="Times New Roman" w:cs="Times New Roman"/>
                <w:b w:val="0"/>
                <w:bCs w:val="0"/>
                <w:sz w:val="28"/>
                <w:szCs w:val="28"/>
                <w:lang w:val="vi-VN"/>
              </w:rPr>
              <w:t xml:space="preserve"> phút, các nhóm hãy ghép 9 mảnh ghép thành hình tam giác lớn sao cho </w:t>
            </w:r>
            <w:r>
              <w:rPr>
                <w:rFonts w:ascii="Times New Roman" w:hAnsi="Times New Roman" w:cs="Times New Roman"/>
                <w:b w:val="0"/>
                <w:bCs w:val="0"/>
                <w:sz w:val="28"/>
                <w:szCs w:val="28"/>
                <w:lang w:val="vi-VN"/>
              </w:rPr>
              <w:t>mỗi cạnh chung của 2 tam giác kề nhau chứa nội dung về 1 tuyến nội tiết.</w:t>
            </w:r>
          </w:p>
          <w:p w14:paraId="7907A4E0" w14:textId="77777777" w:rsidR="00123EBB" w:rsidRPr="00133DF8" w:rsidRDefault="00123EBB" w:rsidP="00D94E77">
            <w:pPr>
              <w:spacing w:beforeLines="50" w:before="120" w:afterLines="50" w:after="12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Nhóm nào hoàn thành sớm và đúng nhất sẽ chiến thắng.</w:t>
            </w:r>
          </w:p>
        </w:tc>
        <w:tc>
          <w:tcPr>
            <w:tcW w:w="2930" w:type="dxa"/>
            <w:shd w:val="clear" w:color="auto" w:fill="auto"/>
          </w:tcPr>
          <w:p w14:paraId="354D29ED" w14:textId="77777777" w:rsidR="00123EBB" w:rsidRDefault="00123EBB" w:rsidP="00D94E77">
            <w:pPr>
              <w:spacing w:beforeLines="50" w:before="120" w:afterLines="50" w:after="120" w:line="240" w:lineRule="auto"/>
              <w:jc w:val="center"/>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123EBB" w14:paraId="0EABA422" w14:textId="77777777" w:rsidTr="00D94E77">
        <w:trPr>
          <w:trHeight w:val="274"/>
          <w:jc w:val="center"/>
        </w:trPr>
        <w:tc>
          <w:tcPr>
            <w:tcW w:w="7308" w:type="dxa"/>
            <w:shd w:val="clear" w:color="auto" w:fill="auto"/>
          </w:tcPr>
          <w:p w14:paraId="0D882F9C" w14:textId="77777777" w:rsidR="00123EBB" w:rsidRPr="00653DCD" w:rsidRDefault="00123EBB" w:rsidP="00D94E77">
            <w:pPr>
              <w:spacing w:beforeLines="50" w:before="120" w:afterLines="50" w:after="120" w:line="240" w:lineRule="auto"/>
              <w:jc w:val="both"/>
              <w:rPr>
                <w:rFonts w:ascii="Times New Roman" w:hAnsi="Times New Roman" w:cs="Times New Roman"/>
                <w:b/>
                <w:sz w:val="28"/>
                <w:szCs w:val="28"/>
              </w:rPr>
            </w:pPr>
            <w:r w:rsidRPr="00653DCD">
              <w:rPr>
                <w:rFonts w:ascii="Times New Roman" w:hAnsi="Times New Roman" w:cs="Times New Roman"/>
                <w:b/>
                <w:sz w:val="28"/>
                <w:szCs w:val="28"/>
              </w:rPr>
              <w:t>HS thực hiện nhiệm vụ</w:t>
            </w:r>
          </w:p>
        </w:tc>
        <w:tc>
          <w:tcPr>
            <w:tcW w:w="2930" w:type="dxa"/>
            <w:shd w:val="clear" w:color="auto" w:fill="auto"/>
          </w:tcPr>
          <w:p w14:paraId="3C972D24" w14:textId="77777777" w:rsidR="00123EBB" w:rsidRDefault="00123EBB" w:rsidP="00D94E77">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HS các nhóm dựa vào kiến thức đã học hoàn thành trò chơi</w:t>
            </w:r>
          </w:p>
        </w:tc>
      </w:tr>
      <w:tr w:rsidR="00123EBB" w14:paraId="57D403B3" w14:textId="77777777" w:rsidTr="00D94E77">
        <w:trPr>
          <w:trHeight w:val="966"/>
          <w:jc w:val="center"/>
        </w:trPr>
        <w:tc>
          <w:tcPr>
            <w:tcW w:w="7308" w:type="dxa"/>
            <w:shd w:val="clear" w:color="auto" w:fill="auto"/>
          </w:tcPr>
          <w:p w14:paraId="69C46EF6" w14:textId="77777777" w:rsidR="00123EBB" w:rsidRPr="00653DCD" w:rsidRDefault="00123EBB" w:rsidP="00D94E77">
            <w:pPr>
              <w:spacing w:after="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653DCD">
              <w:rPr>
                <w:rStyle w:val="awspan"/>
                <w:rFonts w:ascii="Times New Roman" w:hAnsi="Times New Roman" w:cs="Times New Roman"/>
                <w:b/>
                <w:sz w:val="28"/>
                <w:szCs w:val="28"/>
              </w:rPr>
              <w:t>:</w:t>
            </w:r>
            <w:r w:rsidRPr="00653DCD">
              <w:rPr>
                <w:rStyle w:val="awspan"/>
                <w:rFonts w:ascii="Times New Roman" w:hAnsi="Times New Roman" w:cs="Times New Roman"/>
                <w:sz w:val="28"/>
                <w:szCs w:val="28"/>
              </w:rPr>
              <w:t xml:space="preserve"> </w:t>
            </w:r>
          </w:p>
          <w:p w14:paraId="2FE1BF91" w14:textId="77777777" w:rsidR="00123EBB" w:rsidRPr="00DB14EF" w:rsidRDefault="00123EBB" w:rsidP="00D94E77">
            <w:pPr>
              <w:spacing w:after="0" w:line="240" w:lineRule="auto"/>
              <w:jc w:val="both"/>
              <w:rPr>
                <w:rFonts w:ascii="Times New Roman" w:hAnsi="Times New Roman" w:cs="Times New Roman"/>
                <w:sz w:val="28"/>
                <w:szCs w:val="28"/>
              </w:rPr>
            </w:pPr>
            <w:r w:rsidRPr="00653DCD">
              <w:rPr>
                <w:rStyle w:val="awspan"/>
                <w:rFonts w:ascii="Times New Roman" w:hAnsi="Times New Roman" w:cs="Times New Roman"/>
                <w:sz w:val="28"/>
                <w:szCs w:val="28"/>
              </w:rPr>
              <w:t>-</w:t>
            </w:r>
            <w:r>
              <w:rPr>
                <w:rStyle w:val="awspan"/>
                <w:rFonts w:ascii="Times New Roman" w:hAnsi="Times New Roman" w:cs="Times New Roman"/>
                <w:sz w:val="28"/>
                <w:szCs w:val="28"/>
              </w:rPr>
              <w:t xml:space="preserve"> </w:t>
            </w:r>
            <w:r w:rsidRPr="00653DCD">
              <w:rPr>
                <w:rStyle w:val="awspan"/>
                <w:rFonts w:ascii="Times New Roman" w:hAnsi="Times New Roman" w:cs="Times New Roman"/>
                <w:sz w:val="28"/>
                <w:szCs w:val="28"/>
              </w:rPr>
              <w:t>Các</w:t>
            </w:r>
            <w:r>
              <w:rPr>
                <w:rStyle w:val="awspan"/>
                <w:rFonts w:ascii="Times New Roman" w:hAnsi="Times New Roman" w:cs="Times New Roman"/>
                <w:sz w:val="28"/>
                <w:szCs w:val="28"/>
              </w:rPr>
              <w:t xml:space="preserve"> nhóm trao đổi chéo kết quả để nhận xét và đánh giá.</w:t>
            </w:r>
          </w:p>
        </w:tc>
        <w:tc>
          <w:tcPr>
            <w:tcW w:w="2930" w:type="dxa"/>
            <w:shd w:val="clear" w:color="auto" w:fill="auto"/>
          </w:tcPr>
          <w:p w14:paraId="027EDC3F" w14:textId="77777777" w:rsidR="00123EBB" w:rsidRPr="00653DCD" w:rsidRDefault="00123EBB" w:rsidP="00D94E77">
            <w:pPr>
              <w:spacing w:beforeLines="50" w:before="120" w:afterLines="50" w:after="120" w:line="240" w:lineRule="auto"/>
              <w:rPr>
                <w:rFonts w:ascii="Times New Roman" w:hAnsi="Times New Roman" w:cs="Times New Roman"/>
                <w:sz w:val="28"/>
                <w:szCs w:val="28"/>
              </w:rPr>
            </w:pPr>
          </w:p>
        </w:tc>
      </w:tr>
    </w:tbl>
    <w:p w14:paraId="43ECFBCA" w14:textId="77777777" w:rsidR="00123EBB" w:rsidRDefault="00123EBB" w:rsidP="003F31F0">
      <w:pPr>
        <w:jc w:val="center"/>
        <w:rPr>
          <w:rFonts w:ascii="Times New Roman" w:hAnsi="Times New Roman" w:cs="Times New Roman"/>
          <w:b/>
          <w:color w:val="7030A0"/>
          <w:sz w:val="28"/>
          <w:szCs w:val="28"/>
        </w:rPr>
      </w:pPr>
    </w:p>
    <w:p w14:paraId="6FF32FCA" w14:textId="77777777" w:rsidR="00123EBB" w:rsidRDefault="00123EBB" w:rsidP="003F31F0">
      <w:pPr>
        <w:jc w:val="center"/>
        <w:rPr>
          <w:rFonts w:ascii="Times New Roman" w:hAnsi="Times New Roman" w:cs="Times New Roman"/>
          <w:b/>
          <w:color w:val="7030A0"/>
          <w:sz w:val="28"/>
          <w:szCs w:val="28"/>
        </w:rPr>
      </w:pPr>
    </w:p>
    <w:p w14:paraId="7CC256B6" w14:textId="75844FB8" w:rsidR="00A53183" w:rsidRPr="00653DCD" w:rsidRDefault="009D18E7" w:rsidP="003F31F0">
      <w:pPr>
        <w:jc w:val="center"/>
        <w:rPr>
          <w:rFonts w:ascii="Times New Roman" w:hAnsi="Times New Roman" w:cs="Times New Roman"/>
          <w:b/>
          <w:color w:val="7030A0"/>
          <w:sz w:val="28"/>
          <w:szCs w:val="28"/>
        </w:rPr>
      </w:pPr>
      <w:r w:rsidRPr="004970CC">
        <w:rPr>
          <w:rFonts w:ascii="Times New Roman" w:hAnsi="Times New Roman" w:cs="Times New Roman"/>
          <w:b/>
          <w:color w:val="7030A0"/>
          <w:sz w:val="28"/>
          <w:szCs w:val="28"/>
        </w:rPr>
        <w:t xml:space="preserve">Hoạt động </w:t>
      </w:r>
      <w:r w:rsidR="00B4688D" w:rsidRPr="00653DCD">
        <w:rPr>
          <w:rFonts w:ascii="Times New Roman" w:hAnsi="Times New Roman" w:cs="Times New Roman"/>
          <w:b/>
          <w:color w:val="7030A0"/>
          <w:sz w:val="28"/>
          <w:szCs w:val="28"/>
        </w:rPr>
        <w:t>4</w:t>
      </w:r>
      <w:r w:rsidRPr="004970CC">
        <w:rPr>
          <w:rFonts w:ascii="Times New Roman" w:hAnsi="Times New Roman" w:cs="Times New Roman"/>
          <w:b/>
          <w:color w:val="7030A0"/>
          <w:sz w:val="28"/>
          <w:szCs w:val="28"/>
        </w:rPr>
        <w:t>: Vận dụng</w:t>
      </w:r>
      <w:r w:rsidR="003F31F0" w:rsidRPr="00653DCD">
        <w:rPr>
          <w:rFonts w:ascii="Times New Roman" w:hAnsi="Times New Roman" w:cs="Times New Roman"/>
          <w:b/>
          <w:color w:val="7030A0"/>
          <w:sz w:val="28"/>
          <w:szCs w:val="28"/>
        </w:rPr>
        <w:t xml:space="preserve"> (</w:t>
      </w:r>
      <w:r w:rsidR="00123EBB" w:rsidRPr="00653DCD">
        <w:rPr>
          <w:rFonts w:ascii="Times New Roman" w:hAnsi="Times New Roman" w:cs="Times New Roman"/>
          <w:b/>
          <w:color w:val="7030A0"/>
          <w:sz w:val="28"/>
          <w:szCs w:val="28"/>
        </w:rPr>
        <w:t>5</w:t>
      </w:r>
      <w:r w:rsidR="003F31F0" w:rsidRPr="00653DCD">
        <w:rPr>
          <w:rFonts w:ascii="Times New Roman" w:hAnsi="Times New Roman" w:cs="Times New Roman"/>
          <w:b/>
          <w:color w:val="7030A0"/>
          <w:sz w:val="28"/>
          <w:szCs w:val="28"/>
        </w:rPr>
        <w:t xml:space="preserve"> phút</w:t>
      </w:r>
      <w:r w:rsidR="00393835" w:rsidRPr="00653DCD">
        <w:rPr>
          <w:rFonts w:ascii="Times New Roman" w:hAnsi="Times New Roman" w:cs="Times New Roman"/>
          <w:b/>
          <w:color w:val="7030A0"/>
          <w:sz w:val="28"/>
          <w:szCs w:val="28"/>
        </w:rPr>
        <w:t>- giao về nhà</w:t>
      </w:r>
      <w:r w:rsidR="003F31F0" w:rsidRPr="00653DCD">
        <w:rPr>
          <w:rFonts w:ascii="Times New Roman" w:hAnsi="Times New Roman" w:cs="Times New Roman"/>
          <w:b/>
          <w:color w:val="7030A0"/>
          <w:sz w:val="28"/>
          <w:szCs w:val="28"/>
        </w:rPr>
        <w:t>)</w:t>
      </w:r>
    </w:p>
    <w:p w14:paraId="09E7A8A2" w14:textId="77777777" w:rsidR="00123EBB" w:rsidRDefault="009D18E7" w:rsidP="00847403">
      <w:pPr>
        <w:tabs>
          <w:tab w:val="left" w:pos="284"/>
        </w:tabs>
        <w:spacing w:after="0"/>
        <w:rPr>
          <w:rFonts w:ascii="Times New Roman" w:hAnsi="Times New Roman" w:cs="Times New Roman"/>
          <w:sz w:val="28"/>
          <w:szCs w:val="28"/>
        </w:rPr>
      </w:pPr>
      <w:r w:rsidRPr="00123EBB">
        <w:rPr>
          <w:rFonts w:ascii="Times New Roman" w:hAnsi="Times New Roman" w:cs="Times New Roman"/>
          <w:b/>
          <w:color w:val="C00000"/>
          <w:sz w:val="28"/>
          <w:szCs w:val="28"/>
        </w:rPr>
        <w:t>a.</w:t>
      </w:r>
      <w:r w:rsidRPr="00123EBB">
        <w:rPr>
          <w:rFonts w:ascii="Times New Roman" w:hAnsi="Times New Roman" w:cs="Times New Roman"/>
          <w:b/>
          <w:color w:val="C00000"/>
          <w:sz w:val="28"/>
          <w:szCs w:val="28"/>
        </w:rPr>
        <w:tab/>
        <w:t>Mục tiêu</w:t>
      </w:r>
      <w:r w:rsidRPr="00123EBB">
        <w:rPr>
          <w:rFonts w:ascii="Times New Roman" w:hAnsi="Times New Roman" w:cs="Times New Roman"/>
          <w:color w:val="C00000"/>
          <w:sz w:val="28"/>
          <w:szCs w:val="28"/>
        </w:rPr>
        <w:t>:</w:t>
      </w:r>
      <w:r>
        <w:rPr>
          <w:rFonts w:ascii="Times New Roman" w:hAnsi="Times New Roman" w:cs="Times New Roman"/>
          <w:sz w:val="28"/>
          <w:szCs w:val="28"/>
        </w:rPr>
        <w:t xml:space="preserve"> </w:t>
      </w:r>
      <w:r w:rsidR="00123EBB" w:rsidRPr="00CD1845">
        <w:rPr>
          <w:rFonts w:ascii="Times New Roman" w:hAnsi="Times New Roman" w:cs="Times New Roman"/>
          <w:sz w:val="28"/>
          <w:szCs w:val="28"/>
        </w:rPr>
        <w:t>Vận dụng được hiểu biết về các tuyến nội tiết để bảo vệ sức khỏe bản thân và người thân trong gia đình.</w:t>
      </w:r>
    </w:p>
    <w:p w14:paraId="0A8B570A" w14:textId="2C711963" w:rsidR="00A53183" w:rsidRPr="00954890" w:rsidRDefault="009D18E7" w:rsidP="00847403">
      <w:pPr>
        <w:tabs>
          <w:tab w:val="left" w:pos="284"/>
        </w:tabs>
        <w:spacing w:after="0"/>
        <w:rPr>
          <w:rFonts w:ascii="Times New Roman" w:hAnsi="Times New Roman" w:cs="Times New Roman"/>
          <w:sz w:val="28"/>
          <w:szCs w:val="28"/>
        </w:rPr>
      </w:pPr>
      <w:r w:rsidRPr="00123EBB">
        <w:rPr>
          <w:rFonts w:ascii="Times New Roman" w:hAnsi="Times New Roman" w:cs="Times New Roman"/>
          <w:b/>
          <w:color w:val="C00000"/>
          <w:sz w:val="28"/>
          <w:szCs w:val="28"/>
        </w:rPr>
        <w:t>b.</w:t>
      </w:r>
      <w:r w:rsidRPr="00123EBB">
        <w:rPr>
          <w:rFonts w:ascii="Times New Roman" w:hAnsi="Times New Roman" w:cs="Times New Roman"/>
          <w:b/>
          <w:color w:val="C00000"/>
          <w:sz w:val="28"/>
          <w:szCs w:val="28"/>
        </w:rPr>
        <w:tab/>
        <w:t>Nội dung</w:t>
      </w:r>
      <w:r w:rsidRPr="00123EBB">
        <w:rPr>
          <w:rFonts w:ascii="Times New Roman" w:hAnsi="Times New Roman" w:cs="Times New Roman"/>
          <w:color w:val="C00000"/>
          <w:sz w:val="28"/>
          <w:szCs w:val="28"/>
        </w:rPr>
        <w:t>:</w:t>
      </w:r>
      <w:r>
        <w:rPr>
          <w:rFonts w:ascii="Times New Roman" w:hAnsi="Times New Roman" w:cs="Times New Roman"/>
          <w:sz w:val="28"/>
          <w:szCs w:val="28"/>
        </w:rPr>
        <w:t xml:space="preserve"> Học sinh </w:t>
      </w:r>
      <w:r w:rsidR="003F31F0" w:rsidRPr="00653DCD">
        <w:rPr>
          <w:rFonts w:ascii="Times New Roman" w:hAnsi="Times New Roman" w:cs="Times New Roman"/>
          <w:sz w:val="28"/>
          <w:szCs w:val="28"/>
        </w:rPr>
        <w:t xml:space="preserve">vận dụng kiến thức thực hiện </w:t>
      </w:r>
      <w:r w:rsidR="00C3707F" w:rsidRPr="00653DCD">
        <w:rPr>
          <w:rFonts w:ascii="Times New Roman" w:hAnsi="Times New Roman" w:cs="Times New Roman"/>
          <w:sz w:val="28"/>
          <w:szCs w:val="28"/>
        </w:rPr>
        <w:t xml:space="preserve">nhiệm </w:t>
      </w:r>
      <w:r w:rsidR="00954890" w:rsidRPr="00653DCD">
        <w:rPr>
          <w:rFonts w:ascii="Times New Roman" w:hAnsi="Times New Roman" w:cs="Times New Roman"/>
          <w:sz w:val="28"/>
          <w:szCs w:val="28"/>
        </w:rPr>
        <w:t>vụ</w:t>
      </w:r>
      <w:r w:rsidR="00954890">
        <w:rPr>
          <w:rFonts w:ascii="Times New Roman" w:hAnsi="Times New Roman" w:cs="Times New Roman"/>
          <w:sz w:val="28"/>
          <w:szCs w:val="28"/>
        </w:rPr>
        <w:t>:</w:t>
      </w:r>
    </w:p>
    <w:p w14:paraId="34C77E37" w14:textId="692C8081" w:rsidR="00F06526" w:rsidRDefault="00F06526" w:rsidP="00F06526">
      <w:pPr>
        <w:tabs>
          <w:tab w:val="left" w:pos="284"/>
        </w:tabs>
        <w:spacing w:after="0"/>
        <w:rPr>
          <w:rFonts w:ascii="Times New Roman" w:hAnsi="Times New Roman" w:cs="Times New Roman"/>
          <w:sz w:val="28"/>
          <w:szCs w:val="28"/>
        </w:rPr>
      </w:pPr>
      <w:r>
        <w:rPr>
          <w:rFonts w:ascii="Times New Roman" w:hAnsi="Times New Roman" w:cs="Times New Roman"/>
          <w:sz w:val="28"/>
          <w:szCs w:val="28"/>
        </w:rPr>
        <w:tab/>
        <w:t xml:space="preserve">- </w:t>
      </w:r>
      <w:r w:rsidRPr="00653DCD">
        <w:rPr>
          <w:rFonts w:ascii="Times New Roman" w:hAnsi="Times New Roman" w:cs="Times New Roman"/>
          <w:sz w:val="28"/>
          <w:szCs w:val="28"/>
        </w:rPr>
        <w:t>Thực hiện các biện pháp phòng chống bệnh đái</w:t>
      </w:r>
      <w:r>
        <w:rPr>
          <w:rFonts w:ascii="Times New Roman" w:hAnsi="Times New Roman" w:cs="Times New Roman"/>
          <w:sz w:val="28"/>
          <w:szCs w:val="28"/>
        </w:rPr>
        <w:t xml:space="preserve"> tháo đường và bướu cổ </w:t>
      </w:r>
      <w:r w:rsidRPr="00653DCD">
        <w:rPr>
          <w:rFonts w:ascii="Times New Roman" w:hAnsi="Times New Roman" w:cs="Times New Roman"/>
          <w:sz w:val="28"/>
          <w:szCs w:val="28"/>
        </w:rPr>
        <w:t>tại gia đình</w:t>
      </w:r>
      <w:r>
        <w:rPr>
          <w:rFonts w:ascii="Times New Roman" w:hAnsi="Times New Roman" w:cs="Times New Roman"/>
          <w:sz w:val="28"/>
          <w:szCs w:val="28"/>
        </w:rPr>
        <w:t>, vận động người thân trong gia đình cùng thực hiện.</w:t>
      </w:r>
    </w:p>
    <w:p w14:paraId="7032CFD2" w14:textId="7D838DF4" w:rsidR="0001629B" w:rsidRPr="00653DCD" w:rsidRDefault="0001629B" w:rsidP="00F06526">
      <w:pPr>
        <w:tabs>
          <w:tab w:val="left" w:pos="284"/>
        </w:tabs>
        <w:spacing w:after="0"/>
        <w:rPr>
          <w:rFonts w:ascii="Times New Roman" w:hAnsi="Times New Roman" w:cs="Times New Roman"/>
          <w:sz w:val="28"/>
          <w:szCs w:val="28"/>
        </w:rPr>
      </w:pPr>
      <w:r>
        <w:rPr>
          <w:rFonts w:ascii="Times New Roman" w:hAnsi="Times New Roman" w:cs="Times New Roman"/>
          <w:sz w:val="28"/>
          <w:szCs w:val="28"/>
        </w:rPr>
        <w:tab/>
      </w:r>
      <w:r w:rsidRPr="00653DCD">
        <w:rPr>
          <w:rFonts w:ascii="Times New Roman" w:hAnsi="Times New Roman" w:cs="Times New Roman"/>
          <w:sz w:val="28"/>
          <w:szCs w:val="28"/>
        </w:rPr>
        <w:t>- Vẽ tranh tuyên truyền phòng chống bệnh liên quan đến hệ nội tiết như bệnh đái tháo đường, bướu cổ…</w:t>
      </w:r>
    </w:p>
    <w:p w14:paraId="1E96DD79" w14:textId="731AF467" w:rsidR="00A53183" w:rsidRPr="00653DCD" w:rsidRDefault="009D18E7" w:rsidP="00847403">
      <w:pPr>
        <w:tabs>
          <w:tab w:val="left" w:pos="284"/>
        </w:tabs>
        <w:spacing w:after="120"/>
        <w:rPr>
          <w:rFonts w:ascii="Times New Roman" w:hAnsi="Times New Roman" w:cs="Times New Roman"/>
          <w:sz w:val="28"/>
          <w:szCs w:val="28"/>
        </w:rPr>
      </w:pPr>
      <w:r>
        <w:rPr>
          <w:rFonts w:ascii="Times New Roman" w:hAnsi="Times New Roman" w:cs="Times New Roman"/>
          <w:b/>
          <w:sz w:val="28"/>
          <w:szCs w:val="28"/>
        </w:rPr>
        <w:t>c.</w:t>
      </w:r>
      <w:r>
        <w:rPr>
          <w:rFonts w:ascii="Times New Roman" w:hAnsi="Times New Roman" w:cs="Times New Roman"/>
          <w:b/>
          <w:sz w:val="28"/>
          <w:szCs w:val="28"/>
        </w:rPr>
        <w:tab/>
        <w:t>Sản phẩm</w:t>
      </w:r>
      <w:r>
        <w:rPr>
          <w:rFonts w:ascii="Times New Roman" w:hAnsi="Times New Roman" w:cs="Times New Roman"/>
          <w:sz w:val="28"/>
          <w:szCs w:val="28"/>
        </w:rPr>
        <w:t xml:space="preserve">: </w:t>
      </w:r>
      <w:r w:rsidR="00393835" w:rsidRPr="00653DCD">
        <w:rPr>
          <w:rFonts w:ascii="Times New Roman" w:hAnsi="Times New Roman" w:cs="Times New Roman"/>
          <w:sz w:val="28"/>
          <w:szCs w:val="28"/>
        </w:rPr>
        <w:t>Sản phẩm của học sinh.</w:t>
      </w:r>
    </w:p>
    <w:p w14:paraId="1CBB1F56" w14:textId="77777777" w:rsidR="00A53183" w:rsidRDefault="009D18E7" w:rsidP="00847403">
      <w:pPr>
        <w:tabs>
          <w:tab w:val="left" w:pos="284"/>
        </w:tabs>
        <w:rPr>
          <w:rFonts w:ascii="Times New Roman" w:hAnsi="Times New Roman" w:cs="Times New Roman"/>
          <w:b/>
          <w:sz w:val="28"/>
          <w:szCs w:val="28"/>
        </w:rPr>
      </w:pPr>
      <w:r>
        <w:rPr>
          <w:rFonts w:ascii="Times New Roman" w:hAnsi="Times New Roman" w:cs="Times New Roman"/>
          <w:b/>
          <w:sz w:val="28"/>
          <w:szCs w:val="28"/>
        </w:rPr>
        <w:t>d.</w:t>
      </w:r>
      <w:r>
        <w:rPr>
          <w:rFonts w:ascii="Times New Roman" w:hAnsi="Times New Roman" w:cs="Times New Roman"/>
          <w:b/>
          <w:sz w:val="28"/>
          <w:szCs w:val="28"/>
        </w:rPr>
        <w:tab/>
        <w:t>Tổ chức thực hiện</w:t>
      </w:r>
    </w:p>
    <w:tbl>
      <w:tblPr>
        <w:tblStyle w:val="TableGrid"/>
        <w:tblW w:w="0" w:type="auto"/>
        <w:tblInd w:w="360" w:type="dxa"/>
        <w:tblLook w:val="04A0" w:firstRow="1" w:lastRow="0" w:firstColumn="1" w:lastColumn="0" w:noHBand="0" w:noVBand="1"/>
      </w:tblPr>
      <w:tblGrid>
        <w:gridCol w:w="6092"/>
        <w:gridCol w:w="3119"/>
      </w:tblGrid>
      <w:tr w:rsidR="00F06526" w:rsidRPr="00393835" w14:paraId="44CFDD40" w14:textId="77777777" w:rsidTr="00D94E77">
        <w:trPr>
          <w:trHeight w:val="377"/>
        </w:trPr>
        <w:tc>
          <w:tcPr>
            <w:tcW w:w="6395" w:type="dxa"/>
            <w:shd w:val="clear" w:color="auto" w:fill="F2DBDB" w:themeFill="accent2" w:themeFillTint="33"/>
          </w:tcPr>
          <w:p w14:paraId="5C4B6CFE" w14:textId="77777777" w:rsidR="00F06526" w:rsidRPr="00393835" w:rsidRDefault="00F06526" w:rsidP="00D94E77">
            <w:pPr>
              <w:spacing w:after="0" w:line="240" w:lineRule="auto"/>
              <w:jc w:val="center"/>
              <w:rPr>
                <w:rFonts w:ascii="Times New Roman" w:hAnsi="Times New Roman" w:cs="Times New Roman"/>
                <w:b/>
                <w:bCs/>
                <w:sz w:val="28"/>
                <w:szCs w:val="28"/>
              </w:rPr>
            </w:pPr>
            <w:r w:rsidRPr="00393835">
              <w:rPr>
                <w:rFonts w:ascii="Times New Roman" w:hAnsi="Times New Roman" w:cs="Times New Roman"/>
                <w:b/>
                <w:bCs/>
                <w:sz w:val="28"/>
                <w:szCs w:val="28"/>
              </w:rPr>
              <w:t>Hoạt động của giáo viên</w:t>
            </w:r>
          </w:p>
        </w:tc>
        <w:tc>
          <w:tcPr>
            <w:tcW w:w="3251" w:type="dxa"/>
            <w:shd w:val="clear" w:color="auto" w:fill="F2DBDB" w:themeFill="accent2" w:themeFillTint="33"/>
          </w:tcPr>
          <w:p w14:paraId="54A12330" w14:textId="77777777" w:rsidR="00F06526" w:rsidRPr="00393835" w:rsidRDefault="00F06526" w:rsidP="00D94E77">
            <w:pPr>
              <w:spacing w:after="0" w:line="240" w:lineRule="auto"/>
              <w:jc w:val="center"/>
              <w:rPr>
                <w:rFonts w:ascii="Times New Roman" w:hAnsi="Times New Roman" w:cs="Times New Roman"/>
                <w:b/>
                <w:bCs/>
                <w:sz w:val="28"/>
                <w:szCs w:val="28"/>
              </w:rPr>
            </w:pPr>
            <w:r w:rsidRPr="00393835">
              <w:rPr>
                <w:rFonts w:ascii="Times New Roman" w:hAnsi="Times New Roman" w:cs="Times New Roman"/>
                <w:b/>
                <w:bCs/>
                <w:sz w:val="28"/>
                <w:szCs w:val="28"/>
              </w:rPr>
              <w:t>Hoạt động của học sinh</w:t>
            </w:r>
          </w:p>
        </w:tc>
      </w:tr>
      <w:tr w:rsidR="00F06526" w14:paraId="4D5438FC" w14:textId="77777777" w:rsidTr="00D94E77">
        <w:trPr>
          <w:trHeight w:val="1837"/>
        </w:trPr>
        <w:tc>
          <w:tcPr>
            <w:tcW w:w="6395" w:type="dxa"/>
          </w:tcPr>
          <w:p w14:paraId="7567C0E8" w14:textId="77777777" w:rsidR="00F06526" w:rsidRPr="00653DCD" w:rsidRDefault="00F06526" w:rsidP="00D94E77">
            <w:pPr>
              <w:spacing w:after="0" w:line="240" w:lineRule="auto"/>
              <w:rPr>
                <w:rFonts w:ascii="Times New Roman" w:hAnsi="Times New Roman" w:cs="Times New Roman"/>
                <w:sz w:val="28"/>
                <w:szCs w:val="28"/>
              </w:rPr>
            </w:pPr>
            <w:r>
              <w:rPr>
                <w:rFonts w:ascii="Times New Roman" w:hAnsi="Times New Roman" w:cs="Times New Roman"/>
                <w:i/>
                <w:sz w:val="28"/>
                <w:szCs w:val="28"/>
              </w:rPr>
              <w:t>Giao nhiệm vụ:</w:t>
            </w:r>
            <w:r>
              <w:rPr>
                <w:rFonts w:ascii="Times New Roman" w:hAnsi="Times New Roman" w:cs="Times New Roman"/>
                <w:sz w:val="28"/>
                <w:szCs w:val="28"/>
              </w:rPr>
              <w:t xml:space="preserve"> </w:t>
            </w:r>
            <w:r w:rsidRPr="00653DCD">
              <w:rPr>
                <w:rFonts w:ascii="Times New Roman" w:hAnsi="Times New Roman" w:cs="Times New Roman"/>
                <w:sz w:val="28"/>
                <w:szCs w:val="28"/>
              </w:rPr>
              <w:t>GV chiếu nhiệm vụ:</w:t>
            </w:r>
          </w:p>
          <w:p w14:paraId="5A4519C6" w14:textId="77777777" w:rsidR="0001629B" w:rsidRPr="00653DCD" w:rsidRDefault="00F06526" w:rsidP="0001629B">
            <w:pPr>
              <w:tabs>
                <w:tab w:val="left" w:pos="284"/>
              </w:tabs>
              <w:spacing w:after="0"/>
              <w:rPr>
                <w:rFonts w:ascii="Times New Roman" w:hAnsi="Times New Roman" w:cs="Times New Roman"/>
                <w:sz w:val="28"/>
                <w:szCs w:val="28"/>
              </w:rPr>
            </w:pPr>
            <w:r>
              <w:rPr>
                <w:rFonts w:ascii="Times New Roman" w:hAnsi="Times New Roman" w:cs="Times New Roman"/>
                <w:sz w:val="28"/>
                <w:szCs w:val="28"/>
              </w:rPr>
              <w:t xml:space="preserve">Học sinh </w:t>
            </w:r>
            <w:r w:rsidRPr="00653DCD">
              <w:rPr>
                <w:rFonts w:ascii="Times New Roman" w:hAnsi="Times New Roman" w:cs="Times New Roman"/>
                <w:sz w:val="28"/>
                <w:szCs w:val="28"/>
              </w:rPr>
              <w:t>vận dụng kiến thức thực hiện nhiệm vụ.</w:t>
            </w:r>
          </w:p>
          <w:p w14:paraId="15D94810" w14:textId="27FAB1B3" w:rsidR="00F06526" w:rsidRPr="00653DCD" w:rsidRDefault="00F06526" w:rsidP="0001629B">
            <w:pPr>
              <w:tabs>
                <w:tab w:val="left" w:pos="284"/>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653DCD">
              <w:rPr>
                <w:rFonts w:ascii="Times New Roman" w:hAnsi="Times New Roman" w:cs="Times New Roman"/>
                <w:sz w:val="28"/>
                <w:szCs w:val="28"/>
              </w:rPr>
              <w:t>Thực hiện các biện pháp phòng chống bệnh đái</w:t>
            </w:r>
            <w:r>
              <w:rPr>
                <w:rFonts w:ascii="Times New Roman" w:hAnsi="Times New Roman" w:cs="Times New Roman"/>
                <w:sz w:val="28"/>
                <w:szCs w:val="28"/>
              </w:rPr>
              <w:t xml:space="preserve"> tháo đường và bướu cổ </w:t>
            </w:r>
            <w:r w:rsidRPr="00653DCD">
              <w:rPr>
                <w:rFonts w:ascii="Times New Roman" w:hAnsi="Times New Roman" w:cs="Times New Roman"/>
                <w:sz w:val="28"/>
                <w:szCs w:val="28"/>
              </w:rPr>
              <w:t>tại gia đình</w:t>
            </w:r>
            <w:r>
              <w:rPr>
                <w:rFonts w:ascii="Times New Roman" w:hAnsi="Times New Roman" w:cs="Times New Roman"/>
                <w:sz w:val="28"/>
                <w:szCs w:val="28"/>
              </w:rPr>
              <w:t>, vận động người thân trong gia đình cùng thực hiện.</w:t>
            </w:r>
          </w:p>
          <w:p w14:paraId="4BAE385F" w14:textId="496429E7" w:rsidR="00F06526" w:rsidRPr="00653DCD" w:rsidRDefault="00F06526" w:rsidP="0001629B">
            <w:pPr>
              <w:tabs>
                <w:tab w:val="left" w:pos="284"/>
              </w:tabs>
              <w:spacing w:after="0"/>
              <w:rPr>
                <w:rFonts w:ascii="Times New Roman" w:hAnsi="Times New Roman" w:cs="Times New Roman"/>
                <w:sz w:val="28"/>
                <w:szCs w:val="28"/>
              </w:rPr>
            </w:pPr>
            <w:r>
              <w:rPr>
                <w:rFonts w:ascii="Times New Roman" w:hAnsi="Times New Roman" w:cs="Times New Roman"/>
                <w:sz w:val="28"/>
                <w:szCs w:val="28"/>
              </w:rPr>
              <w:t xml:space="preserve">- </w:t>
            </w:r>
            <w:r w:rsidR="0001629B" w:rsidRPr="00653DCD">
              <w:rPr>
                <w:rFonts w:ascii="Times New Roman" w:hAnsi="Times New Roman" w:cs="Times New Roman"/>
                <w:sz w:val="28"/>
                <w:szCs w:val="28"/>
              </w:rPr>
              <w:t>Vẽ tranh tuyên truyền phòng chống bệnh liên quan đến hệ nội tiết như bệnh đái tháo đường, bướu cổ…</w:t>
            </w:r>
          </w:p>
        </w:tc>
        <w:tc>
          <w:tcPr>
            <w:tcW w:w="3251" w:type="dxa"/>
          </w:tcPr>
          <w:p w14:paraId="75B574F1" w14:textId="77777777" w:rsidR="00F06526" w:rsidRDefault="00F06526" w:rsidP="00D94E77">
            <w:pPr>
              <w:spacing w:after="0" w:line="240" w:lineRule="auto"/>
              <w:rPr>
                <w:rFonts w:ascii="Times New Roman" w:hAnsi="Times New Roman" w:cs="Times New Roman"/>
                <w:sz w:val="28"/>
                <w:szCs w:val="28"/>
              </w:rPr>
            </w:pPr>
            <w:r>
              <w:rPr>
                <w:rFonts w:ascii="Times New Roman" w:hAnsi="Times New Roman" w:cs="Times New Roman"/>
                <w:sz w:val="28"/>
                <w:szCs w:val="28"/>
              </w:rPr>
              <w:t>Giao nhiệm vụ</w:t>
            </w:r>
          </w:p>
        </w:tc>
      </w:tr>
      <w:tr w:rsidR="00F06526" w14:paraId="44F0786D" w14:textId="77777777" w:rsidTr="00D94E77">
        <w:trPr>
          <w:trHeight w:val="740"/>
        </w:trPr>
        <w:tc>
          <w:tcPr>
            <w:tcW w:w="6395" w:type="dxa"/>
          </w:tcPr>
          <w:p w14:paraId="331B0A11" w14:textId="77777777" w:rsidR="00F06526" w:rsidRPr="00653DCD" w:rsidRDefault="00F06526" w:rsidP="00D94E77">
            <w:pPr>
              <w:spacing w:after="0" w:line="240" w:lineRule="auto"/>
              <w:rPr>
                <w:rFonts w:ascii="Times New Roman" w:hAnsi="Times New Roman" w:cs="Times New Roman"/>
                <w:sz w:val="28"/>
                <w:szCs w:val="28"/>
              </w:rPr>
            </w:pPr>
            <w:r>
              <w:rPr>
                <w:rFonts w:ascii="Times New Roman" w:hAnsi="Times New Roman" w:cs="Times New Roman"/>
                <w:i/>
                <w:sz w:val="28"/>
                <w:szCs w:val="28"/>
              </w:rPr>
              <w:t>Hướng dẫn thực hiện nhiệm vụ:</w:t>
            </w:r>
            <w:r>
              <w:rPr>
                <w:rFonts w:ascii="Times New Roman" w:hAnsi="Times New Roman" w:cs="Times New Roman"/>
                <w:sz w:val="28"/>
                <w:szCs w:val="28"/>
              </w:rPr>
              <w:t xml:space="preserve"> Thực hiện tại nhà</w:t>
            </w:r>
            <w:r w:rsidRPr="00653DCD">
              <w:rPr>
                <w:rFonts w:ascii="Times New Roman" w:hAnsi="Times New Roman" w:cs="Times New Roman"/>
                <w:sz w:val="28"/>
                <w:szCs w:val="28"/>
              </w:rPr>
              <w:t xml:space="preserve"> theo hướng dẫn của</w:t>
            </w:r>
            <w:r>
              <w:rPr>
                <w:rFonts w:ascii="Times New Roman" w:hAnsi="Times New Roman" w:cs="Times New Roman"/>
                <w:sz w:val="28"/>
                <w:szCs w:val="28"/>
              </w:rPr>
              <w:t xml:space="preserve"> giáo viên</w:t>
            </w:r>
            <w:r w:rsidRPr="00653DCD">
              <w:rPr>
                <w:rFonts w:ascii="Times New Roman" w:hAnsi="Times New Roman" w:cs="Times New Roman"/>
                <w:sz w:val="28"/>
                <w:szCs w:val="28"/>
              </w:rPr>
              <w:t>.</w:t>
            </w:r>
          </w:p>
        </w:tc>
        <w:tc>
          <w:tcPr>
            <w:tcW w:w="3251" w:type="dxa"/>
          </w:tcPr>
          <w:p w14:paraId="2F5E04F2" w14:textId="77777777" w:rsidR="00F06526" w:rsidRDefault="00F06526" w:rsidP="00D94E77">
            <w:pPr>
              <w:spacing w:after="0" w:line="240" w:lineRule="auto"/>
              <w:rPr>
                <w:rFonts w:ascii="Times New Roman" w:hAnsi="Times New Roman" w:cs="Times New Roman"/>
                <w:sz w:val="28"/>
                <w:szCs w:val="28"/>
              </w:rPr>
            </w:pPr>
            <w:r>
              <w:rPr>
                <w:rFonts w:ascii="Times New Roman" w:hAnsi="Times New Roman" w:cs="Times New Roman"/>
                <w:sz w:val="28"/>
                <w:szCs w:val="28"/>
              </w:rPr>
              <w:t>Thực hiện nhiệm vụ ở nhà</w:t>
            </w:r>
          </w:p>
        </w:tc>
      </w:tr>
      <w:tr w:rsidR="00F06526" w14:paraId="740FF7D5" w14:textId="77777777" w:rsidTr="00D94E77">
        <w:trPr>
          <w:trHeight w:val="754"/>
        </w:trPr>
        <w:tc>
          <w:tcPr>
            <w:tcW w:w="6395" w:type="dxa"/>
          </w:tcPr>
          <w:p w14:paraId="5848D67F" w14:textId="77777777" w:rsidR="00F06526" w:rsidRPr="00653DCD" w:rsidRDefault="00F06526" w:rsidP="00D94E77">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Báo cáo kết quả:  </w:t>
            </w:r>
            <w:r w:rsidRPr="00653DCD">
              <w:rPr>
                <w:rFonts w:ascii="Times New Roman" w:hAnsi="Times New Roman" w:cs="Times New Roman"/>
                <w:sz w:val="28"/>
                <w:szCs w:val="28"/>
              </w:rPr>
              <w:t>Nộp kết quả bằng báo cáo ở tiết học sau.</w:t>
            </w:r>
          </w:p>
        </w:tc>
        <w:tc>
          <w:tcPr>
            <w:tcW w:w="3251" w:type="dxa"/>
          </w:tcPr>
          <w:p w14:paraId="7D59AB5D" w14:textId="77777777" w:rsidR="00F06526" w:rsidRDefault="00F06526" w:rsidP="00D94E77">
            <w:pPr>
              <w:spacing w:after="0" w:line="240" w:lineRule="auto"/>
              <w:rPr>
                <w:rFonts w:ascii="Times New Roman" w:hAnsi="Times New Roman" w:cs="Times New Roman"/>
                <w:sz w:val="28"/>
                <w:szCs w:val="28"/>
              </w:rPr>
            </w:pPr>
          </w:p>
        </w:tc>
      </w:tr>
    </w:tbl>
    <w:p w14:paraId="7631C589" w14:textId="77777777" w:rsidR="00A53183" w:rsidRDefault="00A53183" w:rsidP="00954890">
      <w:pPr>
        <w:spacing w:beforeLines="50" w:before="120" w:afterLines="50" w:after="120" w:line="240" w:lineRule="auto"/>
        <w:rPr>
          <w:rFonts w:ascii="Times New Roman" w:hAnsi="Times New Roman" w:cs="Times New Roman"/>
          <w:b/>
          <w:color w:val="7030A0"/>
          <w:sz w:val="28"/>
          <w:szCs w:val="28"/>
        </w:rPr>
      </w:pPr>
    </w:p>
    <w:sectPr w:rsidR="00A53183" w:rsidSect="00792FB2">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9C9A" w14:textId="77777777" w:rsidR="00792FB2" w:rsidRDefault="00792FB2">
      <w:pPr>
        <w:spacing w:line="240" w:lineRule="auto"/>
      </w:pPr>
      <w:r>
        <w:separator/>
      </w:r>
    </w:p>
  </w:endnote>
  <w:endnote w:type="continuationSeparator" w:id="0">
    <w:p w14:paraId="53F0BCB2" w14:textId="77777777" w:rsidR="00792FB2" w:rsidRDefault="00792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140D1" w14:textId="77777777" w:rsidR="00792FB2" w:rsidRDefault="00792FB2">
      <w:pPr>
        <w:spacing w:after="0"/>
      </w:pPr>
      <w:r>
        <w:separator/>
      </w:r>
    </w:p>
  </w:footnote>
  <w:footnote w:type="continuationSeparator" w:id="0">
    <w:p w14:paraId="1508B8EA" w14:textId="77777777" w:rsidR="00792FB2" w:rsidRDefault="00792F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1" w15:restartNumberingAfterBreak="0">
    <w:nsid w:val="053368B0"/>
    <w:multiLevelType w:val="singleLevel"/>
    <w:tmpl w:val="053368B0"/>
    <w:lvl w:ilvl="0">
      <w:start w:val="1"/>
      <w:numFmt w:val="lowerLetter"/>
      <w:suff w:val="space"/>
      <w:lvlText w:val="%1)"/>
      <w:lvlJc w:val="left"/>
      <w:rPr>
        <w:rFonts w:hint="default"/>
        <w:b/>
        <w:bCs/>
        <w:color w:val="C00000"/>
      </w:rPr>
    </w:lvl>
  </w:abstractNum>
  <w:abstractNum w:abstractNumId="2" w15:restartNumberingAfterBreak="0">
    <w:nsid w:val="0AB9011A"/>
    <w:multiLevelType w:val="hybridMultilevel"/>
    <w:tmpl w:val="B2D8A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A34B7"/>
    <w:multiLevelType w:val="hybridMultilevel"/>
    <w:tmpl w:val="0C58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C3242"/>
    <w:multiLevelType w:val="hybridMultilevel"/>
    <w:tmpl w:val="66AE7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34D98"/>
    <w:multiLevelType w:val="hybridMultilevel"/>
    <w:tmpl w:val="0F14F83C"/>
    <w:lvl w:ilvl="0" w:tplc="E49E14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D04F4"/>
    <w:multiLevelType w:val="hybridMultilevel"/>
    <w:tmpl w:val="B464D5FE"/>
    <w:lvl w:ilvl="0" w:tplc="C5B095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2505D"/>
    <w:multiLevelType w:val="hybridMultilevel"/>
    <w:tmpl w:val="E80A54EA"/>
    <w:lvl w:ilvl="0" w:tplc="5986D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5B4E56"/>
    <w:multiLevelType w:val="hybridMultilevel"/>
    <w:tmpl w:val="0248D6AC"/>
    <w:lvl w:ilvl="0" w:tplc="0A082FE0">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306F43DA"/>
    <w:multiLevelType w:val="hybridMultilevel"/>
    <w:tmpl w:val="BD32C05C"/>
    <w:lvl w:ilvl="0" w:tplc="D81E9F3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15:restartNumberingAfterBreak="0">
    <w:nsid w:val="340A1752"/>
    <w:multiLevelType w:val="hybridMultilevel"/>
    <w:tmpl w:val="E9620166"/>
    <w:lvl w:ilvl="0" w:tplc="DE12DD22">
      <w:start w:val="1"/>
      <w:numFmt w:val="upperLetter"/>
      <w:lvlText w:val="%1."/>
      <w:lvlJc w:val="left"/>
      <w:pPr>
        <w:ind w:left="405" w:hanging="360"/>
      </w:pPr>
      <w:rPr>
        <w:rFonts w:hint="default"/>
        <w:b/>
        <w:bCs/>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384E4CAB"/>
    <w:multiLevelType w:val="hybridMultilevel"/>
    <w:tmpl w:val="7FB00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27F7B"/>
    <w:multiLevelType w:val="hybridMultilevel"/>
    <w:tmpl w:val="B5CE1990"/>
    <w:lvl w:ilvl="0" w:tplc="1F4E4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8B56D9"/>
    <w:multiLevelType w:val="hybridMultilevel"/>
    <w:tmpl w:val="3CE6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5" w15:restartNumberingAfterBreak="0">
    <w:nsid w:val="497E2CAE"/>
    <w:multiLevelType w:val="hybridMultilevel"/>
    <w:tmpl w:val="C670734C"/>
    <w:lvl w:ilvl="0" w:tplc="5986D70A">
      <w:start w:val="1"/>
      <w:numFmt w:val="decimal"/>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5A325D"/>
    <w:multiLevelType w:val="hybridMultilevel"/>
    <w:tmpl w:val="4D88A88E"/>
    <w:lvl w:ilvl="0" w:tplc="E49E14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4346D"/>
    <w:multiLevelType w:val="hybridMultilevel"/>
    <w:tmpl w:val="1BB0B520"/>
    <w:lvl w:ilvl="0" w:tplc="98961E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8191B"/>
    <w:multiLevelType w:val="hybridMultilevel"/>
    <w:tmpl w:val="B7167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642AF"/>
    <w:multiLevelType w:val="hybridMultilevel"/>
    <w:tmpl w:val="569AEE92"/>
    <w:lvl w:ilvl="0" w:tplc="6054D8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F40E9"/>
    <w:multiLevelType w:val="hybridMultilevel"/>
    <w:tmpl w:val="2D848A48"/>
    <w:lvl w:ilvl="0" w:tplc="7824A338">
      <w:start w:val="1"/>
      <w:numFmt w:val="lowerLetter"/>
      <w:lvlText w:val="%1)"/>
      <w:lvlJc w:val="left"/>
      <w:pPr>
        <w:ind w:left="720" w:hanging="360"/>
      </w:pPr>
      <w:rPr>
        <w:rFonts w:cs="Times New Roman"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22" w15:restartNumberingAfterBreak="0">
    <w:nsid w:val="64D74750"/>
    <w:multiLevelType w:val="hybridMultilevel"/>
    <w:tmpl w:val="7E8A1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00804"/>
    <w:multiLevelType w:val="hybridMultilevel"/>
    <w:tmpl w:val="9A5679E4"/>
    <w:lvl w:ilvl="0" w:tplc="955C585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D51AA"/>
    <w:multiLevelType w:val="hybridMultilevel"/>
    <w:tmpl w:val="F9BA0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CB7ED9"/>
    <w:multiLevelType w:val="hybridMultilevel"/>
    <w:tmpl w:val="24E000F8"/>
    <w:lvl w:ilvl="0" w:tplc="8A6A93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692566">
    <w:abstractNumId w:val="0"/>
  </w:num>
  <w:num w:numId="2" w16cid:durableId="905410596">
    <w:abstractNumId w:val="14"/>
  </w:num>
  <w:num w:numId="3" w16cid:durableId="807357878">
    <w:abstractNumId w:val="1"/>
  </w:num>
  <w:num w:numId="4" w16cid:durableId="827135833">
    <w:abstractNumId w:val="21"/>
  </w:num>
  <w:num w:numId="5" w16cid:durableId="386807543">
    <w:abstractNumId w:val="16"/>
  </w:num>
  <w:num w:numId="6" w16cid:durableId="339938166">
    <w:abstractNumId w:val="6"/>
  </w:num>
  <w:num w:numId="7" w16cid:durableId="145437770">
    <w:abstractNumId w:val="20"/>
  </w:num>
  <w:num w:numId="8" w16cid:durableId="1081414268">
    <w:abstractNumId w:val="15"/>
  </w:num>
  <w:num w:numId="9" w16cid:durableId="1901940187">
    <w:abstractNumId w:val="5"/>
  </w:num>
  <w:num w:numId="10" w16cid:durableId="1632782109">
    <w:abstractNumId w:val="7"/>
  </w:num>
  <w:num w:numId="11" w16cid:durableId="1201358528">
    <w:abstractNumId w:val="10"/>
  </w:num>
  <w:num w:numId="12" w16cid:durableId="1251542550">
    <w:abstractNumId w:val="23"/>
  </w:num>
  <w:num w:numId="13" w16cid:durableId="1598516059">
    <w:abstractNumId w:val="11"/>
  </w:num>
  <w:num w:numId="14" w16cid:durableId="1621495163">
    <w:abstractNumId w:val="18"/>
  </w:num>
  <w:num w:numId="15" w16cid:durableId="297804641">
    <w:abstractNumId w:val="3"/>
  </w:num>
  <w:num w:numId="16" w16cid:durableId="1449742863">
    <w:abstractNumId w:val="2"/>
  </w:num>
  <w:num w:numId="17" w16cid:durableId="68773907">
    <w:abstractNumId w:val="9"/>
  </w:num>
  <w:num w:numId="18" w16cid:durableId="984704553">
    <w:abstractNumId w:val="12"/>
  </w:num>
  <w:num w:numId="19" w16cid:durableId="2098093670">
    <w:abstractNumId w:val="19"/>
  </w:num>
  <w:num w:numId="20" w16cid:durableId="653023027">
    <w:abstractNumId w:val="24"/>
  </w:num>
  <w:num w:numId="21" w16cid:durableId="65954121">
    <w:abstractNumId w:val="25"/>
  </w:num>
  <w:num w:numId="22" w16cid:durableId="2071031577">
    <w:abstractNumId w:val="8"/>
  </w:num>
  <w:num w:numId="23" w16cid:durableId="1468547037">
    <w:abstractNumId w:val="22"/>
  </w:num>
  <w:num w:numId="24" w16cid:durableId="190655474">
    <w:abstractNumId w:val="13"/>
  </w:num>
  <w:num w:numId="25" w16cid:durableId="1793865969">
    <w:abstractNumId w:val="4"/>
  </w:num>
  <w:num w:numId="26" w16cid:durableId="132038363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7C50"/>
    <w:rsid w:val="00000B05"/>
    <w:rsid w:val="00006979"/>
    <w:rsid w:val="000112EF"/>
    <w:rsid w:val="00011F9E"/>
    <w:rsid w:val="00013F15"/>
    <w:rsid w:val="0001444C"/>
    <w:rsid w:val="00015D2F"/>
    <w:rsid w:val="0001629B"/>
    <w:rsid w:val="00021700"/>
    <w:rsid w:val="00042591"/>
    <w:rsid w:val="00050184"/>
    <w:rsid w:val="00057A26"/>
    <w:rsid w:val="0006678C"/>
    <w:rsid w:val="00073FBA"/>
    <w:rsid w:val="000776F9"/>
    <w:rsid w:val="000957FA"/>
    <w:rsid w:val="00096649"/>
    <w:rsid w:val="00097DA5"/>
    <w:rsid w:val="00097DF3"/>
    <w:rsid w:val="000A4816"/>
    <w:rsid w:val="000A4868"/>
    <w:rsid w:val="000C5AB9"/>
    <w:rsid w:val="000F3908"/>
    <w:rsid w:val="0011146B"/>
    <w:rsid w:val="00111C41"/>
    <w:rsid w:val="00121A92"/>
    <w:rsid w:val="00123EBB"/>
    <w:rsid w:val="00124E34"/>
    <w:rsid w:val="00125DDB"/>
    <w:rsid w:val="00126E00"/>
    <w:rsid w:val="0013419A"/>
    <w:rsid w:val="00134FF4"/>
    <w:rsid w:val="00140876"/>
    <w:rsid w:val="0014169B"/>
    <w:rsid w:val="0014355C"/>
    <w:rsid w:val="00174B39"/>
    <w:rsid w:val="00186ABE"/>
    <w:rsid w:val="00193A58"/>
    <w:rsid w:val="00194745"/>
    <w:rsid w:val="001C042F"/>
    <w:rsid w:val="001E564F"/>
    <w:rsid w:val="001F4174"/>
    <w:rsid w:val="0020480F"/>
    <w:rsid w:val="002065B2"/>
    <w:rsid w:val="00206E23"/>
    <w:rsid w:val="00216510"/>
    <w:rsid w:val="0022439A"/>
    <w:rsid w:val="00232635"/>
    <w:rsid w:val="00233C16"/>
    <w:rsid w:val="00237118"/>
    <w:rsid w:val="00254E1A"/>
    <w:rsid w:val="0027259C"/>
    <w:rsid w:val="002753A6"/>
    <w:rsid w:val="002766E4"/>
    <w:rsid w:val="00280D3A"/>
    <w:rsid w:val="002A07AB"/>
    <w:rsid w:val="002A6D72"/>
    <w:rsid w:val="002B0ED8"/>
    <w:rsid w:val="002C5D8A"/>
    <w:rsid w:val="002D51DE"/>
    <w:rsid w:val="002D5403"/>
    <w:rsid w:val="002D6D9F"/>
    <w:rsid w:val="002E0DE0"/>
    <w:rsid w:val="002F110C"/>
    <w:rsid w:val="002F5B89"/>
    <w:rsid w:val="00324585"/>
    <w:rsid w:val="00324B38"/>
    <w:rsid w:val="00326A12"/>
    <w:rsid w:val="00327470"/>
    <w:rsid w:val="00327AEE"/>
    <w:rsid w:val="00330B65"/>
    <w:rsid w:val="00334082"/>
    <w:rsid w:val="003370C5"/>
    <w:rsid w:val="003468AD"/>
    <w:rsid w:val="003677F8"/>
    <w:rsid w:val="00372935"/>
    <w:rsid w:val="00381598"/>
    <w:rsid w:val="00393835"/>
    <w:rsid w:val="003B5E16"/>
    <w:rsid w:val="003C3AC0"/>
    <w:rsid w:val="003C6A0D"/>
    <w:rsid w:val="003F31F0"/>
    <w:rsid w:val="003F3B40"/>
    <w:rsid w:val="00401999"/>
    <w:rsid w:val="00403306"/>
    <w:rsid w:val="00405F12"/>
    <w:rsid w:val="004101B1"/>
    <w:rsid w:val="00414EF8"/>
    <w:rsid w:val="00416BA3"/>
    <w:rsid w:val="0042400B"/>
    <w:rsid w:val="00434031"/>
    <w:rsid w:val="00441443"/>
    <w:rsid w:val="00461F39"/>
    <w:rsid w:val="00462F56"/>
    <w:rsid w:val="004970CC"/>
    <w:rsid w:val="004A2B0B"/>
    <w:rsid w:val="004C6DC9"/>
    <w:rsid w:val="004D68D5"/>
    <w:rsid w:val="004F064F"/>
    <w:rsid w:val="004F65C2"/>
    <w:rsid w:val="00500B90"/>
    <w:rsid w:val="00514330"/>
    <w:rsid w:val="00517E3A"/>
    <w:rsid w:val="005322F6"/>
    <w:rsid w:val="0053312D"/>
    <w:rsid w:val="00541A52"/>
    <w:rsid w:val="0054435C"/>
    <w:rsid w:val="005446C9"/>
    <w:rsid w:val="00553136"/>
    <w:rsid w:val="005566FB"/>
    <w:rsid w:val="00561501"/>
    <w:rsid w:val="00567CD2"/>
    <w:rsid w:val="00570E7B"/>
    <w:rsid w:val="0057178D"/>
    <w:rsid w:val="005B325A"/>
    <w:rsid w:val="005C25E1"/>
    <w:rsid w:val="005C3DF7"/>
    <w:rsid w:val="005D2968"/>
    <w:rsid w:val="005F73AE"/>
    <w:rsid w:val="00600FEF"/>
    <w:rsid w:val="006042E5"/>
    <w:rsid w:val="006156D7"/>
    <w:rsid w:val="00623E6B"/>
    <w:rsid w:val="0063554D"/>
    <w:rsid w:val="00644B46"/>
    <w:rsid w:val="00651637"/>
    <w:rsid w:val="00653DCD"/>
    <w:rsid w:val="00663C49"/>
    <w:rsid w:val="006703F3"/>
    <w:rsid w:val="00674CD6"/>
    <w:rsid w:val="00682AA9"/>
    <w:rsid w:val="00687FC5"/>
    <w:rsid w:val="006904D6"/>
    <w:rsid w:val="0069436A"/>
    <w:rsid w:val="006A0D85"/>
    <w:rsid w:val="006B1BB0"/>
    <w:rsid w:val="006C0A43"/>
    <w:rsid w:val="006C7071"/>
    <w:rsid w:val="006E0C5A"/>
    <w:rsid w:val="006E100A"/>
    <w:rsid w:val="006F219E"/>
    <w:rsid w:val="0070380B"/>
    <w:rsid w:val="00731D6D"/>
    <w:rsid w:val="007377A7"/>
    <w:rsid w:val="0074252F"/>
    <w:rsid w:val="00743505"/>
    <w:rsid w:val="00765C6D"/>
    <w:rsid w:val="007662C0"/>
    <w:rsid w:val="007745DE"/>
    <w:rsid w:val="00776DDF"/>
    <w:rsid w:val="00791BD1"/>
    <w:rsid w:val="00792FB2"/>
    <w:rsid w:val="007B5E3D"/>
    <w:rsid w:val="007C2E3A"/>
    <w:rsid w:val="007C2EAE"/>
    <w:rsid w:val="007C4B05"/>
    <w:rsid w:val="007D2266"/>
    <w:rsid w:val="007E4FB3"/>
    <w:rsid w:val="007E6E62"/>
    <w:rsid w:val="007F1886"/>
    <w:rsid w:val="008017EB"/>
    <w:rsid w:val="00816EF8"/>
    <w:rsid w:val="0081792F"/>
    <w:rsid w:val="00820702"/>
    <w:rsid w:val="008323FE"/>
    <w:rsid w:val="00840964"/>
    <w:rsid w:val="008455F7"/>
    <w:rsid w:val="0084620A"/>
    <w:rsid w:val="00847403"/>
    <w:rsid w:val="00852BDC"/>
    <w:rsid w:val="00865F05"/>
    <w:rsid w:val="00887AC9"/>
    <w:rsid w:val="0089063A"/>
    <w:rsid w:val="00890CDF"/>
    <w:rsid w:val="008941C0"/>
    <w:rsid w:val="008A6C27"/>
    <w:rsid w:val="008B1EC9"/>
    <w:rsid w:val="008B4111"/>
    <w:rsid w:val="008D196D"/>
    <w:rsid w:val="008E6782"/>
    <w:rsid w:val="009214BB"/>
    <w:rsid w:val="00924FD9"/>
    <w:rsid w:val="00927F3A"/>
    <w:rsid w:val="00952E7F"/>
    <w:rsid w:val="00954890"/>
    <w:rsid w:val="00964910"/>
    <w:rsid w:val="009951D6"/>
    <w:rsid w:val="009B3B43"/>
    <w:rsid w:val="009B637D"/>
    <w:rsid w:val="009D0FAF"/>
    <w:rsid w:val="009D18E7"/>
    <w:rsid w:val="009D5F0F"/>
    <w:rsid w:val="009F79C3"/>
    <w:rsid w:val="00A023B3"/>
    <w:rsid w:val="00A07EFE"/>
    <w:rsid w:val="00A170A6"/>
    <w:rsid w:val="00A23F0E"/>
    <w:rsid w:val="00A2452E"/>
    <w:rsid w:val="00A3109D"/>
    <w:rsid w:val="00A32242"/>
    <w:rsid w:val="00A4354C"/>
    <w:rsid w:val="00A44BBE"/>
    <w:rsid w:val="00A51163"/>
    <w:rsid w:val="00A53183"/>
    <w:rsid w:val="00A55F7D"/>
    <w:rsid w:val="00A700F6"/>
    <w:rsid w:val="00A720AE"/>
    <w:rsid w:val="00A80886"/>
    <w:rsid w:val="00A8224E"/>
    <w:rsid w:val="00A82CAE"/>
    <w:rsid w:val="00A9595D"/>
    <w:rsid w:val="00AA210A"/>
    <w:rsid w:val="00AA5CBE"/>
    <w:rsid w:val="00AB1498"/>
    <w:rsid w:val="00AC642D"/>
    <w:rsid w:val="00AD56B4"/>
    <w:rsid w:val="00AD7338"/>
    <w:rsid w:val="00AE07B6"/>
    <w:rsid w:val="00AF5C7E"/>
    <w:rsid w:val="00B07768"/>
    <w:rsid w:val="00B10720"/>
    <w:rsid w:val="00B2072F"/>
    <w:rsid w:val="00B3289B"/>
    <w:rsid w:val="00B4688D"/>
    <w:rsid w:val="00B47101"/>
    <w:rsid w:val="00B47C09"/>
    <w:rsid w:val="00B52193"/>
    <w:rsid w:val="00B758E8"/>
    <w:rsid w:val="00B8006E"/>
    <w:rsid w:val="00B81C4C"/>
    <w:rsid w:val="00B82556"/>
    <w:rsid w:val="00B90725"/>
    <w:rsid w:val="00BA74F4"/>
    <w:rsid w:val="00BB035B"/>
    <w:rsid w:val="00BB47F4"/>
    <w:rsid w:val="00BB77DE"/>
    <w:rsid w:val="00BC4CCA"/>
    <w:rsid w:val="00BC54E9"/>
    <w:rsid w:val="00BD0CC8"/>
    <w:rsid w:val="00BD6D4B"/>
    <w:rsid w:val="00BF130F"/>
    <w:rsid w:val="00BF16BB"/>
    <w:rsid w:val="00BF1F72"/>
    <w:rsid w:val="00BF3413"/>
    <w:rsid w:val="00BF4221"/>
    <w:rsid w:val="00BF47B6"/>
    <w:rsid w:val="00C22945"/>
    <w:rsid w:val="00C22FAF"/>
    <w:rsid w:val="00C3707F"/>
    <w:rsid w:val="00C438C6"/>
    <w:rsid w:val="00C45CBA"/>
    <w:rsid w:val="00C73C84"/>
    <w:rsid w:val="00C83E9B"/>
    <w:rsid w:val="00CB00AE"/>
    <w:rsid w:val="00CB2643"/>
    <w:rsid w:val="00CC253B"/>
    <w:rsid w:val="00CD2F47"/>
    <w:rsid w:val="00CD3AEF"/>
    <w:rsid w:val="00CE02AD"/>
    <w:rsid w:val="00CE5B4F"/>
    <w:rsid w:val="00CF2404"/>
    <w:rsid w:val="00D02826"/>
    <w:rsid w:val="00D077BA"/>
    <w:rsid w:val="00D328E0"/>
    <w:rsid w:val="00D43904"/>
    <w:rsid w:val="00D52EC9"/>
    <w:rsid w:val="00D71A99"/>
    <w:rsid w:val="00D72DFA"/>
    <w:rsid w:val="00D86A96"/>
    <w:rsid w:val="00DD0D03"/>
    <w:rsid w:val="00E03464"/>
    <w:rsid w:val="00E058A6"/>
    <w:rsid w:val="00E06E06"/>
    <w:rsid w:val="00E06F9D"/>
    <w:rsid w:val="00E13CE7"/>
    <w:rsid w:val="00E15508"/>
    <w:rsid w:val="00E20DD0"/>
    <w:rsid w:val="00E22ECB"/>
    <w:rsid w:val="00E35982"/>
    <w:rsid w:val="00E363C2"/>
    <w:rsid w:val="00E4469E"/>
    <w:rsid w:val="00E44FE6"/>
    <w:rsid w:val="00E477D8"/>
    <w:rsid w:val="00E54013"/>
    <w:rsid w:val="00E70F79"/>
    <w:rsid w:val="00E72734"/>
    <w:rsid w:val="00E82BF7"/>
    <w:rsid w:val="00E84FEE"/>
    <w:rsid w:val="00E8676F"/>
    <w:rsid w:val="00EA350E"/>
    <w:rsid w:val="00EA7C50"/>
    <w:rsid w:val="00EB366B"/>
    <w:rsid w:val="00EB73DA"/>
    <w:rsid w:val="00ED123F"/>
    <w:rsid w:val="00ED6BE0"/>
    <w:rsid w:val="00EE068C"/>
    <w:rsid w:val="00EE2E9B"/>
    <w:rsid w:val="00EE73BC"/>
    <w:rsid w:val="00EF0F7E"/>
    <w:rsid w:val="00EF558E"/>
    <w:rsid w:val="00F005FA"/>
    <w:rsid w:val="00F05FAA"/>
    <w:rsid w:val="00F06526"/>
    <w:rsid w:val="00F0747E"/>
    <w:rsid w:val="00F246D9"/>
    <w:rsid w:val="00F47BF1"/>
    <w:rsid w:val="00F553C3"/>
    <w:rsid w:val="00F81625"/>
    <w:rsid w:val="00F832CA"/>
    <w:rsid w:val="00F85C10"/>
    <w:rsid w:val="00F870FC"/>
    <w:rsid w:val="00F918E9"/>
    <w:rsid w:val="00FA7B86"/>
    <w:rsid w:val="00FB0F7E"/>
    <w:rsid w:val="00FB4E1B"/>
    <w:rsid w:val="00FD3536"/>
    <w:rsid w:val="00FE3A8B"/>
    <w:rsid w:val="00FF6872"/>
    <w:rsid w:val="0BE53519"/>
    <w:rsid w:val="0E6E78C6"/>
    <w:rsid w:val="193E0A6A"/>
    <w:rsid w:val="2B0C65E4"/>
    <w:rsid w:val="2ED17698"/>
    <w:rsid w:val="338D0AB1"/>
    <w:rsid w:val="4B985221"/>
    <w:rsid w:val="504C1FC1"/>
    <w:rsid w:val="567E2E7E"/>
    <w:rsid w:val="710F6B68"/>
    <w:rsid w:val="759725B7"/>
    <w:rsid w:val="7A9E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0D7A"/>
  <w15:docId w15:val="{8A3C5FFC-D6D8-43F4-9E54-5A5ABAEB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10"/>
    <w:pPr>
      <w:spacing w:after="160" w:line="259"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D077B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qFormat/>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vi-VN"/>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qFormat/>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rFonts w:ascii="Calibri" w:eastAsia="Calibri" w:hAnsi="Calibri"/>
      <w:sz w:val="22"/>
      <w:szCs w:val="22"/>
    </w:rPr>
  </w:style>
  <w:style w:type="character" w:styleId="UnresolvedMention">
    <w:name w:val="Unresolved Mention"/>
    <w:basedOn w:val="DefaultParagraphFont"/>
    <w:uiPriority w:val="99"/>
    <w:semiHidden/>
    <w:unhideWhenUsed/>
    <w:rsid w:val="004F65C2"/>
    <w:rPr>
      <w:color w:val="605E5C"/>
      <w:shd w:val="clear" w:color="auto" w:fill="E1DFDD"/>
    </w:rPr>
  </w:style>
  <w:style w:type="character" w:styleId="FollowedHyperlink">
    <w:name w:val="FollowedHyperlink"/>
    <w:basedOn w:val="DefaultParagraphFont"/>
    <w:uiPriority w:val="99"/>
    <w:semiHidden/>
    <w:unhideWhenUsed/>
    <w:rsid w:val="002753A6"/>
    <w:rPr>
      <w:color w:val="800080" w:themeColor="followedHyperlink"/>
      <w:u w:val="single"/>
    </w:rPr>
  </w:style>
  <w:style w:type="character" w:customStyle="1" w:styleId="Heading6Char">
    <w:name w:val="Heading 6 Char"/>
    <w:basedOn w:val="DefaultParagraphFont"/>
    <w:link w:val="Heading6"/>
    <w:uiPriority w:val="9"/>
    <w:semiHidden/>
    <w:rsid w:val="00D077BA"/>
    <w:rPr>
      <w:rFonts w:asciiTheme="majorHAnsi" w:eastAsiaTheme="majorEastAsia" w:hAnsiTheme="majorHAnsi" w:cstheme="majorBidi"/>
      <w:color w:val="243F60" w:themeColor="accent1" w:themeShade="7F"/>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5793">
      <w:bodyDiv w:val="1"/>
      <w:marLeft w:val="0"/>
      <w:marRight w:val="0"/>
      <w:marTop w:val="0"/>
      <w:marBottom w:val="0"/>
      <w:divBdr>
        <w:top w:val="none" w:sz="0" w:space="0" w:color="auto"/>
        <w:left w:val="none" w:sz="0" w:space="0" w:color="auto"/>
        <w:bottom w:val="none" w:sz="0" w:space="0" w:color="auto"/>
        <w:right w:val="none" w:sz="0" w:space="0" w:color="auto"/>
      </w:divBdr>
    </w:div>
    <w:div w:id="63069866">
      <w:bodyDiv w:val="1"/>
      <w:marLeft w:val="0"/>
      <w:marRight w:val="0"/>
      <w:marTop w:val="0"/>
      <w:marBottom w:val="0"/>
      <w:divBdr>
        <w:top w:val="none" w:sz="0" w:space="0" w:color="auto"/>
        <w:left w:val="none" w:sz="0" w:space="0" w:color="auto"/>
        <w:bottom w:val="none" w:sz="0" w:space="0" w:color="auto"/>
        <w:right w:val="none" w:sz="0" w:space="0" w:color="auto"/>
      </w:divBdr>
    </w:div>
    <w:div w:id="220481713">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
    <w:div w:id="422655252">
      <w:bodyDiv w:val="1"/>
      <w:marLeft w:val="0"/>
      <w:marRight w:val="0"/>
      <w:marTop w:val="0"/>
      <w:marBottom w:val="0"/>
      <w:divBdr>
        <w:top w:val="none" w:sz="0" w:space="0" w:color="auto"/>
        <w:left w:val="none" w:sz="0" w:space="0" w:color="auto"/>
        <w:bottom w:val="none" w:sz="0" w:space="0" w:color="auto"/>
        <w:right w:val="none" w:sz="0" w:space="0" w:color="auto"/>
      </w:divBdr>
    </w:div>
    <w:div w:id="445201326">
      <w:bodyDiv w:val="1"/>
      <w:marLeft w:val="0"/>
      <w:marRight w:val="0"/>
      <w:marTop w:val="0"/>
      <w:marBottom w:val="0"/>
      <w:divBdr>
        <w:top w:val="none" w:sz="0" w:space="0" w:color="auto"/>
        <w:left w:val="none" w:sz="0" w:space="0" w:color="auto"/>
        <w:bottom w:val="none" w:sz="0" w:space="0" w:color="auto"/>
        <w:right w:val="none" w:sz="0" w:space="0" w:color="auto"/>
      </w:divBdr>
    </w:div>
    <w:div w:id="527111647">
      <w:bodyDiv w:val="1"/>
      <w:marLeft w:val="0"/>
      <w:marRight w:val="0"/>
      <w:marTop w:val="0"/>
      <w:marBottom w:val="0"/>
      <w:divBdr>
        <w:top w:val="none" w:sz="0" w:space="0" w:color="auto"/>
        <w:left w:val="none" w:sz="0" w:space="0" w:color="auto"/>
        <w:bottom w:val="none" w:sz="0" w:space="0" w:color="auto"/>
        <w:right w:val="none" w:sz="0" w:space="0" w:color="auto"/>
      </w:divBdr>
    </w:div>
    <w:div w:id="564687349">
      <w:bodyDiv w:val="1"/>
      <w:marLeft w:val="0"/>
      <w:marRight w:val="0"/>
      <w:marTop w:val="0"/>
      <w:marBottom w:val="0"/>
      <w:divBdr>
        <w:top w:val="none" w:sz="0" w:space="0" w:color="auto"/>
        <w:left w:val="none" w:sz="0" w:space="0" w:color="auto"/>
        <w:bottom w:val="none" w:sz="0" w:space="0" w:color="auto"/>
        <w:right w:val="none" w:sz="0" w:space="0" w:color="auto"/>
      </w:divBdr>
    </w:div>
    <w:div w:id="604121158">
      <w:bodyDiv w:val="1"/>
      <w:marLeft w:val="0"/>
      <w:marRight w:val="0"/>
      <w:marTop w:val="0"/>
      <w:marBottom w:val="0"/>
      <w:divBdr>
        <w:top w:val="none" w:sz="0" w:space="0" w:color="auto"/>
        <w:left w:val="none" w:sz="0" w:space="0" w:color="auto"/>
        <w:bottom w:val="none" w:sz="0" w:space="0" w:color="auto"/>
        <w:right w:val="none" w:sz="0" w:space="0" w:color="auto"/>
      </w:divBdr>
    </w:div>
    <w:div w:id="724986545">
      <w:bodyDiv w:val="1"/>
      <w:marLeft w:val="0"/>
      <w:marRight w:val="0"/>
      <w:marTop w:val="0"/>
      <w:marBottom w:val="0"/>
      <w:divBdr>
        <w:top w:val="none" w:sz="0" w:space="0" w:color="auto"/>
        <w:left w:val="none" w:sz="0" w:space="0" w:color="auto"/>
        <w:bottom w:val="none" w:sz="0" w:space="0" w:color="auto"/>
        <w:right w:val="none" w:sz="0" w:space="0" w:color="auto"/>
      </w:divBdr>
    </w:div>
    <w:div w:id="761873317">
      <w:bodyDiv w:val="1"/>
      <w:marLeft w:val="0"/>
      <w:marRight w:val="0"/>
      <w:marTop w:val="0"/>
      <w:marBottom w:val="0"/>
      <w:divBdr>
        <w:top w:val="none" w:sz="0" w:space="0" w:color="auto"/>
        <w:left w:val="none" w:sz="0" w:space="0" w:color="auto"/>
        <w:bottom w:val="none" w:sz="0" w:space="0" w:color="auto"/>
        <w:right w:val="none" w:sz="0" w:space="0" w:color="auto"/>
      </w:divBdr>
    </w:div>
    <w:div w:id="891425554">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
    <w:div w:id="1115103570">
      <w:bodyDiv w:val="1"/>
      <w:marLeft w:val="0"/>
      <w:marRight w:val="0"/>
      <w:marTop w:val="0"/>
      <w:marBottom w:val="0"/>
      <w:divBdr>
        <w:top w:val="none" w:sz="0" w:space="0" w:color="auto"/>
        <w:left w:val="none" w:sz="0" w:space="0" w:color="auto"/>
        <w:bottom w:val="none" w:sz="0" w:space="0" w:color="auto"/>
        <w:right w:val="none" w:sz="0" w:space="0" w:color="auto"/>
      </w:divBdr>
    </w:div>
    <w:div w:id="1128817343">
      <w:bodyDiv w:val="1"/>
      <w:marLeft w:val="0"/>
      <w:marRight w:val="0"/>
      <w:marTop w:val="0"/>
      <w:marBottom w:val="0"/>
      <w:divBdr>
        <w:top w:val="none" w:sz="0" w:space="0" w:color="auto"/>
        <w:left w:val="none" w:sz="0" w:space="0" w:color="auto"/>
        <w:bottom w:val="none" w:sz="0" w:space="0" w:color="auto"/>
        <w:right w:val="none" w:sz="0" w:space="0" w:color="auto"/>
      </w:divBdr>
      <w:divsChild>
        <w:div w:id="1782336459">
          <w:marLeft w:val="0"/>
          <w:marRight w:val="0"/>
          <w:marTop w:val="100"/>
          <w:marBottom w:val="100"/>
          <w:divBdr>
            <w:top w:val="none" w:sz="0" w:space="0" w:color="auto"/>
            <w:left w:val="none" w:sz="0" w:space="0" w:color="auto"/>
            <w:bottom w:val="none" w:sz="0" w:space="0" w:color="auto"/>
            <w:right w:val="none" w:sz="0" w:space="0" w:color="auto"/>
          </w:divBdr>
          <w:divsChild>
            <w:div w:id="1697657575">
              <w:marLeft w:val="0"/>
              <w:marRight w:val="0"/>
              <w:marTop w:val="0"/>
              <w:marBottom w:val="0"/>
              <w:divBdr>
                <w:top w:val="none" w:sz="0" w:space="0" w:color="auto"/>
                <w:left w:val="none" w:sz="0" w:space="0" w:color="auto"/>
                <w:bottom w:val="none" w:sz="0" w:space="0" w:color="auto"/>
                <w:right w:val="none" w:sz="0" w:space="0" w:color="auto"/>
              </w:divBdr>
              <w:divsChild>
                <w:div w:id="796800450">
                  <w:marLeft w:val="0"/>
                  <w:marRight w:val="0"/>
                  <w:marTop w:val="0"/>
                  <w:marBottom w:val="0"/>
                  <w:divBdr>
                    <w:top w:val="none" w:sz="0" w:space="0" w:color="auto"/>
                    <w:left w:val="none" w:sz="0" w:space="0" w:color="auto"/>
                    <w:bottom w:val="none" w:sz="0" w:space="0" w:color="auto"/>
                    <w:right w:val="none" w:sz="0" w:space="0" w:color="auto"/>
                  </w:divBdr>
                  <w:divsChild>
                    <w:div w:id="3658354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289165122">
      <w:bodyDiv w:val="1"/>
      <w:marLeft w:val="0"/>
      <w:marRight w:val="0"/>
      <w:marTop w:val="0"/>
      <w:marBottom w:val="0"/>
      <w:divBdr>
        <w:top w:val="none" w:sz="0" w:space="0" w:color="auto"/>
        <w:left w:val="none" w:sz="0" w:space="0" w:color="auto"/>
        <w:bottom w:val="none" w:sz="0" w:space="0" w:color="auto"/>
        <w:right w:val="none" w:sz="0" w:space="0" w:color="auto"/>
      </w:divBdr>
    </w:div>
    <w:div w:id="1331372273">
      <w:bodyDiv w:val="1"/>
      <w:marLeft w:val="0"/>
      <w:marRight w:val="0"/>
      <w:marTop w:val="0"/>
      <w:marBottom w:val="0"/>
      <w:divBdr>
        <w:top w:val="none" w:sz="0" w:space="0" w:color="auto"/>
        <w:left w:val="none" w:sz="0" w:space="0" w:color="auto"/>
        <w:bottom w:val="none" w:sz="0" w:space="0" w:color="auto"/>
        <w:right w:val="none" w:sz="0" w:space="0" w:color="auto"/>
      </w:divBdr>
    </w:div>
    <w:div w:id="1503659339">
      <w:bodyDiv w:val="1"/>
      <w:marLeft w:val="0"/>
      <w:marRight w:val="0"/>
      <w:marTop w:val="0"/>
      <w:marBottom w:val="0"/>
      <w:divBdr>
        <w:top w:val="none" w:sz="0" w:space="0" w:color="auto"/>
        <w:left w:val="none" w:sz="0" w:space="0" w:color="auto"/>
        <w:bottom w:val="none" w:sz="0" w:space="0" w:color="auto"/>
        <w:right w:val="none" w:sz="0" w:space="0" w:color="auto"/>
      </w:divBdr>
    </w:div>
    <w:div w:id="1551459693">
      <w:bodyDiv w:val="1"/>
      <w:marLeft w:val="0"/>
      <w:marRight w:val="0"/>
      <w:marTop w:val="0"/>
      <w:marBottom w:val="0"/>
      <w:divBdr>
        <w:top w:val="none" w:sz="0" w:space="0" w:color="auto"/>
        <w:left w:val="none" w:sz="0" w:space="0" w:color="auto"/>
        <w:bottom w:val="none" w:sz="0" w:space="0" w:color="auto"/>
        <w:right w:val="none" w:sz="0" w:space="0" w:color="auto"/>
      </w:divBdr>
    </w:div>
    <w:div w:id="1563367290">
      <w:bodyDiv w:val="1"/>
      <w:marLeft w:val="0"/>
      <w:marRight w:val="0"/>
      <w:marTop w:val="0"/>
      <w:marBottom w:val="0"/>
      <w:divBdr>
        <w:top w:val="none" w:sz="0" w:space="0" w:color="auto"/>
        <w:left w:val="none" w:sz="0" w:space="0" w:color="auto"/>
        <w:bottom w:val="none" w:sz="0" w:space="0" w:color="auto"/>
        <w:right w:val="none" w:sz="0" w:space="0" w:color="auto"/>
      </w:divBdr>
    </w:div>
    <w:div w:id="1664166080">
      <w:bodyDiv w:val="1"/>
      <w:marLeft w:val="0"/>
      <w:marRight w:val="0"/>
      <w:marTop w:val="0"/>
      <w:marBottom w:val="0"/>
      <w:divBdr>
        <w:top w:val="none" w:sz="0" w:space="0" w:color="auto"/>
        <w:left w:val="none" w:sz="0" w:space="0" w:color="auto"/>
        <w:bottom w:val="none" w:sz="0" w:space="0" w:color="auto"/>
        <w:right w:val="none" w:sz="0" w:space="0" w:color="auto"/>
      </w:divBdr>
    </w:div>
    <w:div w:id="1799645483">
      <w:bodyDiv w:val="1"/>
      <w:marLeft w:val="0"/>
      <w:marRight w:val="0"/>
      <w:marTop w:val="0"/>
      <w:marBottom w:val="0"/>
      <w:divBdr>
        <w:top w:val="none" w:sz="0" w:space="0" w:color="auto"/>
        <w:left w:val="none" w:sz="0" w:space="0" w:color="auto"/>
        <w:bottom w:val="none" w:sz="0" w:space="0" w:color="auto"/>
        <w:right w:val="none" w:sz="0" w:space="0" w:color="auto"/>
      </w:divBdr>
    </w:div>
    <w:div w:id="1856797869">
      <w:bodyDiv w:val="1"/>
      <w:marLeft w:val="0"/>
      <w:marRight w:val="0"/>
      <w:marTop w:val="0"/>
      <w:marBottom w:val="0"/>
      <w:divBdr>
        <w:top w:val="none" w:sz="0" w:space="0" w:color="auto"/>
        <w:left w:val="none" w:sz="0" w:space="0" w:color="auto"/>
        <w:bottom w:val="none" w:sz="0" w:space="0" w:color="auto"/>
        <w:right w:val="none" w:sz="0" w:space="0" w:color="auto"/>
      </w:divBdr>
    </w:div>
    <w:div w:id="19241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EC3E9-E89C-4383-82EE-C552C4C8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14</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Ly Dao</cp:lastModifiedBy>
  <cp:revision>14</cp:revision>
  <cp:lastPrinted>2022-02-20T23:14:00Z</cp:lastPrinted>
  <dcterms:created xsi:type="dcterms:W3CDTF">2023-06-07T00:36:00Z</dcterms:created>
  <dcterms:modified xsi:type="dcterms:W3CDTF">2024-01-30T07:22:00Z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414065CF149A4ADCADEA4D01C8C62CA3</vt:lpwstr>
  </property>
</Properties>
</file>